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32CA4" w:rsidRPr="00C33FC4" w:rsidTr="003B7E7C">
        <w:tc>
          <w:tcPr>
            <w:tcW w:w="7799" w:type="dxa"/>
            <w:shd w:val="clear" w:color="auto" w:fill="auto"/>
          </w:tcPr>
          <w:p w:rsidR="00C44242" w:rsidRPr="00C33FC4" w:rsidRDefault="004A55D4" w:rsidP="00DF7E01">
            <w:pPr>
              <w:rPr>
                <w:color w:val="000000" w:themeColor="text1"/>
                <w:sz w:val="16"/>
                <w:szCs w:val="23"/>
              </w:rPr>
            </w:pPr>
            <w:r w:rsidRPr="00C33FC4">
              <w:rPr>
                <w:color w:val="000000" w:themeColor="text1"/>
                <w:sz w:val="16"/>
                <w:szCs w:val="23"/>
                <w:lang w:val="id-ID"/>
              </w:rPr>
              <w:t>e</w:t>
            </w:r>
            <w:r w:rsidR="00F32CA4" w:rsidRPr="00C33FC4">
              <w:rPr>
                <w:color w:val="000000" w:themeColor="text1"/>
                <w:sz w:val="16"/>
                <w:szCs w:val="23"/>
              </w:rPr>
              <w:t>J</w:t>
            </w:r>
            <w:r w:rsidRPr="00C33FC4">
              <w:rPr>
                <w:color w:val="000000" w:themeColor="text1"/>
                <w:sz w:val="16"/>
                <w:szCs w:val="23"/>
                <w:lang w:val="id-ID"/>
              </w:rPr>
              <w:t>ou</w:t>
            </w:r>
            <w:r w:rsidR="00F32CA4" w:rsidRPr="00C33FC4">
              <w:rPr>
                <w:color w:val="000000" w:themeColor="text1"/>
                <w:sz w:val="16"/>
                <w:szCs w:val="23"/>
              </w:rPr>
              <w:t>rnal</w:t>
            </w:r>
            <w:r w:rsidR="00F32CA4" w:rsidRPr="00C33FC4">
              <w:rPr>
                <w:color w:val="000000" w:themeColor="text1"/>
                <w:sz w:val="16"/>
                <w:szCs w:val="23"/>
                <w:lang w:val="id-ID"/>
              </w:rPr>
              <w:t>Ilmu Hubungan Internasional</w:t>
            </w:r>
            <w:r w:rsidR="00172998" w:rsidRPr="00C33FC4">
              <w:rPr>
                <w:color w:val="000000" w:themeColor="text1"/>
                <w:sz w:val="16"/>
                <w:szCs w:val="23"/>
              </w:rPr>
              <w:t>,  201</w:t>
            </w:r>
            <w:r w:rsidR="00E24AD9">
              <w:rPr>
                <w:color w:val="000000" w:themeColor="text1"/>
                <w:sz w:val="16"/>
                <w:szCs w:val="23"/>
              </w:rPr>
              <w:t>7</w:t>
            </w:r>
            <w:r w:rsidR="00520B29" w:rsidRPr="00C33FC4">
              <w:rPr>
                <w:color w:val="000000" w:themeColor="text1"/>
                <w:sz w:val="16"/>
                <w:szCs w:val="23"/>
              </w:rPr>
              <w:t xml:space="preserve">, </w:t>
            </w:r>
            <w:r w:rsidR="00E24AD9">
              <w:rPr>
                <w:color w:val="000000" w:themeColor="text1"/>
                <w:sz w:val="16"/>
                <w:szCs w:val="23"/>
              </w:rPr>
              <w:t>5</w:t>
            </w:r>
            <w:r w:rsidR="00520B29" w:rsidRPr="00C33FC4">
              <w:rPr>
                <w:color w:val="000000" w:themeColor="text1"/>
                <w:sz w:val="16"/>
                <w:szCs w:val="23"/>
              </w:rPr>
              <w:t>(</w:t>
            </w:r>
            <w:r w:rsidR="00E24AD9">
              <w:rPr>
                <w:color w:val="000000" w:themeColor="text1"/>
                <w:sz w:val="16"/>
                <w:szCs w:val="23"/>
              </w:rPr>
              <w:t>3</w:t>
            </w:r>
            <w:r w:rsidR="00520B29" w:rsidRPr="00C33FC4">
              <w:rPr>
                <w:color w:val="000000" w:themeColor="text1"/>
                <w:sz w:val="16"/>
                <w:szCs w:val="23"/>
              </w:rPr>
              <w:t>)</w:t>
            </w:r>
            <w:r w:rsidR="009604C9">
              <w:rPr>
                <w:color w:val="000000" w:themeColor="text1"/>
                <w:sz w:val="16"/>
                <w:szCs w:val="23"/>
              </w:rPr>
              <w:t>:</w:t>
            </w:r>
            <w:r w:rsidR="00E24AD9">
              <w:rPr>
                <w:color w:val="000000" w:themeColor="text1"/>
                <w:sz w:val="16"/>
                <w:szCs w:val="23"/>
              </w:rPr>
              <w:t>729</w:t>
            </w:r>
            <w:r w:rsidR="00DD7D81" w:rsidRPr="00C33FC4">
              <w:rPr>
                <w:color w:val="000000" w:themeColor="text1"/>
                <w:sz w:val="16"/>
                <w:szCs w:val="23"/>
              </w:rPr>
              <w:t>-</w:t>
            </w:r>
            <w:r w:rsidR="00E24AD9">
              <w:rPr>
                <w:color w:val="000000" w:themeColor="text1"/>
                <w:sz w:val="16"/>
                <w:szCs w:val="23"/>
              </w:rPr>
              <w:t>744</w:t>
            </w:r>
          </w:p>
          <w:p w:rsidR="00F32CA4" w:rsidRPr="00C33FC4" w:rsidRDefault="00F32CA4" w:rsidP="00DF7E01">
            <w:pPr>
              <w:rPr>
                <w:color w:val="000000" w:themeColor="text1"/>
                <w:sz w:val="16"/>
                <w:szCs w:val="23"/>
              </w:rPr>
            </w:pPr>
            <w:r w:rsidRPr="00C33FC4">
              <w:rPr>
                <w:color w:val="000000" w:themeColor="text1"/>
                <w:sz w:val="16"/>
                <w:szCs w:val="23"/>
              </w:rPr>
              <w:t xml:space="preserve">ISSN </w:t>
            </w:r>
            <w:r w:rsidR="00A53AA2" w:rsidRPr="00C33FC4">
              <w:rPr>
                <w:sz w:val="16"/>
                <w:szCs w:val="23"/>
              </w:rPr>
              <w:t>2477-26</w:t>
            </w:r>
            <w:r w:rsidR="004A55D4" w:rsidRPr="00C33FC4">
              <w:rPr>
                <w:sz w:val="16"/>
                <w:szCs w:val="23"/>
                <w:lang w:val="id-ID"/>
              </w:rPr>
              <w:t>23</w:t>
            </w:r>
            <w:r w:rsidR="00370998">
              <w:rPr>
                <w:sz w:val="16"/>
                <w:szCs w:val="23"/>
              </w:rPr>
              <w:t>(online)</w:t>
            </w:r>
            <w:r w:rsidRPr="00C33FC4">
              <w:rPr>
                <w:color w:val="000000" w:themeColor="text1"/>
                <w:sz w:val="16"/>
                <w:szCs w:val="23"/>
              </w:rPr>
              <w:t xml:space="preserve">, </w:t>
            </w:r>
            <w:r w:rsidR="00E24AD9">
              <w:rPr>
                <w:color w:val="000000" w:themeColor="text1"/>
                <w:sz w:val="16"/>
                <w:szCs w:val="16"/>
              </w:rPr>
              <w:t xml:space="preserve">ISSN 2477-2615 (print), </w:t>
            </w:r>
            <w:r w:rsidRPr="00C33FC4">
              <w:rPr>
                <w:color w:val="000000" w:themeColor="text1"/>
                <w:sz w:val="16"/>
                <w:szCs w:val="23"/>
              </w:rPr>
              <w:t>ejournal.</w:t>
            </w:r>
            <w:r w:rsidRPr="00C33FC4">
              <w:rPr>
                <w:color w:val="000000" w:themeColor="text1"/>
                <w:sz w:val="16"/>
                <w:szCs w:val="23"/>
                <w:lang w:val="id-ID"/>
              </w:rPr>
              <w:t>hi.fisip-unmul</w:t>
            </w:r>
            <w:r w:rsidR="007C0252" w:rsidRPr="00C33FC4">
              <w:rPr>
                <w:color w:val="000000" w:themeColor="text1"/>
                <w:sz w:val="16"/>
                <w:szCs w:val="23"/>
              </w:rPr>
              <w:t>.</w:t>
            </w:r>
            <w:r w:rsidR="00D57361" w:rsidRPr="00C33FC4">
              <w:rPr>
                <w:color w:val="000000" w:themeColor="text1"/>
                <w:sz w:val="16"/>
                <w:szCs w:val="23"/>
                <w:lang w:val="id-ID"/>
              </w:rPr>
              <w:t>ac.id</w:t>
            </w:r>
            <w:r w:rsidRPr="00C33FC4">
              <w:rPr>
                <w:color w:val="000000" w:themeColor="text1"/>
                <w:sz w:val="16"/>
                <w:szCs w:val="23"/>
              </w:rPr>
              <w:br/>
              <w:t>© Copyright  201</w:t>
            </w:r>
            <w:r w:rsidR="00E24AD9">
              <w:rPr>
                <w:color w:val="000000" w:themeColor="text1"/>
                <w:sz w:val="16"/>
                <w:szCs w:val="23"/>
              </w:rPr>
              <w:t>7</w:t>
            </w:r>
          </w:p>
        </w:tc>
      </w:tr>
    </w:tbl>
    <w:p w:rsidR="00F32CA4" w:rsidRPr="00F37430" w:rsidRDefault="00F32CA4" w:rsidP="00DF7E01">
      <w:pPr>
        <w:pStyle w:val="FootnoteText"/>
        <w:jc w:val="both"/>
        <w:rPr>
          <w:color w:val="000000" w:themeColor="text1"/>
          <w:sz w:val="23"/>
          <w:szCs w:val="23"/>
        </w:rPr>
      </w:pPr>
    </w:p>
    <w:p w:rsidR="0046003D" w:rsidRPr="00F37430" w:rsidRDefault="0046003D" w:rsidP="00DF7E01">
      <w:pPr>
        <w:pStyle w:val="FootnoteText"/>
        <w:jc w:val="both"/>
        <w:rPr>
          <w:color w:val="000000" w:themeColor="text1"/>
          <w:sz w:val="23"/>
          <w:szCs w:val="23"/>
        </w:rPr>
      </w:pPr>
    </w:p>
    <w:p w:rsidR="00370998" w:rsidRPr="00E24AD9" w:rsidRDefault="00370998" w:rsidP="00370998">
      <w:pPr>
        <w:pStyle w:val="FootnoteText"/>
        <w:jc w:val="center"/>
        <w:rPr>
          <w:b/>
          <w:sz w:val="28"/>
          <w:szCs w:val="24"/>
        </w:rPr>
      </w:pPr>
      <w:r w:rsidRPr="00E24AD9">
        <w:rPr>
          <w:b/>
          <w:sz w:val="28"/>
          <w:szCs w:val="24"/>
        </w:rPr>
        <w:t xml:space="preserve">PENYEBARAN </w:t>
      </w:r>
      <w:r w:rsidRPr="00E24AD9">
        <w:rPr>
          <w:b/>
          <w:i/>
          <w:sz w:val="28"/>
          <w:szCs w:val="24"/>
        </w:rPr>
        <w:t xml:space="preserve">POP CULTURE </w:t>
      </w:r>
      <w:r w:rsidRPr="00E24AD9">
        <w:rPr>
          <w:b/>
          <w:sz w:val="28"/>
          <w:szCs w:val="24"/>
        </w:rPr>
        <w:t xml:space="preserve">JEPANG OLEH </w:t>
      </w:r>
      <w:r w:rsidRPr="00E24AD9">
        <w:rPr>
          <w:b/>
          <w:i/>
          <w:sz w:val="28"/>
          <w:szCs w:val="24"/>
        </w:rPr>
        <w:t>ANIME FESTIVAL ASIA (AFA)</w:t>
      </w:r>
      <w:r w:rsidRPr="00E24AD9">
        <w:rPr>
          <w:b/>
          <w:sz w:val="28"/>
          <w:szCs w:val="24"/>
        </w:rPr>
        <w:t xml:space="preserve"> DI INDONESIA TAHUN 2012-2016</w:t>
      </w:r>
    </w:p>
    <w:p w:rsidR="00370998" w:rsidRPr="006A31E4" w:rsidRDefault="00370998" w:rsidP="00370998">
      <w:pPr>
        <w:pStyle w:val="NoSpacing"/>
        <w:jc w:val="center"/>
        <w:rPr>
          <w:rFonts w:ascii="Times New Roman" w:hAnsi="Times New Roman"/>
          <w:b/>
          <w:sz w:val="24"/>
          <w:szCs w:val="24"/>
        </w:rPr>
      </w:pPr>
    </w:p>
    <w:p w:rsidR="00370998" w:rsidRPr="006A31E4" w:rsidRDefault="00370998" w:rsidP="00370998">
      <w:pPr>
        <w:pStyle w:val="NoSpacing"/>
        <w:jc w:val="center"/>
        <w:rPr>
          <w:rFonts w:ascii="Times New Roman" w:hAnsi="Times New Roman"/>
          <w:b/>
          <w:sz w:val="24"/>
          <w:szCs w:val="24"/>
          <w:lang w:val="id-ID"/>
        </w:rPr>
      </w:pPr>
      <w:r>
        <w:rPr>
          <w:rFonts w:ascii="Times New Roman" w:hAnsi="Times New Roman"/>
          <w:b/>
          <w:sz w:val="24"/>
          <w:szCs w:val="24"/>
        </w:rPr>
        <w:t>P</w:t>
      </w:r>
      <w:r w:rsidR="002776E2">
        <w:rPr>
          <w:rFonts w:ascii="Times New Roman" w:hAnsi="Times New Roman"/>
          <w:b/>
          <w:sz w:val="24"/>
          <w:szCs w:val="24"/>
        </w:rPr>
        <w:t xml:space="preserve">utri </w:t>
      </w:r>
      <w:r>
        <w:rPr>
          <w:rFonts w:ascii="Times New Roman" w:hAnsi="Times New Roman"/>
          <w:b/>
          <w:sz w:val="24"/>
          <w:szCs w:val="24"/>
        </w:rPr>
        <w:t>S</w:t>
      </w:r>
      <w:r w:rsidR="002776E2">
        <w:rPr>
          <w:rFonts w:ascii="Times New Roman" w:hAnsi="Times New Roman"/>
          <w:b/>
          <w:sz w:val="24"/>
          <w:szCs w:val="24"/>
        </w:rPr>
        <w:t>afariani</w:t>
      </w:r>
      <w:r w:rsidRPr="006A31E4">
        <w:rPr>
          <w:rStyle w:val="FootnoteReference"/>
          <w:rFonts w:ascii="Times New Roman" w:hAnsi="Times New Roman"/>
          <w:b/>
          <w:sz w:val="24"/>
          <w:szCs w:val="24"/>
          <w:lang w:val="id-ID"/>
        </w:rPr>
        <w:footnoteReference w:id="2"/>
      </w:r>
    </w:p>
    <w:p w:rsidR="00370998" w:rsidRPr="006A31E4" w:rsidRDefault="00370998" w:rsidP="00370998">
      <w:pPr>
        <w:pStyle w:val="NoSpacing"/>
        <w:jc w:val="center"/>
        <w:rPr>
          <w:rStyle w:val="hps"/>
          <w:rFonts w:ascii="Times New Roman" w:eastAsiaTheme="majorEastAsia" w:hAnsi="Times New Roman"/>
          <w:b/>
          <w:sz w:val="24"/>
          <w:szCs w:val="24"/>
          <w:lang w:val="id-ID"/>
        </w:rPr>
      </w:pPr>
      <w:r w:rsidRPr="006A31E4">
        <w:rPr>
          <w:rStyle w:val="hps"/>
          <w:rFonts w:ascii="Times New Roman" w:eastAsiaTheme="majorEastAsia" w:hAnsi="Times New Roman"/>
          <w:b/>
          <w:sz w:val="24"/>
          <w:szCs w:val="24"/>
        </w:rPr>
        <w:t xml:space="preserve">NIM. </w:t>
      </w:r>
      <w:r>
        <w:rPr>
          <w:rStyle w:val="hps"/>
          <w:rFonts w:ascii="Times New Roman" w:eastAsiaTheme="majorEastAsia" w:hAnsi="Times New Roman"/>
          <w:b/>
          <w:sz w:val="24"/>
          <w:szCs w:val="24"/>
        </w:rPr>
        <w:t>1002045235</w:t>
      </w:r>
    </w:p>
    <w:p w:rsidR="002A0129" w:rsidRPr="00F37430" w:rsidRDefault="002A0129" w:rsidP="00370998">
      <w:pPr>
        <w:rPr>
          <w:b/>
          <w:sz w:val="23"/>
          <w:szCs w:val="23"/>
        </w:rPr>
      </w:pPr>
      <w:bookmarkStart w:id="0" w:name="_GoBack"/>
      <w:bookmarkEnd w:id="0"/>
    </w:p>
    <w:p w:rsidR="00F32CA4" w:rsidRPr="00F37430" w:rsidRDefault="00F32CA4" w:rsidP="00DF7E01">
      <w:pPr>
        <w:pStyle w:val="FootnoteText"/>
        <w:jc w:val="center"/>
        <w:rPr>
          <w:b/>
          <w:bCs/>
          <w:i/>
          <w:iCs/>
          <w:color w:val="000000" w:themeColor="text1"/>
          <w:sz w:val="23"/>
          <w:szCs w:val="23"/>
          <w:lang w:val="id-ID"/>
        </w:rPr>
      </w:pPr>
    </w:p>
    <w:p w:rsidR="00370998" w:rsidRPr="002A0129" w:rsidRDefault="00370998" w:rsidP="002A0129">
      <w:pPr>
        <w:jc w:val="center"/>
        <w:rPr>
          <w:b/>
          <w:i/>
        </w:rPr>
      </w:pPr>
      <w:r w:rsidRPr="004C38FF">
        <w:rPr>
          <w:b/>
          <w:i/>
        </w:rPr>
        <w:t>Abstract</w:t>
      </w:r>
    </w:p>
    <w:p w:rsidR="00370998" w:rsidRPr="002F486D" w:rsidRDefault="00370998" w:rsidP="00370998">
      <w:pPr>
        <w:jc w:val="both"/>
        <w:rPr>
          <w:i/>
        </w:rPr>
      </w:pPr>
      <w:r w:rsidRPr="002F486D">
        <w:rPr>
          <w:i/>
        </w:rPr>
        <w:t>The spread of Japanese pop culture by Anime Festival Asia in Indonesia shows the advantages of a cultural element by utilizing the use of soft power diplomacy. The purpose of this research is to determine the Anime Festival Asia's efforts in the spread of Japanese pop culture in Indonesia.</w:t>
      </w:r>
      <w:r>
        <w:rPr>
          <w:i/>
        </w:rPr>
        <w:t xml:space="preserve">This issue would be analyzed with the theory of diplomacy to analyze the spread of Japanese pop culture by Anime Festival Asia (AFA). The result showed </w:t>
      </w:r>
      <w:r w:rsidRPr="002F486D">
        <w:rPr>
          <w:i/>
        </w:rPr>
        <w:t>Japan as a country using Soft Power Diplomacy in a cultural context has succeeded in establishing better cooperation and providing a culture of Japanese pop culture and has big interest especially among teenagers, and that success can be seen in Anime Festival Asia activities that show success and profit between the two countries that have cooperation.</w:t>
      </w:r>
    </w:p>
    <w:p w:rsidR="00370998" w:rsidRPr="002F486D" w:rsidRDefault="00370998" w:rsidP="00370998">
      <w:pPr>
        <w:ind w:firstLine="720"/>
        <w:jc w:val="both"/>
        <w:rPr>
          <w:b/>
          <w:i/>
        </w:rPr>
      </w:pPr>
    </w:p>
    <w:p w:rsidR="00370998" w:rsidRPr="005475BA" w:rsidRDefault="00370998" w:rsidP="00370998">
      <w:pPr>
        <w:jc w:val="both"/>
        <w:rPr>
          <w:i/>
        </w:rPr>
      </w:pPr>
      <w:r w:rsidRPr="005475BA">
        <w:rPr>
          <w:i/>
        </w:rPr>
        <w:t xml:space="preserve">Key </w:t>
      </w:r>
      <w:proofErr w:type="gramStart"/>
      <w:r w:rsidRPr="005475BA">
        <w:rPr>
          <w:i/>
        </w:rPr>
        <w:t>words :</w:t>
      </w:r>
      <w:proofErr w:type="gramEnd"/>
      <w:r w:rsidRPr="005475BA">
        <w:rPr>
          <w:i/>
        </w:rPr>
        <w:t xml:space="preserve"> Anime Festival Asia, Indonesia, Japanese Pop Culture</w:t>
      </w:r>
    </w:p>
    <w:p w:rsidR="00077DF5" w:rsidRDefault="00077DF5" w:rsidP="00DF7E01">
      <w:pPr>
        <w:jc w:val="both"/>
        <w:rPr>
          <w:b/>
          <w:sz w:val="23"/>
          <w:szCs w:val="23"/>
        </w:rPr>
      </w:pPr>
    </w:p>
    <w:p w:rsidR="001A7248" w:rsidRDefault="001A7248" w:rsidP="001A7248">
      <w:pPr>
        <w:rPr>
          <w:b/>
        </w:rPr>
      </w:pPr>
      <w:r w:rsidRPr="006A31E4">
        <w:rPr>
          <w:b/>
        </w:rPr>
        <w:t>Pendahuluan</w:t>
      </w:r>
    </w:p>
    <w:p w:rsidR="001A7248" w:rsidRDefault="001A7248" w:rsidP="001A7248">
      <w:pPr>
        <w:contextualSpacing/>
        <w:jc w:val="both"/>
      </w:pPr>
      <w:r w:rsidRPr="004C38FF">
        <w:rPr>
          <w:i/>
          <w:noProof/>
          <w:lang w:eastAsia="ko-KR"/>
        </w:rPr>
        <w:t>Pop Culture</w:t>
      </w:r>
      <w:r w:rsidRPr="004C38FF">
        <w:rPr>
          <w:noProof/>
          <w:lang w:eastAsia="ko-KR"/>
        </w:rPr>
        <w:t xml:space="preserve"> adalah budaya yang dibuat oleh masyarakat untuk dirinya sendiri kemudian diproduksi oleh media massa sehingga dapat dinikmati oleh banyak orang dari kalangan manapun dan penyebarannya pun menjadi lebih luas dengan tujuan untuk menyenangkan diri mereka. Menurut Kato</w:t>
      </w:r>
      <w:r w:rsidRPr="004C38FF">
        <w:rPr>
          <w:i/>
          <w:noProof/>
          <w:lang w:eastAsia="ko-KR"/>
        </w:rPr>
        <w:t>, pop culture</w:t>
      </w:r>
      <w:r w:rsidRPr="004C38FF">
        <w:rPr>
          <w:noProof/>
          <w:lang w:eastAsia="ko-KR"/>
        </w:rPr>
        <w:t xml:space="preserve"> disebut budaya massa (konsumen/rakyat). </w:t>
      </w:r>
      <w:proofErr w:type="gramStart"/>
      <w:r w:rsidRPr="004C38FF">
        <w:rPr>
          <w:noProof/>
          <w:lang w:eastAsia="ko-KR"/>
        </w:rPr>
        <w:t>Budaya yang dipasarkan kepada konsumen secara komersial dan berorientasi pada keuntungan yang besar dan membuat budaya tersebut diproduksi secara besar dan menarik hingga tidak hanya disukai oleh masyarakat Jepang tetapi ju</w:t>
      </w:r>
      <w:r>
        <w:rPr>
          <w:noProof/>
          <w:lang w:eastAsia="ko-KR"/>
        </w:rPr>
        <w:t xml:space="preserve">ga masyarakat dari negara lain </w:t>
      </w:r>
      <w:r w:rsidRPr="004C38FF">
        <w:rPr>
          <w:noProof/>
          <w:lang w:eastAsia="ko-KR"/>
        </w:rPr>
        <w:t>(</w:t>
      </w:r>
      <w:r>
        <w:t>John Storey, 1993.Hal.15</w:t>
      </w:r>
      <w:r w:rsidRPr="004C38FF">
        <w:t>)</w:t>
      </w:r>
      <w:r>
        <w:t>.</w:t>
      </w:r>
      <w:proofErr w:type="gramEnd"/>
    </w:p>
    <w:p w:rsidR="001A7248" w:rsidRPr="004C38FF" w:rsidRDefault="001A7248" w:rsidP="001A7248">
      <w:pPr>
        <w:contextualSpacing/>
        <w:jc w:val="both"/>
        <w:rPr>
          <w:i/>
          <w:noProof/>
          <w:lang w:eastAsia="ko-KR"/>
        </w:rPr>
      </w:pPr>
    </w:p>
    <w:p w:rsidR="001A7248" w:rsidRDefault="001A7248" w:rsidP="001A7248">
      <w:pPr>
        <w:tabs>
          <w:tab w:val="left" w:pos="90"/>
        </w:tabs>
        <w:jc w:val="both"/>
        <w:rPr>
          <w:i/>
          <w:noProof/>
          <w:lang w:eastAsia="ko-KR"/>
        </w:rPr>
      </w:pPr>
      <w:r w:rsidRPr="00C36440">
        <w:rPr>
          <w:noProof/>
          <w:lang w:eastAsia="ko-KR"/>
        </w:rPr>
        <w:t xml:space="preserve">Terbentuknya </w:t>
      </w:r>
      <w:r w:rsidRPr="00C36440">
        <w:rPr>
          <w:i/>
          <w:noProof/>
          <w:lang w:eastAsia="ko-KR"/>
        </w:rPr>
        <w:t>pop culture</w:t>
      </w:r>
      <w:r w:rsidRPr="00C36440">
        <w:rPr>
          <w:noProof/>
          <w:lang w:eastAsia="ko-KR"/>
        </w:rPr>
        <w:t xml:space="preserve"> Jepang didukung oleh masyarakat Jepang yang dipercaya memiliki seni kreativitas yang baik. Beberapa contoh budaya populer Jepang adalah </w:t>
      </w:r>
      <w:r w:rsidRPr="00C36440">
        <w:rPr>
          <w:i/>
          <w:noProof/>
          <w:lang w:eastAsia="ko-KR"/>
        </w:rPr>
        <w:t xml:space="preserve">manga </w:t>
      </w:r>
      <w:r w:rsidRPr="00C36440">
        <w:rPr>
          <w:noProof/>
          <w:lang w:eastAsia="ko-KR"/>
        </w:rPr>
        <w:t xml:space="preserve">(komik), </w:t>
      </w:r>
      <w:r w:rsidRPr="00C36440">
        <w:rPr>
          <w:i/>
          <w:noProof/>
          <w:lang w:eastAsia="ko-KR"/>
        </w:rPr>
        <w:t>anime</w:t>
      </w:r>
      <w:r w:rsidRPr="00C36440">
        <w:rPr>
          <w:noProof/>
          <w:lang w:eastAsia="ko-KR"/>
        </w:rPr>
        <w:t xml:space="preserve"> (animasi), </w:t>
      </w:r>
      <w:r w:rsidRPr="00C36440">
        <w:rPr>
          <w:i/>
          <w:noProof/>
          <w:lang w:eastAsia="ko-KR"/>
        </w:rPr>
        <w:t>game, J-music,</w:t>
      </w:r>
      <w:r w:rsidRPr="00C36440">
        <w:rPr>
          <w:noProof/>
          <w:lang w:eastAsia="ko-KR"/>
        </w:rPr>
        <w:t xml:space="preserve"> dan </w:t>
      </w:r>
      <w:r w:rsidRPr="00C36440">
        <w:rPr>
          <w:i/>
          <w:noProof/>
          <w:lang w:eastAsia="ko-KR"/>
        </w:rPr>
        <w:t>dorama</w:t>
      </w:r>
      <w:r w:rsidRPr="00C36440">
        <w:rPr>
          <w:noProof/>
          <w:lang w:eastAsia="ko-KR"/>
        </w:rPr>
        <w:t xml:space="preserve"> (drama telivisi). </w:t>
      </w:r>
      <w:r w:rsidRPr="00C36440">
        <w:rPr>
          <w:i/>
          <w:noProof/>
          <w:lang w:eastAsia="ko-KR"/>
        </w:rPr>
        <w:t>Anime</w:t>
      </w:r>
      <w:r w:rsidRPr="00C36440">
        <w:rPr>
          <w:noProof/>
          <w:lang w:eastAsia="ko-KR"/>
        </w:rPr>
        <w:t xml:space="preserve"> dapat dilahirkan dari adaptasi suatu </w:t>
      </w:r>
      <w:r w:rsidRPr="00C36440">
        <w:rPr>
          <w:i/>
          <w:noProof/>
          <w:lang w:eastAsia="ko-KR"/>
        </w:rPr>
        <w:t>manga</w:t>
      </w:r>
      <w:r w:rsidRPr="00C36440">
        <w:rPr>
          <w:noProof/>
          <w:lang w:eastAsia="ko-KR"/>
        </w:rPr>
        <w:t xml:space="preserve"> tertentu, maupun sebaliknya, bahkan bisa dibuat sebuah dorama sama halnya dengan </w:t>
      </w:r>
      <w:r w:rsidRPr="00C36440">
        <w:rPr>
          <w:i/>
          <w:noProof/>
          <w:lang w:eastAsia="ko-KR"/>
        </w:rPr>
        <w:t>video games</w:t>
      </w:r>
      <w:r w:rsidRPr="00C36440">
        <w:rPr>
          <w:noProof/>
          <w:lang w:eastAsia="ko-KR"/>
        </w:rPr>
        <w:t>. J</w:t>
      </w:r>
      <w:r w:rsidRPr="00C36440">
        <w:rPr>
          <w:i/>
          <w:noProof/>
          <w:lang w:eastAsia="ko-KR"/>
        </w:rPr>
        <w:t>-music</w:t>
      </w:r>
      <w:r w:rsidRPr="00C36440">
        <w:rPr>
          <w:noProof/>
          <w:lang w:eastAsia="ko-KR"/>
        </w:rPr>
        <w:t xml:space="preserve"> misalnya dapat dikenal dengan penggunaan </w:t>
      </w:r>
      <w:r w:rsidRPr="00C36440">
        <w:rPr>
          <w:i/>
          <w:noProof/>
          <w:lang w:eastAsia="ko-KR"/>
        </w:rPr>
        <w:t xml:space="preserve">original soundtrack </w:t>
      </w:r>
      <w:r w:rsidRPr="00C36440">
        <w:rPr>
          <w:i/>
          <w:noProof/>
          <w:lang w:eastAsia="ko-KR"/>
        </w:rPr>
        <w:lastRenderedPageBreak/>
        <w:t>(ost.)</w:t>
      </w:r>
      <w:r w:rsidRPr="00C36440">
        <w:rPr>
          <w:noProof/>
          <w:lang w:eastAsia="ko-KR"/>
        </w:rPr>
        <w:t xml:space="preserve"> pada suatu </w:t>
      </w:r>
      <w:r w:rsidRPr="00C36440">
        <w:rPr>
          <w:i/>
          <w:noProof/>
          <w:lang w:eastAsia="ko-KR"/>
        </w:rPr>
        <w:t>anime</w:t>
      </w:r>
      <w:r w:rsidRPr="00C36440">
        <w:rPr>
          <w:noProof/>
          <w:lang w:eastAsia="ko-KR"/>
        </w:rPr>
        <w:t xml:space="preserve">, </w:t>
      </w:r>
      <w:r w:rsidRPr="00C36440">
        <w:rPr>
          <w:i/>
          <w:noProof/>
          <w:lang w:eastAsia="ko-KR"/>
        </w:rPr>
        <w:t>dorama</w:t>
      </w:r>
      <w:r w:rsidRPr="00C36440">
        <w:rPr>
          <w:noProof/>
          <w:lang w:eastAsia="ko-KR"/>
        </w:rPr>
        <w:t xml:space="preserve"> atau </w:t>
      </w:r>
      <w:r w:rsidRPr="00C36440">
        <w:rPr>
          <w:i/>
          <w:noProof/>
          <w:lang w:eastAsia="ko-KR"/>
        </w:rPr>
        <w:t>video games</w:t>
      </w:r>
      <w:r w:rsidRPr="00C36440">
        <w:rPr>
          <w:noProof/>
          <w:lang w:eastAsia="ko-KR"/>
        </w:rPr>
        <w:t xml:space="preserve">, yang akhirnya disukai para pendengar. Selain itu, karakter unik serta pakaian atau kostum dari </w:t>
      </w:r>
      <w:r w:rsidRPr="00C36440">
        <w:rPr>
          <w:i/>
          <w:noProof/>
          <w:lang w:eastAsia="ko-KR"/>
        </w:rPr>
        <w:t>anime, manga</w:t>
      </w:r>
      <w:r w:rsidRPr="00C36440">
        <w:rPr>
          <w:noProof/>
          <w:lang w:eastAsia="ko-KR"/>
        </w:rPr>
        <w:t xml:space="preserve">, maupun </w:t>
      </w:r>
      <w:r w:rsidRPr="00C36440">
        <w:rPr>
          <w:i/>
          <w:noProof/>
          <w:lang w:eastAsia="ko-KR"/>
        </w:rPr>
        <w:t>video games</w:t>
      </w:r>
      <w:r w:rsidRPr="00C36440">
        <w:rPr>
          <w:noProof/>
          <w:lang w:eastAsia="ko-KR"/>
        </w:rPr>
        <w:t xml:space="preserve"> juga disukai penggemar, yang akhirnya menciptakan kreasi-kreasi baru seperti </w:t>
      </w:r>
      <w:r w:rsidRPr="00C36440">
        <w:rPr>
          <w:i/>
          <w:noProof/>
          <w:lang w:eastAsia="ko-KR"/>
        </w:rPr>
        <w:t>fashion cosplay</w:t>
      </w:r>
      <w:r w:rsidRPr="00C36440">
        <w:rPr>
          <w:noProof/>
          <w:lang w:eastAsia="ko-KR"/>
        </w:rPr>
        <w:t xml:space="preserve"> dan </w:t>
      </w:r>
      <w:r w:rsidRPr="00C36440">
        <w:rPr>
          <w:i/>
          <w:noProof/>
          <w:lang w:eastAsia="ko-KR"/>
        </w:rPr>
        <w:t>harajuku style</w:t>
      </w:r>
      <w:r>
        <w:rPr>
          <w:i/>
          <w:noProof/>
          <w:lang w:eastAsia="ko-KR"/>
        </w:rPr>
        <w:t>.</w:t>
      </w:r>
    </w:p>
    <w:p w:rsidR="001A7248" w:rsidRDefault="001A7248" w:rsidP="001A7248">
      <w:pPr>
        <w:tabs>
          <w:tab w:val="left" w:pos="90"/>
        </w:tabs>
        <w:jc w:val="both"/>
        <w:rPr>
          <w:noProof/>
          <w:lang w:eastAsia="ko-KR"/>
        </w:rPr>
      </w:pPr>
      <w:r>
        <w:rPr>
          <w:noProof/>
          <w:lang w:eastAsia="ko-KR"/>
        </w:rPr>
        <w:tab/>
      </w:r>
    </w:p>
    <w:p w:rsidR="001A7248" w:rsidRPr="004C38FF" w:rsidRDefault="001A7248" w:rsidP="001A7248">
      <w:pPr>
        <w:tabs>
          <w:tab w:val="left" w:pos="90"/>
        </w:tabs>
        <w:jc w:val="both"/>
      </w:pPr>
      <w:r w:rsidRPr="004C38FF">
        <w:rPr>
          <w:noProof/>
          <w:lang w:eastAsia="ko-KR"/>
        </w:rPr>
        <w:t xml:space="preserve">Memasuki Tahun 1980-an hingga 2000-an, film </w:t>
      </w:r>
      <w:r w:rsidRPr="004C38FF">
        <w:rPr>
          <w:i/>
          <w:noProof/>
          <w:lang w:eastAsia="ko-KR"/>
        </w:rPr>
        <w:t>anime</w:t>
      </w:r>
      <w:r w:rsidRPr="004C38FF">
        <w:rPr>
          <w:noProof/>
          <w:lang w:eastAsia="ko-KR"/>
        </w:rPr>
        <w:t xml:space="preserve"> Jepang seperti </w:t>
      </w:r>
      <w:r w:rsidRPr="004C38FF">
        <w:rPr>
          <w:i/>
          <w:noProof/>
          <w:lang w:eastAsia="ko-KR"/>
        </w:rPr>
        <w:t>Dragon Ball, Gundam, Akira, Seint Seiya, Doraemon, Ninja Hatori, Sailor moon, Pokemon,</w:t>
      </w:r>
      <w:r w:rsidRPr="004C38FF">
        <w:rPr>
          <w:noProof/>
          <w:lang w:eastAsia="ko-KR"/>
        </w:rPr>
        <w:t xml:space="preserve"> dan lain - lain menjadi sangat populer di kalangan anak muda di Amerika, Eropa dan Asia. Hal ini menjadikan periode di mana masyarakat global mulai menyukai </w:t>
      </w:r>
      <w:r w:rsidRPr="004C38FF">
        <w:rPr>
          <w:i/>
          <w:noProof/>
          <w:lang w:eastAsia="ko-KR"/>
        </w:rPr>
        <w:t>pop culture</w:t>
      </w:r>
      <w:r w:rsidRPr="004C38FF">
        <w:rPr>
          <w:noProof/>
          <w:lang w:eastAsia="ko-KR"/>
        </w:rPr>
        <w:t xml:space="preserve"> Jepang. Perkembangan ini akhirnya diikuti </w:t>
      </w:r>
      <w:r w:rsidRPr="004C38FF">
        <w:rPr>
          <w:i/>
          <w:noProof/>
          <w:lang w:eastAsia="ko-KR"/>
        </w:rPr>
        <w:t>dengan J-music, game, fashion</w:t>
      </w:r>
      <w:r w:rsidRPr="004C38FF">
        <w:rPr>
          <w:noProof/>
          <w:lang w:eastAsia="ko-KR"/>
        </w:rPr>
        <w:t xml:space="preserve"> dan </w:t>
      </w:r>
      <w:r w:rsidRPr="004C38FF">
        <w:rPr>
          <w:i/>
          <w:noProof/>
          <w:lang w:eastAsia="ko-KR"/>
        </w:rPr>
        <w:t>dorama</w:t>
      </w:r>
      <w:r w:rsidRPr="004C38FF">
        <w:rPr>
          <w:noProof/>
          <w:lang w:eastAsia="ko-KR"/>
        </w:rPr>
        <w:t xml:space="preserve"> yang juga menjadi tren untuk </w:t>
      </w:r>
      <w:r w:rsidRPr="004C38FF">
        <w:rPr>
          <w:i/>
          <w:noProof/>
          <w:lang w:eastAsia="ko-KR"/>
        </w:rPr>
        <w:t>pop culture</w:t>
      </w:r>
      <w:r w:rsidRPr="004C38FF">
        <w:rPr>
          <w:noProof/>
          <w:lang w:eastAsia="ko-KR"/>
        </w:rPr>
        <w:t xml:space="preserve"> Jepang.</w:t>
      </w:r>
      <w:r w:rsidRPr="001529F2">
        <w:rPr>
          <w:rFonts w:eastAsia="Calibri"/>
        </w:rPr>
        <w:t xml:space="preserve">Kepopuleran dari hadirnya </w:t>
      </w:r>
      <w:r w:rsidRPr="001529F2">
        <w:rPr>
          <w:rFonts w:eastAsia="Calibri"/>
          <w:i/>
        </w:rPr>
        <w:t xml:space="preserve">manga dan anime </w:t>
      </w:r>
      <w:r w:rsidRPr="001529F2">
        <w:rPr>
          <w:rFonts w:eastAsia="Calibri"/>
        </w:rPr>
        <w:t xml:space="preserve">sebagai </w:t>
      </w:r>
      <w:r w:rsidRPr="001529F2">
        <w:rPr>
          <w:rFonts w:eastAsia="Calibri"/>
          <w:i/>
        </w:rPr>
        <w:t xml:space="preserve">pop culture </w:t>
      </w:r>
      <w:r w:rsidRPr="001529F2">
        <w:rPr>
          <w:rFonts w:eastAsia="Calibri"/>
        </w:rPr>
        <w:t xml:space="preserve">dari Jepang di Indonesia menjadi sebuah proses sosial sebuah kebudayaan asing di Indonesia dan adanya </w:t>
      </w:r>
      <w:r w:rsidRPr="001529F2">
        <w:rPr>
          <w:rFonts w:eastAsia="Calibri"/>
          <w:i/>
        </w:rPr>
        <w:t xml:space="preserve">J-music </w:t>
      </w:r>
      <w:r w:rsidRPr="001529F2">
        <w:rPr>
          <w:rFonts w:eastAsia="Calibri"/>
        </w:rPr>
        <w:t xml:space="preserve">serta gaya berbusana khas </w:t>
      </w:r>
      <w:r w:rsidRPr="001529F2">
        <w:rPr>
          <w:rFonts w:eastAsia="Calibri"/>
          <w:i/>
        </w:rPr>
        <w:t>anime</w:t>
      </w:r>
      <w:r w:rsidRPr="001529F2">
        <w:rPr>
          <w:rFonts w:eastAsia="Calibri"/>
        </w:rPr>
        <w:t xml:space="preserve"> yang disebut </w:t>
      </w:r>
      <w:r w:rsidRPr="001529F2">
        <w:rPr>
          <w:rFonts w:eastAsia="Calibri"/>
          <w:i/>
        </w:rPr>
        <w:t xml:space="preserve">cosplay </w:t>
      </w:r>
      <w:r w:rsidRPr="001529F2">
        <w:rPr>
          <w:rFonts w:eastAsia="Calibri"/>
        </w:rPr>
        <w:t xml:space="preserve">serta </w:t>
      </w:r>
      <w:r w:rsidRPr="001529F2">
        <w:rPr>
          <w:rFonts w:eastAsia="Calibri"/>
          <w:i/>
        </w:rPr>
        <w:t xml:space="preserve">fashion </w:t>
      </w:r>
      <w:r w:rsidRPr="001529F2">
        <w:rPr>
          <w:rFonts w:eastAsia="Calibri"/>
        </w:rPr>
        <w:t xml:space="preserve">ala Jepang yang lebih dikenal dengan </w:t>
      </w:r>
      <w:r w:rsidRPr="001529F2">
        <w:rPr>
          <w:rFonts w:eastAsia="Calibri"/>
          <w:i/>
        </w:rPr>
        <w:t>Harajuku style</w:t>
      </w:r>
      <w:r w:rsidRPr="001529F2">
        <w:rPr>
          <w:rFonts w:eastAsia="Calibri"/>
        </w:rPr>
        <w:t xml:space="preserve"> yang menjadi seni kreativitas yang sangat diminati oleh para remaja pada tahun 2000-an hingga sekarang. </w:t>
      </w:r>
      <w:proofErr w:type="gramStart"/>
      <w:r w:rsidRPr="001529F2">
        <w:rPr>
          <w:rFonts w:eastAsia="Calibri"/>
        </w:rPr>
        <w:t xml:space="preserve">Dengan berbagai hal tersebut, membuat antusias masyarakat terutama kaum remaja memiliki rasa ingin tahu yang lebih tentang </w:t>
      </w:r>
      <w:r w:rsidRPr="001529F2">
        <w:rPr>
          <w:rFonts w:eastAsia="Calibri"/>
          <w:i/>
        </w:rPr>
        <w:t xml:space="preserve">pop culture </w:t>
      </w:r>
      <w:r w:rsidRPr="001529F2">
        <w:rPr>
          <w:rFonts w:eastAsia="Calibri"/>
        </w:rPr>
        <w:t>Jepang dan ingin mempelajarinya.</w:t>
      </w:r>
      <w:proofErr w:type="gramEnd"/>
    </w:p>
    <w:p w:rsidR="001A7248" w:rsidRDefault="001A7248" w:rsidP="001A7248">
      <w:pPr>
        <w:spacing w:after="200"/>
        <w:contextualSpacing/>
        <w:jc w:val="both"/>
        <w:rPr>
          <w:noProof/>
          <w:lang w:eastAsia="ko-KR"/>
        </w:rPr>
      </w:pPr>
    </w:p>
    <w:p w:rsidR="001A7248" w:rsidRDefault="001A7248" w:rsidP="001A7248">
      <w:pPr>
        <w:spacing w:after="200"/>
        <w:contextualSpacing/>
        <w:jc w:val="both"/>
        <w:rPr>
          <w:noProof/>
          <w:lang w:eastAsia="ko-KR"/>
        </w:rPr>
      </w:pPr>
      <w:r w:rsidRPr="006D6EAE">
        <w:rPr>
          <w:noProof/>
          <w:lang w:eastAsia="ko-KR"/>
        </w:rPr>
        <w:t xml:space="preserve">Berbagai macam kegiatan yang bernuansa Jepang juga telah banyak diselenggarakan oleh Kementrian luar negeri Jepang yang berkerjasama dengan Pemerintah Indonesia maupun yang diselenggarakan oleh berbagai Perusahaan, universitas atau sekolah yang ada di Indonesia. Salah satunya adalah </w:t>
      </w:r>
      <w:r w:rsidRPr="006D6EAE">
        <w:rPr>
          <w:i/>
          <w:noProof/>
          <w:lang w:eastAsia="ko-KR"/>
        </w:rPr>
        <w:t>Anime Festival Asia (AFA)</w:t>
      </w:r>
      <w:r w:rsidRPr="006D6EAE">
        <w:rPr>
          <w:noProof/>
          <w:lang w:eastAsia="ko-KR"/>
        </w:rPr>
        <w:t xml:space="preserve"> kegiatan internasional yang pada saat ini selalu diadakan setiap tahunnya.</w:t>
      </w:r>
      <w:r w:rsidRPr="006D6EAE">
        <w:rPr>
          <w:i/>
          <w:noProof/>
          <w:lang w:eastAsia="ko-KR"/>
        </w:rPr>
        <w:t>Anime Festival Asia (AFA)</w:t>
      </w:r>
      <w:r w:rsidRPr="006D6EAE">
        <w:rPr>
          <w:noProof/>
          <w:lang w:eastAsia="ko-KR"/>
        </w:rPr>
        <w:t xml:space="preserve"> adalah sebuah kegiatan festival internasional yang bertemakan </w:t>
      </w:r>
      <w:r w:rsidRPr="006D6EAE">
        <w:rPr>
          <w:i/>
          <w:noProof/>
          <w:lang w:eastAsia="ko-KR"/>
        </w:rPr>
        <w:t>anime</w:t>
      </w:r>
      <w:r w:rsidRPr="006D6EAE">
        <w:rPr>
          <w:noProof/>
          <w:lang w:eastAsia="ko-KR"/>
        </w:rPr>
        <w:t xml:space="preserve"> yang diselenggarakan oleh </w:t>
      </w:r>
      <w:r w:rsidRPr="006D6EAE">
        <w:rPr>
          <w:i/>
          <w:noProof/>
          <w:lang w:eastAsia="ko-KR"/>
        </w:rPr>
        <w:t>Sozo</w:t>
      </w:r>
      <w:r w:rsidRPr="006D6EAE">
        <w:rPr>
          <w:noProof/>
          <w:lang w:eastAsia="ko-KR"/>
        </w:rPr>
        <w:t xml:space="preserve"> dan </w:t>
      </w:r>
      <w:r w:rsidRPr="006D6EAE">
        <w:rPr>
          <w:i/>
          <w:noProof/>
          <w:lang w:eastAsia="ko-KR"/>
        </w:rPr>
        <w:t>Dentsu</w:t>
      </w:r>
      <w:r w:rsidRPr="006D6EAE">
        <w:rPr>
          <w:noProof/>
          <w:lang w:eastAsia="ko-KR"/>
        </w:rPr>
        <w:t xml:space="preserve"> sebagai promotor dikawasan Asia Tenggara dan Singapura menjadi negara utama penempatan perusahaan entertainment tersebut.Dengan adanya persaingan budaya di masa sekarang seperti </w:t>
      </w:r>
      <w:r w:rsidRPr="006D6EAE">
        <w:rPr>
          <w:i/>
          <w:noProof/>
          <w:lang w:eastAsia="ko-KR"/>
        </w:rPr>
        <w:t>korean wave</w:t>
      </w:r>
      <w:r w:rsidRPr="006D6EAE">
        <w:rPr>
          <w:noProof/>
          <w:lang w:eastAsia="ko-KR"/>
        </w:rPr>
        <w:t xml:space="preserve"> Jepang yang selalu memberikan kreasi – kreasi baru terhadap </w:t>
      </w:r>
      <w:r w:rsidRPr="006D6EAE">
        <w:rPr>
          <w:i/>
          <w:noProof/>
          <w:lang w:eastAsia="ko-KR"/>
        </w:rPr>
        <w:t>pop cultureny</w:t>
      </w:r>
      <w:r w:rsidRPr="006D6EAE">
        <w:rPr>
          <w:noProof/>
          <w:lang w:eastAsia="ko-KR"/>
        </w:rPr>
        <w:t xml:space="preserve">a  juga menjaga dan mempertahankan eksistensi </w:t>
      </w:r>
      <w:r w:rsidRPr="006D6EAE">
        <w:rPr>
          <w:i/>
          <w:noProof/>
          <w:lang w:eastAsia="ko-KR"/>
        </w:rPr>
        <w:t>pop culture</w:t>
      </w:r>
      <w:r w:rsidRPr="006D6EAE">
        <w:rPr>
          <w:noProof/>
          <w:lang w:eastAsia="ko-KR"/>
        </w:rPr>
        <w:t xml:space="preserve">nya salah satunya di Indonesia yaitu melalui kegiatan </w:t>
      </w:r>
      <w:r w:rsidRPr="006D6EAE">
        <w:rPr>
          <w:i/>
          <w:noProof/>
          <w:lang w:eastAsia="ko-KR"/>
        </w:rPr>
        <w:t>Anime Festival Asia (AFA)</w:t>
      </w:r>
      <w:r w:rsidRPr="006D6EAE">
        <w:rPr>
          <w:noProof/>
          <w:lang w:eastAsia="ko-KR"/>
        </w:rPr>
        <w:t xml:space="preserve"> tersebut</w:t>
      </w:r>
      <w:r>
        <w:rPr>
          <w:noProof/>
          <w:lang w:eastAsia="ko-KR"/>
        </w:rPr>
        <w:t xml:space="preserve"> dan artikel ini bertujuan untuk menjelaskan bagaimana upaya penyebaran </w:t>
      </w:r>
      <w:r w:rsidRPr="00616826">
        <w:rPr>
          <w:i/>
          <w:noProof/>
          <w:lang w:eastAsia="ko-KR"/>
        </w:rPr>
        <w:t>pop culture</w:t>
      </w:r>
      <w:r>
        <w:rPr>
          <w:noProof/>
          <w:lang w:eastAsia="ko-KR"/>
        </w:rPr>
        <w:t xml:space="preserve"> Jepang yang dilakukan oleh </w:t>
      </w:r>
      <w:r w:rsidRPr="00616826">
        <w:rPr>
          <w:i/>
          <w:noProof/>
          <w:lang w:eastAsia="ko-KR"/>
        </w:rPr>
        <w:t>Anime Festival Asia (AFA)</w:t>
      </w:r>
      <w:r>
        <w:rPr>
          <w:noProof/>
          <w:lang w:eastAsia="ko-KR"/>
        </w:rPr>
        <w:t xml:space="preserve"> di Indonesia pada tahun 2012 - 2016</w:t>
      </w:r>
      <w:r w:rsidRPr="006D6EAE">
        <w:rPr>
          <w:noProof/>
          <w:lang w:eastAsia="ko-KR"/>
        </w:rPr>
        <w:t>.</w:t>
      </w:r>
    </w:p>
    <w:p w:rsidR="001A7248" w:rsidRPr="00E14C27" w:rsidRDefault="001A7248" w:rsidP="001A7248">
      <w:pPr>
        <w:spacing w:after="200"/>
        <w:ind w:firstLine="720"/>
        <w:contextualSpacing/>
        <w:jc w:val="both"/>
        <w:rPr>
          <w:noProof/>
          <w:lang w:eastAsia="ko-KR"/>
        </w:rPr>
      </w:pPr>
    </w:p>
    <w:p w:rsidR="001A7248" w:rsidRDefault="001A7248" w:rsidP="001A7248">
      <w:pPr>
        <w:tabs>
          <w:tab w:val="left" w:pos="450"/>
        </w:tabs>
        <w:ind w:left="-90"/>
        <w:jc w:val="both"/>
        <w:rPr>
          <w:b/>
          <w:bCs/>
        </w:rPr>
      </w:pPr>
      <w:r w:rsidRPr="00E14C27">
        <w:rPr>
          <w:b/>
          <w:bCs/>
        </w:rPr>
        <w:t>Kerangka Dasar Teori dan Konsep</w:t>
      </w:r>
    </w:p>
    <w:p w:rsidR="001A7248" w:rsidRPr="009604C9" w:rsidRDefault="001A7248" w:rsidP="001A7248">
      <w:pPr>
        <w:tabs>
          <w:tab w:val="left" w:pos="450"/>
        </w:tabs>
        <w:ind w:left="-90"/>
        <w:jc w:val="both"/>
        <w:rPr>
          <w:b/>
          <w:bCs/>
          <w:i/>
        </w:rPr>
      </w:pPr>
      <w:r w:rsidRPr="009604C9">
        <w:rPr>
          <w:rFonts w:eastAsia="Malgun Gothic"/>
          <w:b/>
          <w:i/>
          <w:noProof/>
          <w:lang w:eastAsia="ko-KR"/>
        </w:rPr>
        <w:t xml:space="preserve">Konsep </w:t>
      </w:r>
      <w:r w:rsidRPr="009604C9">
        <w:rPr>
          <w:b/>
          <w:i/>
          <w:noProof/>
          <w:lang w:eastAsia="ko-KR"/>
        </w:rPr>
        <w:t>Diplomasi</w:t>
      </w:r>
    </w:p>
    <w:p w:rsidR="001A7248" w:rsidRDefault="001A7248" w:rsidP="001A7248">
      <w:pPr>
        <w:pStyle w:val="FootnoteText"/>
        <w:tabs>
          <w:tab w:val="left" w:pos="0"/>
          <w:tab w:val="left" w:pos="90"/>
        </w:tabs>
        <w:ind w:left="-90"/>
        <w:jc w:val="both"/>
        <w:rPr>
          <w:sz w:val="24"/>
          <w:szCs w:val="24"/>
        </w:rPr>
      </w:pPr>
      <w:r w:rsidRPr="00E14C27">
        <w:rPr>
          <w:noProof/>
          <w:sz w:val="24"/>
          <w:szCs w:val="24"/>
          <w:lang w:eastAsia="ko-KR"/>
        </w:rPr>
        <w:t>Menurut Sir Ernest Satow sejak tahun 1922 telah mendifinisikan diplomasi sebagai aplikasi intelijen dan taktik untuk menjalankan hubungan resmi antara pemerintah yang berdaulat, yang kadang kala diperluas dengan hubungan dengan Negara-negara jajahannya. Sejalan dengan definisi Satow, Barston mendefinisikan diplomasi sebagai manajemen hubungan antar Negara atau hubungan antar Negara dengan aktor-aktor hubungan internasional lainya</w:t>
      </w:r>
      <w:r w:rsidRPr="00E14C27">
        <w:rPr>
          <w:noProof/>
          <w:sz w:val="24"/>
          <w:szCs w:val="24"/>
          <w:vertAlign w:val="superscript"/>
          <w:lang w:eastAsia="ko-KR"/>
        </w:rPr>
        <w:t xml:space="preserve">. </w:t>
      </w:r>
      <w:proofErr w:type="gramStart"/>
      <w:r w:rsidRPr="00E14C27">
        <w:rPr>
          <w:noProof/>
          <w:sz w:val="24"/>
          <w:szCs w:val="24"/>
          <w:lang w:eastAsia="ko-KR"/>
        </w:rPr>
        <w:t xml:space="preserve">Sebuah definisi paling dekat terkait dengan metode dan isi adalah “Diplomasi mewakili tekanan politik, ekonomi dan militer kepada Negara-negara yang terlibat dalam aktivitas diplomasi, </w:t>
      </w:r>
      <w:r w:rsidRPr="00E14C27">
        <w:rPr>
          <w:noProof/>
          <w:sz w:val="24"/>
          <w:szCs w:val="24"/>
          <w:lang w:eastAsia="ko-KR"/>
        </w:rPr>
        <w:lastRenderedPageBreak/>
        <w:t>yang diformulasikan dalam pertukaran permintaan dan kosesi</w:t>
      </w:r>
      <w:r>
        <w:rPr>
          <w:noProof/>
          <w:sz w:val="24"/>
          <w:szCs w:val="24"/>
          <w:lang w:eastAsia="ko-KR"/>
        </w:rPr>
        <w:t xml:space="preserve"> antara para pelaku negosiasi”</w:t>
      </w:r>
      <w:r w:rsidRPr="00E14C27">
        <w:rPr>
          <w:noProof/>
          <w:sz w:val="24"/>
          <w:szCs w:val="24"/>
          <w:lang w:eastAsia="ko-KR"/>
        </w:rPr>
        <w:t>(</w:t>
      </w:r>
      <w:r w:rsidRPr="00E14C27">
        <w:rPr>
          <w:sz w:val="24"/>
          <w:szCs w:val="24"/>
        </w:rPr>
        <w:t>Sir Ernest Sato</w:t>
      </w:r>
      <w:r>
        <w:rPr>
          <w:sz w:val="24"/>
          <w:szCs w:val="24"/>
        </w:rPr>
        <w:t xml:space="preserve">w, </w:t>
      </w:r>
      <w:r w:rsidRPr="00E14C27">
        <w:rPr>
          <w:sz w:val="24"/>
          <w:szCs w:val="24"/>
        </w:rPr>
        <w:t>1922</w:t>
      </w:r>
      <w:r>
        <w:rPr>
          <w:sz w:val="24"/>
          <w:szCs w:val="24"/>
        </w:rPr>
        <w:t>, hal 1</w:t>
      </w:r>
      <w:r w:rsidRPr="00E14C27">
        <w:rPr>
          <w:sz w:val="24"/>
          <w:szCs w:val="24"/>
        </w:rPr>
        <w:t>)</w:t>
      </w:r>
      <w:r>
        <w:rPr>
          <w:sz w:val="24"/>
          <w:szCs w:val="24"/>
        </w:rPr>
        <w:t>.</w:t>
      </w:r>
      <w:proofErr w:type="gramEnd"/>
    </w:p>
    <w:p w:rsidR="001A7248" w:rsidRDefault="001A7248" w:rsidP="001A7248">
      <w:pPr>
        <w:pStyle w:val="FootnoteText"/>
        <w:tabs>
          <w:tab w:val="left" w:pos="0"/>
          <w:tab w:val="left" w:pos="90"/>
        </w:tabs>
        <w:ind w:left="-90"/>
        <w:jc w:val="both"/>
        <w:rPr>
          <w:sz w:val="24"/>
          <w:szCs w:val="24"/>
        </w:rPr>
      </w:pPr>
    </w:p>
    <w:p w:rsidR="001A7248" w:rsidRDefault="001A7248" w:rsidP="001A7248">
      <w:pPr>
        <w:pStyle w:val="FootnoteText"/>
        <w:tabs>
          <w:tab w:val="left" w:pos="0"/>
          <w:tab w:val="left" w:pos="90"/>
        </w:tabs>
        <w:ind w:left="-90"/>
        <w:jc w:val="both"/>
        <w:rPr>
          <w:sz w:val="24"/>
          <w:szCs w:val="24"/>
        </w:rPr>
      </w:pPr>
      <w:r w:rsidRPr="00925A17">
        <w:rPr>
          <w:noProof/>
          <w:sz w:val="24"/>
          <w:szCs w:val="24"/>
          <w:lang w:eastAsia="ko-KR"/>
        </w:rPr>
        <w:t xml:space="preserve">Dalam pelaksanaannya praktik diplomasi modern, seringkali kita melihat adanya praktik-praktik diplomasi yang menggunakan jalur-jalur resmi kenegaraan. Louise Diamond dan John McDonald kemudian mengemukakan konsep yang disebut dengan </w:t>
      </w:r>
      <w:r w:rsidRPr="00925A17">
        <w:rPr>
          <w:i/>
          <w:noProof/>
          <w:sz w:val="24"/>
          <w:szCs w:val="24"/>
          <w:lang w:eastAsia="ko-KR"/>
        </w:rPr>
        <w:t>Multi-track diplomacy</w:t>
      </w:r>
      <w:r w:rsidRPr="00925A17">
        <w:rPr>
          <w:noProof/>
          <w:sz w:val="24"/>
          <w:szCs w:val="24"/>
          <w:lang w:eastAsia="ko-KR"/>
        </w:rPr>
        <w:t xml:space="preserve">. Secara sederhana, </w:t>
      </w:r>
      <w:r w:rsidRPr="00925A17">
        <w:rPr>
          <w:i/>
          <w:noProof/>
          <w:sz w:val="24"/>
          <w:szCs w:val="24"/>
          <w:lang w:eastAsia="ko-KR"/>
        </w:rPr>
        <w:t>Multi-track diplomacy</w:t>
      </w:r>
      <w:r w:rsidRPr="00925A17">
        <w:rPr>
          <w:noProof/>
          <w:sz w:val="24"/>
          <w:szCs w:val="24"/>
          <w:lang w:eastAsia="ko-KR"/>
        </w:rPr>
        <w:t xml:space="preserve"> adalah alat bantu atau jalur bagi negara untuk dapat melaksanakan praktik diplomasinya. </w:t>
      </w:r>
      <w:proofErr w:type="gramStart"/>
      <w:r w:rsidRPr="00925A17">
        <w:rPr>
          <w:i/>
          <w:noProof/>
          <w:sz w:val="24"/>
          <w:szCs w:val="24"/>
          <w:lang w:eastAsia="ko-KR"/>
        </w:rPr>
        <w:t>Multi-track diplomacy</w:t>
      </w:r>
      <w:r w:rsidRPr="00925A17">
        <w:rPr>
          <w:noProof/>
          <w:sz w:val="24"/>
          <w:szCs w:val="24"/>
          <w:lang w:eastAsia="ko-KR"/>
        </w:rPr>
        <w:t xml:space="preserve"> pun memiliki sembilan track atau jalur yang berbeda yaitu, pertama jalur pemerintahan, kedua jalur organisasi non-pemerintah, ketiga jalur melalui bisnis, keempat melalui masyarakat sipil, kelima melalui penelitian dan pendidikan, keenam aktivisme yang dilakukan oleh organisasi-organisasi, ketujuh melalui jalur agama, kedelapan dengan pendanaan, dan kesembilan melalui media komunikasi.Tetapi,dalam pengaplikasian untuk penelitian ini track atau jalur yang digunakan hanya 3, antara lain : (</w:t>
      </w:r>
      <w:r w:rsidRPr="00925A17">
        <w:rPr>
          <w:sz w:val="24"/>
          <w:szCs w:val="24"/>
        </w:rPr>
        <w:t>Louise Diamond dan John McDonald,1996, hal 10 - 12).</w:t>
      </w:r>
      <w:proofErr w:type="gramEnd"/>
    </w:p>
    <w:p w:rsidR="001A7248" w:rsidRPr="00925A17" w:rsidRDefault="001A7248" w:rsidP="001A7248">
      <w:pPr>
        <w:pStyle w:val="FootnoteText"/>
        <w:tabs>
          <w:tab w:val="left" w:pos="0"/>
          <w:tab w:val="left" w:pos="284"/>
        </w:tabs>
        <w:ind w:left="284" w:hanging="374"/>
        <w:jc w:val="both"/>
        <w:rPr>
          <w:noProof/>
          <w:sz w:val="24"/>
          <w:szCs w:val="24"/>
          <w:lang w:eastAsia="ko-KR"/>
        </w:rPr>
      </w:pPr>
      <w:r>
        <w:rPr>
          <w:noProof/>
          <w:sz w:val="24"/>
          <w:szCs w:val="24"/>
          <w:lang w:eastAsia="ko-KR"/>
        </w:rPr>
        <w:t xml:space="preserve">a.  </w:t>
      </w:r>
      <w:r w:rsidRPr="00925A17">
        <w:rPr>
          <w:noProof/>
          <w:sz w:val="24"/>
          <w:szCs w:val="24"/>
          <w:lang w:eastAsia="ko-KR"/>
        </w:rPr>
        <w:t>Jalur diplomasi melalui bisnis. Jalur ini menggunakan ekonomi sebagai sarana untuk berdiplomasi melalui perusahaan besar seperti multi-national corporation hingga perusahaan kecil. Kelebihan dari jalur ini adalah tingkat ketergantungan ekonomi yang tinggi dapat menyebabkan suksesnya praktik diplomasi yang sedang dilakukan karena masing-masing pihak tidak ingin perekonomiannya rusak seperti kegaiatan – kegiatan pertukaran budaya antara Jepang dan Indonesia..</w:t>
      </w:r>
    </w:p>
    <w:p w:rsidR="001A7248" w:rsidRPr="00925A17" w:rsidRDefault="001A7248" w:rsidP="001A7248">
      <w:pPr>
        <w:pStyle w:val="FootnoteText"/>
        <w:tabs>
          <w:tab w:val="left" w:pos="0"/>
          <w:tab w:val="left" w:pos="90"/>
        </w:tabs>
        <w:ind w:left="284" w:hanging="374"/>
        <w:jc w:val="both"/>
        <w:rPr>
          <w:noProof/>
          <w:sz w:val="24"/>
          <w:szCs w:val="24"/>
          <w:lang w:eastAsia="ko-KR"/>
        </w:rPr>
      </w:pPr>
      <w:r w:rsidRPr="00925A17">
        <w:rPr>
          <w:noProof/>
          <w:sz w:val="24"/>
          <w:szCs w:val="24"/>
          <w:lang w:eastAsia="ko-KR"/>
        </w:rPr>
        <w:t xml:space="preserve">b.Jalur diplomasi melalui masyarakat sipil. Jalur ini memungkinkan individu untuk berperan dalam kegiatan diplomasi. Dalam melakukan diplomasi dengan jalur ini terdapat empat cara. Cara pertama adalah diplomasi yang dilakukan oleh warga negara atau program pertukaran. Cara kedua adalah melalui program pengembangan atau organisasi volunteer secara privat. Cara ketiga adalah advokasi atau special-interest groups. Cara keempat adalah kelompok kepentingan profesional. Salah satunya kegiatan </w:t>
      </w:r>
      <w:r w:rsidRPr="00925A17">
        <w:rPr>
          <w:i/>
          <w:noProof/>
          <w:sz w:val="24"/>
          <w:szCs w:val="24"/>
          <w:lang w:eastAsia="ko-KR"/>
        </w:rPr>
        <w:t>Anime Festival Asia (AFA)</w:t>
      </w:r>
      <w:r w:rsidRPr="00925A17">
        <w:rPr>
          <w:noProof/>
          <w:sz w:val="24"/>
          <w:szCs w:val="24"/>
          <w:lang w:eastAsia="ko-KR"/>
        </w:rPr>
        <w:t xml:space="preserve"> yang membuat sebuah kegiatan melibatkan para remaja muda yang menyukai </w:t>
      </w:r>
      <w:r w:rsidRPr="00925A17">
        <w:rPr>
          <w:i/>
          <w:noProof/>
          <w:sz w:val="24"/>
          <w:szCs w:val="24"/>
          <w:lang w:eastAsia="ko-KR"/>
        </w:rPr>
        <w:t>pop culture</w:t>
      </w:r>
      <w:r w:rsidRPr="00925A17">
        <w:rPr>
          <w:noProof/>
          <w:sz w:val="24"/>
          <w:szCs w:val="24"/>
          <w:lang w:eastAsia="ko-KR"/>
        </w:rPr>
        <w:t xml:space="preserve"> Jepang</w:t>
      </w:r>
    </w:p>
    <w:p w:rsidR="001A7248" w:rsidRPr="00925A17" w:rsidRDefault="001A7248" w:rsidP="001A7248">
      <w:pPr>
        <w:pStyle w:val="FootnoteText"/>
        <w:tabs>
          <w:tab w:val="left" w:pos="0"/>
          <w:tab w:val="left" w:pos="90"/>
        </w:tabs>
        <w:ind w:left="284" w:hanging="374"/>
        <w:jc w:val="both"/>
        <w:rPr>
          <w:b/>
          <w:noProof/>
          <w:sz w:val="24"/>
          <w:szCs w:val="24"/>
          <w:lang w:eastAsia="ko-KR"/>
        </w:rPr>
      </w:pPr>
      <w:r w:rsidRPr="00925A17">
        <w:rPr>
          <w:noProof/>
          <w:sz w:val="24"/>
          <w:szCs w:val="24"/>
          <w:lang w:eastAsia="ko-KR"/>
        </w:rPr>
        <w:t>c</w:t>
      </w:r>
      <w:r w:rsidRPr="00925A17">
        <w:rPr>
          <w:b/>
          <w:noProof/>
          <w:sz w:val="24"/>
          <w:szCs w:val="24"/>
          <w:lang w:eastAsia="ko-KR"/>
        </w:rPr>
        <w:t xml:space="preserve">. </w:t>
      </w:r>
      <w:r w:rsidRPr="00925A17">
        <w:rPr>
          <w:noProof/>
          <w:sz w:val="24"/>
          <w:szCs w:val="24"/>
          <w:lang w:eastAsia="ko-KR"/>
        </w:rPr>
        <w:t>Jalur diplomasi melalui media komunikasi. Media komunikasi merupakan alat untuk membentuk opini publik secara efektif terhadap suatu isu yang mampu melewati batas-batas negara. Diplomasi di jalur ini berkaitan dengan jalur diplomasi lain, karena jalur lain membutuhkan dan dapat memanfaatkan peranan media untuk berkomunikasi dengan publik. Keuntungan dari diplomasi jalur ini adalah proses penyebaran informasi yang cepat, namun di satu sisi media pada dasarnya adalah sebuah perusahaan yang membutuhkan keuntungan sehingga ada kemungkinan adanya kontrol dari media itu sendiri.</w:t>
      </w:r>
    </w:p>
    <w:p w:rsidR="001A7248" w:rsidRDefault="001A7248" w:rsidP="001A7248">
      <w:pPr>
        <w:tabs>
          <w:tab w:val="left" w:pos="90"/>
        </w:tabs>
        <w:ind w:left="360" w:hanging="360"/>
        <w:jc w:val="both"/>
        <w:rPr>
          <w:noProof/>
          <w:lang w:eastAsia="ko-KR"/>
        </w:rPr>
      </w:pPr>
    </w:p>
    <w:p w:rsidR="001A7248" w:rsidRPr="004C1D43" w:rsidRDefault="001A7248" w:rsidP="001A7248">
      <w:pPr>
        <w:pStyle w:val="ListParagraph"/>
        <w:ind w:left="0"/>
        <w:jc w:val="both"/>
      </w:pPr>
      <w:r w:rsidRPr="004C1D43">
        <w:t xml:space="preserve">Diplomasi kebudayaan merupakan salah satu alat bagi negara negara pada saat ini untuk mendapatkan posisi di mata internasional.Karena, Diplomasi Kebudayaan dianggap efektif untuk mencapai tujuan, karena pelaksanaanya dilakukan dengan jalan damai tanpa paksaan.Dalam pelaksanaan diplomasi kebudayaan, diperlukan adanya aktor atau para pelaku. Aktor dan pelaku diplomasi kebudayaan biasanya </w:t>
      </w:r>
      <w:r w:rsidRPr="004C1D43">
        <w:lastRenderedPageBreak/>
        <w:t>dilakukan oleh pemerintah maupun non pemerintah, individu maupun kolektif, atau setiap negara sehingga pola yang terjadi berupa hubungan antara pemerintah dengan pemerintah, pemerintah dengan swasta, swasta dengan swasta, swasta dengan pribadi, pribadi dengan pribadi, maupun pemerintah dengan pribadi. Sedangkan tujuan dari diplomasi kebudayaan itu sendiri adalah untuk mempengarohi pendapat umum guna mendukung suatu kebijaksanaan politik luar negeri tertentu.Defenisi dari Diplomasi Kebudayaan yang dikemukakan oleh Milton Cummings,Jr adalahpertukaran ide-ide, informasi, seni, dan aspek-aspek laindari budaya di antara bangsa-bangsa dan masyarakat.Para manusia unt</w:t>
      </w:r>
      <w:r>
        <w:t>uk mendorong saling pengertian (John Lenczovvski, 2011, hal 159).</w:t>
      </w:r>
      <w:r w:rsidRPr="004C1D43">
        <w:t xml:space="preserve">) </w:t>
      </w:r>
    </w:p>
    <w:p w:rsidR="001A7248" w:rsidRDefault="001A7248" w:rsidP="001A7248">
      <w:pPr>
        <w:tabs>
          <w:tab w:val="left" w:pos="90"/>
        </w:tabs>
        <w:ind w:left="360" w:hanging="360"/>
        <w:jc w:val="both"/>
        <w:rPr>
          <w:noProof/>
          <w:lang w:eastAsia="ko-KR"/>
        </w:rPr>
      </w:pPr>
    </w:p>
    <w:p w:rsidR="001A7248" w:rsidRDefault="001A7248" w:rsidP="001A7248">
      <w:pPr>
        <w:pStyle w:val="ListParagraph"/>
        <w:ind w:left="0"/>
        <w:jc w:val="both"/>
      </w:pPr>
      <w:r w:rsidRPr="008466E3">
        <w:t xml:space="preserve">Ada 2 </w:t>
      </w:r>
      <w:proofErr w:type="gramStart"/>
      <w:r w:rsidRPr="008466E3">
        <w:t>cara</w:t>
      </w:r>
      <w:proofErr w:type="gramEnd"/>
      <w:r w:rsidRPr="008466E3">
        <w:t xml:space="preserve"> dalam melakukan diplomasi y</w:t>
      </w:r>
      <w:r>
        <w:t xml:space="preserve">aitu </w:t>
      </w:r>
      <w:r w:rsidRPr="007D3705">
        <w:rPr>
          <w:i/>
        </w:rPr>
        <w:t>hard power</w:t>
      </w:r>
      <w:r>
        <w:t xml:space="preserve"> dan </w:t>
      </w:r>
      <w:r w:rsidRPr="007D3705">
        <w:rPr>
          <w:i/>
        </w:rPr>
        <w:t>soft power</w:t>
      </w:r>
      <w:r>
        <w:t xml:space="preserve">. </w:t>
      </w:r>
      <w:r w:rsidRPr="00B133A5">
        <w:rPr>
          <w:i/>
        </w:rPr>
        <w:t>Soft power</w:t>
      </w:r>
      <w:r w:rsidRPr="008466E3">
        <w:t xml:space="preserve"> yang digunakan Jepang untuk mengembalikan lagi citra Negara pasca berakhirnya perang dunia ke II adalah melalui elemen budaya Apabila kebudayaan dari suatu negara mengandung nilai-nilai universal yang juga dimiliki oleh negara-negara lain, maka besar kemungkinan negara tersebut untuk dapat mencapai tujuannya terhadap negara lain, karena telah terbangun kepercayaan berdasarkan daya tarik budayanya. </w:t>
      </w:r>
      <w:proofErr w:type="gramStart"/>
      <w:r w:rsidRPr="008466E3">
        <w:t xml:space="preserve">Salah satunya penyebaran </w:t>
      </w:r>
      <w:r w:rsidRPr="00B133A5">
        <w:rPr>
          <w:i/>
        </w:rPr>
        <w:t>Pop Culture</w:t>
      </w:r>
      <w:r w:rsidRPr="008466E3">
        <w:t xml:space="preserve"> ke semua Negara terutama Indonesia.</w:t>
      </w:r>
      <w:proofErr w:type="gramEnd"/>
      <w:r w:rsidRPr="008466E3">
        <w:t xml:space="preserve"> Keberhasilan </w:t>
      </w:r>
      <w:r w:rsidRPr="00B133A5">
        <w:rPr>
          <w:i/>
        </w:rPr>
        <w:t>soft power</w:t>
      </w:r>
      <w:r w:rsidRPr="008466E3">
        <w:t xml:space="preserve"> bergantung kepada reputasi sang aktor dalam komunitas internasional. Soft power juga sering dikaitkan dengan perkembangan globalisasi, sementara </w:t>
      </w:r>
      <w:r w:rsidRPr="007C6EE8">
        <w:rPr>
          <w:i/>
        </w:rPr>
        <w:t>pop culture</w:t>
      </w:r>
      <w:r w:rsidRPr="008466E3">
        <w:t xml:space="preserve"> dan media </w:t>
      </w:r>
      <w:proofErr w:type="gramStart"/>
      <w:r w:rsidRPr="008466E3">
        <w:t>massa</w:t>
      </w:r>
      <w:proofErr w:type="gramEnd"/>
      <w:r w:rsidRPr="008466E3">
        <w:t xml:space="preserve"> diidentikan sebagai sumber dari </w:t>
      </w:r>
      <w:r w:rsidRPr="00B133A5">
        <w:rPr>
          <w:i/>
        </w:rPr>
        <w:t>soft power</w:t>
      </w:r>
      <w:r w:rsidRPr="008466E3">
        <w:t xml:space="preserve"> sebagai sarana penyebaran bahasa nasional atau sebagai pembentuk serangkaian struktur norma. Sebuah negara dengan soft power yang kuat disertai dengan niat baik untuk tidak membahayakan bangsa lain disekitarnya, </w:t>
      </w:r>
      <w:proofErr w:type="gramStart"/>
      <w:r w:rsidRPr="008466E3">
        <w:t>akan</w:t>
      </w:r>
      <w:proofErr w:type="gramEnd"/>
      <w:r w:rsidRPr="008466E3">
        <w:t xml:space="preserve"> menginspirasi bangsa lain mudah menerima kebudayaan tersebut hadir di negaranya.</w:t>
      </w:r>
      <w:r w:rsidRPr="008466E3">
        <w:tab/>
      </w:r>
    </w:p>
    <w:p w:rsidR="001A7248" w:rsidRDefault="001A7248" w:rsidP="001A7248">
      <w:pPr>
        <w:pStyle w:val="ListParagraph"/>
        <w:ind w:left="0"/>
        <w:jc w:val="both"/>
      </w:pPr>
    </w:p>
    <w:p w:rsidR="001A7248" w:rsidRPr="004365E8" w:rsidRDefault="001A7248" w:rsidP="001A7248">
      <w:pPr>
        <w:pStyle w:val="ListParagraph"/>
        <w:ind w:left="0"/>
        <w:jc w:val="both"/>
      </w:pPr>
      <w:r w:rsidRPr="004365E8">
        <w:rPr>
          <w:b/>
          <w:lang w:val="id-ID"/>
        </w:rPr>
        <w:t>Metodologi Penelitian</w:t>
      </w:r>
    </w:p>
    <w:p w:rsidR="001A7248" w:rsidRPr="004365E8" w:rsidRDefault="001A7248" w:rsidP="001A7248">
      <w:pPr>
        <w:pStyle w:val="ListParagraph1"/>
        <w:tabs>
          <w:tab w:val="left" w:pos="720"/>
        </w:tabs>
        <w:autoSpaceDE w:val="0"/>
        <w:autoSpaceDN w:val="0"/>
        <w:adjustRightInd w:val="0"/>
        <w:ind w:left="0"/>
        <w:jc w:val="both"/>
        <w:rPr>
          <w:rFonts w:ascii="Times New Roman" w:hAnsi="Times New Roman"/>
          <w:color w:val="000000"/>
          <w:sz w:val="24"/>
          <w:szCs w:val="24"/>
        </w:rPr>
      </w:pPr>
      <w:proofErr w:type="gramStart"/>
      <w:r w:rsidRPr="004365E8">
        <w:rPr>
          <w:rFonts w:ascii="Times New Roman" w:hAnsi="Times New Roman"/>
          <w:sz w:val="24"/>
          <w:szCs w:val="24"/>
        </w:rPr>
        <w:t>Jenis penelitian yang digunakan dalam penelitian ini adalah deskriptif.Jenis data adalah data sekunder.Teknik pengumpulan data adalah studi literatur.</w:t>
      </w:r>
      <w:proofErr w:type="gramEnd"/>
      <w:r w:rsidRPr="004365E8">
        <w:rPr>
          <w:rFonts w:ascii="Times New Roman" w:hAnsi="Times New Roman"/>
          <w:sz w:val="24"/>
          <w:szCs w:val="24"/>
        </w:rPr>
        <w:t xml:space="preserve"> Teknik analisa data adalah teknik kualitatif</w:t>
      </w:r>
    </w:p>
    <w:p w:rsidR="001A7248" w:rsidRDefault="001A7248" w:rsidP="001A7248">
      <w:pPr>
        <w:jc w:val="both"/>
        <w:rPr>
          <w:b/>
        </w:rPr>
      </w:pPr>
      <w:r>
        <w:rPr>
          <w:b/>
        </w:rPr>
        <w:t>Hasil Penelitian</w:t>
      </w:r>
    </w:p>
    <w:p w:rsidR="001A7248" w:rsidRPr="009604C9" w:rsidRDefault="001A7248" w:rsidP="001A7248">
      <w:pPr>
        <w:jc w:val="both"/>
        <w:rPr>
          <w:b/>
          <w:i/>
          <w:noProof/>
          <w:lang w:eastAsia="ko-KR"/>
        </w:rPr>
      </w:pPr>
      <w:r w:rsidRPr="009604C9">
        <w:rPr>
          <w:b/>
          <w:i/>
          <w:noProof/>
          <w:lang w:eastAsia="ko-KR"/>
        </w:rPr>
        <w:t>Perkembangan Pop Culture Jepang</w:t>
      </w:r>
    </w:p>
    <w:p w:rsidR="001A7248" w:rsidRDefault="001A7248" w:rsidP="001A7248">
      <w:pPr>
        <w:jc w:val="both"/>
      </w:pPr>
      <w:r w:rsidRPr="00F67F9D">
        <w:rPr>
          <w:noProof/>
          <w:lang w:eastAsia="ko-KR"/>
        </w:rPr>
        <w:t xml:space="preserve">Pasca Perang Dunia ke II, Jepang mengalami banyak kehancuran didalam negaranya. Tetapi, Jepang mulai mencoba menstabilkan negaranya dengan menggunakan elemen budaya. Jepang mulai mencampurkan budaya mereka dengan budaya Eropa dan Amerika Serikat. Demi peningkatan ekonominya, Jepang pasca PD II menggunakan pendekatan </w:t>
      </w:r>
      <w:r w:rsidRPr="00F67F9D">
        <w:rPr>
          <w:i/>
          <w:noProof/>
          <w:lang w:eastAsia="ko-KR"/>
        </w:rPr>
        <w:t xml:space="preserve">low profile </w:t>
      </w:r>
      <w:r w:rsidRPr="00F67F9D">
        <w:rPr>
          <w:noProof/>
          <w:lang w:eastAsia="ko-KR"/>
        </w:rPr>
        <w:t xml:space="preserve">karena Jepang ingin merubah diri sebagai negara yang menjadi raksasa di bidang ekonomi tetapi bersahabat di bidang politik. Jepang pada masa ini ingin mengembangkan perekonomiannya tanpa mengganggu negara lain. Salah satu bentuk pop culture Jepang seperti komik, game dan film. Awal pembentukan budaya Jepang bermula dari pembuatan film monster pada tahun 1954. </w:t>
      </w:r>
      <w:r w:rsidRPr="00F67F9D">
        <w:rPr>
          <w:rFonts w:eastAsia="Malgun Gothic"/>
          <w:noProof/>
          <w:lang w:eastAsia="ko-KR"/>
        </w:rPr>
        <w:t xml:space="preserve">Film tersebut berjudul Gojira atau dalam bahasa yang lebih populer Godzilla. Film ini bercerita tentang monster laut yang menyerang Jepang. Gojira dalam film ini digambarkan sebagai monster laut </w:t>
      </w:r>
      <w:r w:rsidRPr="00F67F9D">
        <w:rPr>
          <w:rFonts w:eastAsia="Malgun Gothic"/>
          <w:noProof/>
          <w:lang w:eastAsia="ko-KR"/>
        </w:rPr>
        <w:lastRenderedPageBreak/>
        <w:t xml:space="preserve">yang berbentuk seperti kadal raksasa yang berdiri menggunakan dua kaki dan memiliki tangan. Film ini juga berisi tentang kampanye bebas nuklir karena Gojira ini sendiri muncul akibat dari radiasi nuklir. Pasca peningkatan industri perfilmannya, Jepang kemudian mulai merintis kartun asli Jepang yang diberi nama </w:t>
      </w:r>
      <w:r w:rsidRPr="00F67F9D">
        <w:rPr>
          <w:rFonts w:eastAsia="Malgun Gothic"/>
          <w:i/>
          <w:noProof/>
          <w:lang w:eastAsia="ko-KR"/>
        </w:rPr>
        <w:t>Anime</w:t>
      </w:r>
      <w:r w:rsidRPr="00F67F9D">
        <w:rPr>
          <w:rFonts w:eastAsia="Malgun Gothic"/>
          <w:noProof/>
          <w:lang w:eastAsia="ko-KR"/>
        </w:rPr>
        <w:t xml:space="preserve">. Pada tahun 1945, Jepang membuat </w:t>
      </w:r>
      <w:r w:rsidRPr="00E805BA">
        <w:rPr>
          <w:rFonts w:eastAsia="Malgun Gothic"/>
          <w:i/>
          <w:noProof/>
          <w:lang w:eastAsia="ko-KR"/>
        </w:rPr>
        <w:t>momotaro umi no shinpei</w:t>
      </w:r>
      <w:r w:rsidRPr="00F67F9D">
        <w:rPr>
          <w:rFonts w:eastAsia="Malgun Gothic"/>
          <w:noProof/>
          <w:lang w:eastAsia="ko-KR"/>
        </w:rPr>
        <w:t xml:space="preserve"> (</w:t>
      </w:r>
      <w:r w:rsidRPr="00E805BA">
        <w:rPr>
          <w:rFonts w:eastAsia="Malgun Gothic"/>
          <w:i/>
          <w:noProof/>
          <w:lang w:eastAsia="ko-KR"/>
        </w:rPr>
        <w:t>Momotaro Devine Sea Warrior)</w:t>
      </w:r>
      <w:r w:rsidRPr="00F67F9D">
        <w:rPr>
          <w:rFonts w:eastAsia="Malgun Gothic"/>
          <w:noProof/>
          <w:lang w:eastAsia="ko-KR"/>
        </w:rPr>
        <w:t xml:space="preserve"> yang merupakan </w:t>
      </w:r>
      <w:r w:rsidRPr="00F67F9D">
        <w:rPr>
          <w:rFonts w:eastAsia="Malgun Gothic"/>
          <w:i/>
          <w:noProof/>
          <w:lang w:eastAsia="ko-KR"/>
        </w:rPr>
        <w:t>anime</w:t>
      </w:r>
      <w:r w:rsidRPr="00F67F9D">
        <w:rPr>
          <w:rFonts w:eastAsia="Malgun Gothic"/>
          <w:noProof/>
          <w:lang w:eastAsia="ko-KR"/>
        </w:rPr>
        <w:t xml:space="preserve"> pertama Jepang. </w:t>
      </w:r>
      <w:proofErr w:type="gramStart"/>
      <w:r w:rsidRPr="00F67F9D">
        <w:rPr>
          <w:rFonts w:eastAsia="Malgun Gothic"/>
          <w:noProof/>
          <w:lang w:eastAsia="ko-KR"/>
        </w:rPr>
        <w:t>meskipun kemudian cenderung kurang berh</w:t>
      </w:r>
      <w:r>
        <w:rPr>
          <w:rFonts w:eastAsia="Malgun Gothic"/>
          <w:noProof/>
          <w:lang w:eastAsia="ko-KR"/>
        </w:rPr>
        <w:t>asil di pasar internasional</w:t>
      </w:r>
      <w:r w:rsidRPr="00F67F9D">
        <w:rPr>
          <w:rFonts w:eastAsia="Malgun Gothic"/>
          <w:noProof/>
          <w:lang w:eastAsia="ko-KR"/>
        </w:rPr>
        <w:t>(</w:t>
      </w:r>
      <w:r w:rsidRPr="00F67F9D">
        <w:t>Clements, Jonatan dan Helen Mc Carthy.</w:t>
      </w:r>
      <w:r>
        <w:t xml:space="preserve"> 2001, hal 152</w:t>
      </w:r>
      <w:r w:rsidRPr="00F67F9D">
        <w:t>)</w:t>
      </w:r>
      <w:r>
        <w:t>.</w:t>
      </w:r>
      <w:proofErr w:type="gramEnd"/>
    </w:p>
    <w:p w:rsidR="001A7248" w:rsidRDefault="001A7248" w:rsidP="001A7248">
      <w:pPr>
        <w:jc w:val="both"/>
      </w:pPr>
    </w:p>
    <w:p w:rsidR="001A7248" w:rsidRPr="00B51C12" w:rsidRDefault="001A7248" w:rsidP="001A7248">
      <w:pPr>
        <w:tabs>
          <w:tab w:val="left" w:pos="0"/>
        </w:tabs>
        <w:jc w:val="both"/>
        <w:rPr>
          <w:rFonts w:eastAsia="Malgun Gothic"/>
        </w:rPr>
      </w:pPr>
      <w:r w:rsidRPr="00841EE4">
        <w:rPr>
          <w:rFonts w:eastAsia="Malgun Gothic"/>
        </w:rPr>
        <w:t>Pada tahun 1970</w:t>
      </w:r>
      <w:proofErr w:type="gramStart"/>
      <w:r w:rsidRPr="00841EE4">
        <w:rPr>
          <w:rFonts w:eastAsia="Malgun Gothic"/>
        </w:rPr>
        <w:t>,  Jepang</w:t>
      </w:r>
      <w:proofErr w:type="gramEnd"/>
      <w:r w:rsidRPr="00841EE4">
        <w:rPr>
          <w:rFonts w:eastAsia="Malgun Gothic"/>
        </w:rPr>
        <w:t xml:space="preserve">  dipandang memiliki reputasi </w:t>
      </w:r>
      <w:r>
        <w:rPr>
          <w:rFonts w:eastAsia="Malgun Gothic"/>
        </w:rPr>
        <w:t xml:space="preserve">sebagai negara yang memproduksi </w:t>
      </w:r>
      <w:r w:rsidRPr="00841EE4">
        <w:rPr>
          <w:rFonts w:eastAsia="Malgun Gothic"/>
        </w:rPr>
        <w:t xml:space="preserve">mainan anak serta alat – alat yang berkaitan dengan entertaiment lainnya. Contohnya </w:t>
      </w:r>
      <w:r w:rsidRPr="002C5F49">
        <w:rPr>
          <w:rFonts w:eastAsia="Malgun Gothic"/>
          <w:i/>
        </w:rPr>
        <w:t>Sony Walkman</w:t>
      </w:r>
      <w:r w:rsidRPr="00841EE4">
        <w:rPr>
          <w:rFonts w:eastAsia="Malgun Gothic"/>
        </w:rPr>
        <w:t xml:space="preserve"> yang diperkenalkan pada 1979, dapat diterima secara luas karena mudah dibawa dan dapat dinikmati secara individu.</w:t>
      </w:r>
      <w:r w:rsidRPr="007C6EE8">
        <w:rPr>
          <w:rFonts w:eastAsia="Malgun Gothic"/>
          <w:i/>
        </w:rPr>
        <w:t>Pop culture</w:t>
      </w:r>
      <w:r w:rsidRPr="00841EE4">
        <w:rPr>
          <w:rFonts w:eastAsia="Malgun Gothic"/>
        </w:rPr>
        <w:t xml:space="preserve"> mereka juga sudah mulai banyak dikenal dan mulai diterima secara global.Selain Film dan </w:t>
      </w:r>
      <w:r w:rsidRPr="00A204FE">
        <w:rPr>
          <w:rFonts w:eastAsia="Malgun Gothic"/>
          <w:i/>
        </w:rPr>
        <w:t>Anime</w:t>
      </w:r>
      <w:r w:rsidRPr="00841EE4">
        <w:rPr>
          <w:rFonts w:eastAsia="Malgun Gothic"/>
        </w:rPr>
        <w:t xml:space="preserve"> nya Jepang juga pernah menduduki </w:t>
      </w:r>
      <w:r w:rsidRPr="002C5F49">
        <w:rPr>
          <w:rFonts w:eastAsia="Malgun Gothic"/>
          <w:i/>
        </w:rPr>
        <w:t>Billboard pop chart</w:t>
      </w:r>
      <w:r w:rsidRPr="00841EE4">
        <w:rPr>
          <w:rFonts w:eastAsia="Malgun Gothic"/>
        </w:rPr>
        <w:t xml:space="preserve"> di Amerika Serikat. Sakamoto kyu dengan Sukiyaki adalah musik dengan bahasa Jepang pertama yang mampu menembus </w:t>
      </w:r>
      <w:r w:rsidRPr="002C5F49">
        <w:rPr>
          <w:rFonts w:eastAsia="Malgun Gothic"/>
          <w:i/>
        </w:rPr>
        <w:t xml:space="preserve">Billboard pop chart </w:t>
      </w:r>
      <w:r w:rsidRPr="00841EE4">
        <w:rPr>
          <w:rFonts w:eastAsia="Malgun Gothic"/>
        </w:rPr>
        <w:t>tersebut</w:t>
      </w:r>
      <w:r>
        <w:rPr>
          <w:rFonts w:eastAsia="Malgun Gothic"/>
        </w:rPr>
        <w:t xml:space="preserve">. </w:t>
      </w:r>
      <w:r w:rsidRPr="00841EE4">
        <w:rPr>
          <w:rFonts w:eastAsia="Malgun Gothic"/>
        </w:rPr>
        <w:t xml:space="preserve">Pada 1980, Jepang sangat banyak menerbitkan </w:t>
      </w:r>
      <w:r w:rsidRPr="00730C09">
        <w:rPr>
          <w:rFonts w:eastAsia="Malgun Gothic"/>
          <w:i/>
        </w:rPr>
        <w:t>comic</w:t>
      </w:r>
      <w:r w:rsidRPr="00841EE4">
        <w:rPr>
          <w:rFonts w:eastAsia="Malgun Gothic"/>
        </w:rPr>
        <w:t xml:space="preserve"> (atau kemudian lebih dikenal sebagai </w:t>
      </w:r>
      <w:r w:rsidRPr="00730C09">
        <w:rPr>
          <w:rFonts w:eastAsia="Malgun Gothic"/>
          <w:i/>
        </w:rPr>
        <w:t>manga</w:t>
      </w:r>
      <w:r w:rsidRPr="00841EE4">
        <w:rPr>
          <w:rFonts w:eastAsia="Malgun Gothic"/>
        </w:rPr>
        <w:t xml:space="preserve">) hampir 27% atau lebih dari 1,8 juta </w:t>
      </w:r>
      <w:r w:rsidRPr="002C5F49">
        <w:rPr>
          <w:rFonts w:eastAsia="Malgun Gothic"/>
          <w:i/>
        </w:rPr>
        <w:t>manga</w:t>
      </w:r>
      <w:r w:rsidRPr="00841EE4">
        <w:rPr>
          <w:rFonts w:eastAsia="Malgun Gothic"/>
        </w:rPr>
        <w:t xml:space="preserve"> yang dipro</w:t>
      </w:r>
      <w:r>
        <w:rPr>
          <w:rFonts w:eastAsia="Malgun Gothic"/>
        </w:rPr>
        <w:t xml:space="preserve">duksi di negeri matahari terbit </w:t>
      </w:r>
      <w:r w:rsidRPr="00841EE4">
        <w:rPr>
          <w:rFonts w:eastAsia="Malgun Gothic"/>
        </w:rPr>
        <w:t>Kemudian</w:t>
      </w:r>
      <w:r w:rsidRPr="00730C09">
        <w:rPr>
          <w:rFonts w:eastAsia="Malgun Gothic"/>
          <w:i/>
        </w:rPr>
        <w:t xml:space="preserve"> manga</w:t>
      </w:r>
      <w:r w:rsidRPr="00841EE4">
        <w:rPr>
          <w:rFonts w:eastAsia="Malgun Gothic"/>
        </w:rPr>
        <w:t xml:space="preserve"> menjadi populer di kalangan anak-anak dan memil</w:t>
      </w:r>
      <w:r>
        <w:rPr>
          <w:rFonts w:eastAsia="Malgun Gothic"/>
        </w:rPr>
        <w:t>i</w:t>
      </w:r>
      <w:r w:rsidRPr="00841EE4">
        <w:rPr>
          <w:rFonts w:eastAsia="Malgun Gothic"/>
        </w:rPr>
        <w:t xml:space="preserve">ki beberapa cerita </w:t>
      </w:r>
      <w:r w:rsidRPr="002C5F49">
        <w:rPr>
          <w:rFonts w:eastAsia="Malgun Gothic"/>
          <w:i/>
        </w:rPr>
        <w:t>genre</w:t>
      </w:r>
      <w:r w:rsidRPr="00841EE4">
        <w:rPr>
          <w:rFonts w:eastAsia="Malgun Gothic"/>
        </w:rPr>
        <w:t xml:space="preserve"> seperti </w:t>
      </w:r>
      <w:r w:rsidRPr="002C5F49">
        <w:rPr>
          <w:rFonts w:eastAsia="Malgun Gothic"/>
          <w:i/>
        </w:rPr>
        <w:t>science fiction, romance,</w:t>
      </w:r>
      <w:r w:rsidRPr="00841EE4">
        <w:rPr>
          <w:rFonts w:eastAsia="Malgun Gothic"/>
        </w:rPr>
        <w:t xml:space="preserve"> aksi-aksi samurai, </w:t>
      </w:r>
      <w:r w:rsidRPr="002C5F49">
        <w:rPr>
          <w:rFonts w:eastAsia="Malgun Gothic"/>
          <w:i/>
        </w:rPr>
        <w:t>action.</w:t>
      </w:r>
      <w:r w:rsidRPr="00841EE4">
        <w:rPr>
          <w:rFonts w:eastAsia="Malgun Gothic"/>
        </w:rPr>
        <w:t xml:space="preserve"> Meskipun pada awalnya perkembangannya sendiri tidak lebih baik daripada </w:t>
      </w:r>
      <w:proofErr w:type="gramStart"/>
      <w:r w:rsidRPr="00A204FE">
        <w:rPr>
          <w:rFonts w:eastAsia="Malgun Gothic"/>
          <w:i/>
        </w:rPr>
        <w:t>anime</w:t>
      </w:r>
      <w:r>
        <w:rPr>
          <w:rFonts w:eastAsia="Malgun Gothic"/>
        </w:rPr>
        <w:t>(</w:t>
      </w:r>
      <w:proofErr w:type="gramEnd"/>
      <w:r w:rsidRPr="009A0BC2">
        <w:t>Schodt, Frederik L. 1983</w:t>
      </w:r>
      <w:r>
        <w:t xml:space="preserve">, hal 12). </w:t>
      </w:r>
    </w:p>
    <w:p w:rsidR="001A7248" w:rsidRDefault="001A7248" w:rsidP="001A7248">
      <w:pPr>
        <w:jc w:val="both"/>
        <w:rPr>
          <w:noProof/>
          <w:lang w:eastAsia="ko-KR"/>
        </w:rPr>
      </w:pPr>
    </w:p>
    <w:p w:rsidR="001A7248" w:rsidRDefault="001A7248" w:rsidP="001A7248">
      <w:pPr>
        <w:jc w:val="both"/>
      </w:pPr>
      <w:r w:rsidRPr="00A0234B">
        <w:rPr>
          <w:rFonts w:eastAsia="Malgun Gothic"/>
        </w:rPr>
        <w:t xml:space="preserve">Pada pertengahan 1990-an Jepang mulai memperkenalkan budaya-budaya ke seluruh dunia melalui beberapa TV </w:t>
      </w:r>
      <w:r w:rsidRPr="002C5F49">
        <w:rPr>
          <w:rFonts w:eastAsia="Malgun Gothic"/>
          <w:i/>
        </w:rPr>
        <w:t>Show</w:t>
      </w:r>
      <w:r w:rsidRPr="00A0234B">
        <w:rPr>
          <w:rFonts w:eastAsia="Malgun Gothic"/>
        </w:rPr>
        <w:t xml:space="preserve"> Jepang seperti Acara </w:t>
      </w:r>
      <w:r w:rsidRPr="002C5F49">
        <w:rPr>
          <w:rFonts w:eastAsia="Malgun Gothic"/>
          <w:i/>
        </w:rPr>
        <w:t>Mighty Morphine Power Ranger, Takeshi Castle, dan Iron Chef</w:t>
      </w:r>
      <w:r w:rsidRPr="00A0234B">
        <w:rPr>
          <w:rFonts w:eastAsia="Malgun Gothic"/>
        </w:rPr>
        <w:t xml:space="preserve"> mulai ditayangkan dibeberapa negara lain. Selain </w:t>
      </w:r>
      <w:r w:rsidRPr="00A204FE">
        <w:rPr>
          <w:rFonts w:eastAsia="Malgun Gothic"/>
          <w:i/>
        </w:rPr>
        <w:t>Anime</w:t>
      </w:r>
      <w:r w:rsidRPr="00A0234B">
        <w:rPr>
          <w:rFonts w:eastAsia="Malgun Gothic"/>
        </w:rPr>
        <w:t xml:space="preserve"> dan manga</w:t>
      </w:r>
      <w:proofErr w:type="gramStart"/>
      <w:r w:rsidRPr="00A0234B">
        <w:rPr>
          <w:rFonts w:eastAsia="Malgun Gothic"/>
        </w:rPr>
        <w:t>,  Musik</w:t>
      </w:r>
      <w:proofErr w:type="gramEnd"/>
      <w:r w:rsidRPr="00A0234B">
        <w:rPr>
          <w:rFonts w:eastAsia="Malgun Gothic"/>
        </w:rPr>
        <w:t xml:space="preserve"> J – Pop atau Japanese Pop pun juga mulai merambah ke pasar Asia. Bahkan negara seperti Indonesia, beberapa group bandnya sudah mulai menggunakan aliran ini untuk musik mereka seperti </w:t>
      </w:r>
      <w:r w:rsidRPr="002C5F49">
        <w:rPr>
          <w:rFonts w:eastAsia="Malgun Gothic"/>
          <w:i/>
        </w:rPr>
        <w:t>J – Rock</w:t>
      </w:r>
      <w:r w:rsidRPr="00A0234B">
        <w:rPr>
          <w:rFonts w:eastAsia="Malgun Gothic"/>
        </w:rPr>
        <w:t xml:space="preserve"> yang terang – terangan menggunakan huruf J di depan yang mer</w:t>
      </w:r>
      <w:r>
        <w:rPr>
          <w:rFonts w:eastAsia="Malgun Gothic"/>
        </w:rPr>
        <w:t xml:space="preserve">upakan kependekan dari Japanese. </w:t>
      </w:r>
      <w:r>
        <w:t>Pada tahun 2000</w:t>
      </w:r>
      <w:r w:rsidRPr="002632DB">
        <w:t xml:space="preserve">, </w:t>
      </w:r>
      <w:r w:rsidRPr="00D67269">
        <w:rPr>
          <w:i/>
        </w:rPr>
        <w:t>pop culture</w:t>
      </w:r>
      <w:r>
        <w:t xml:space="preserve"> Jepang </w:t>
      </w:r>
      <w:r w:rsidRPr="002632DB">
        <w:t xml:space="preserve">berkembang begitu pesat.Jepang sendiri telah memiliki judul ratusan </w:t>
      </w:r>
      <w:r w:rsidRPr="00A204FE">
        <w:rPr>
          <w:i/>
        </w:rPr>
        <w:t>anime</w:t>
      </w:r>
      <w:r w:rsidRPr="00834E7D">
        <w:t>dan</w:t>
      </w:r>
      <w:r w:rsidRPr="00834E7D">
        <w:rPr>
          <w:i/>
        </w:rPr>
        <w:t xml:space="preserve"> manga</w:t>
      </w:r>
      <w:r w:rsidRPr="002632DB">
        <w:t xml:space="preserve"> yang mereka produksi dengan minat penonton yang positif</w:t>
      </w:r>
      <w:r>
        <w:t xml:space="preserve"> dan banyak.</w:t>
      </w:r>
      <w:r w:rsidRPr="00A204FE">
        <w:rPr>
          <w:i/>
        </w:rPr>
        <w:t>Anime</w:t>
      </w:r>
      <w:r>
        <w:t>Jepang</w:t>
      </w:r>
      <w:r w:rsidRPr="002632DB">
        <w:t xml:space="preserve"> seperti </w:t>
      </w:r>
      <w:r w:rsidRPr="00834E7D">
        <w:rPr>
          <w:i/>
        </w:rPr>
        <w:t>One Piece</w:t>
      </w:r>
      <w:r w:rsidRPr="002632DB">
        <w:t xml:space="preserve"> bahkan masuk rekor dunia sebagai jumlah komik terbanyak yang diterbitkan oleh satu</w:t>
      </w:r>
      <w:r>
        <w:t xml:space="preserve"> pengarang.Sebanyak 320.866.000(</w:t>
      </w:r>
      <w:r w:rsidRPr="002632DB">
        <w:t>Tempo.co/read/news/2015/06/17/118675768/serial-manga-one-piece-raih-guine</w:t>
      </w:r>
      <w:r>
        <w:t>ss-world-of-record, 08 Maret 2017).</w:t>
      </w:r>
    </w:p>
    <w:p w:rsidR="001A7248" w:rsidRDefault="001A7248" w:rsidP="001A7248">
      <w:pPr>
        <w:jc w:val="both"/>
      </w:pPr>
    </w:p>
    <w:p w:rsidR="001A7248" w:rsidRDefault="001A7248" w:rsidP="001A7248">
      <w:pPr>
        <w:pStyle w:val="FootnoteText"/>
        <w:jc w:val="both"/>
        <w:rPr>
          <w:sz w:val="24"/>
          <w:szCs w:val="24"/>
          <w:lang w:val="en-US"/>
        </w:rPr>
      </w:pPr>
      <w:r w:rsidRPr="000C24AD">
        <w:rPr>
          <w:sz w:val="24"/>
          <w:szCs w:val="24"/>
        </w:rPr>
        <w:t xml:space="preserve">Junichiro Kozumi yakin bahwa menggunakan </w:t>
      </w:r>
      <w:r w:rsidRPr="0038756F">
        <w:rPr>
          <w:i/>
          <w:sz w:val="24"/>
          <w:szCs w:val="24"/>
        </w:rPr>
        <w:t>pop culture</w:t>
      </w:r>
      <w:r w:rsidRPr="000C24AD">
        <w:rPr>
          <w:sz w:val="24"/>
          <w:szCs w:val="24"/>
        </w:rPr>
        <w:t xml:space="preserve">nya, Jepang dapat merajai pasar internasional terutama di bidang produksi </w:t>
      </w:r>
      <w:r w:rsidRPr="0038756F">
        <w:rPr>
          <w:i/>
          <w:sz w:val="24"/>
          <w:szCs w:val="24"/>
        </w:rPr>
        <w:t>pop culture</w:t>
      </w:r>
      <w:r w:rsidRPr="000C24AD">
        <w:rPr>
          <w:sz w:val="24"/>
          <w:szCs w:val="24"/>
        </w:rPr>
        <w:t>.Jepang kemudian fokus kepada indu</w:t>
      </w:r>
      <w:r>
        <w:rPr>
          <w:sz w:val="24"/>
          <w:szCs w:val="24"/>
        </w:rPr>
        <w:t xml:space="preserve">stri – industri kreatif mereka.Pada tahun 2002 </w:t>
      </w:r>
      <w:r w:rsidRPr="000C24AD">
        <w:rPr>
          <w:sz w:val="24"/>
          <w:szCs w:val="24"/>
        </w:rPr>
        <w:t>kunjungan ke Jepang</w:t>
      </w:r>
      <w:r>
        <w:rPr>
          <w:sz w:val="24"/>
          <w:szCs w:val="24"/>
        </w:rPr>
        <w:t xml:space="preserve"> meningkat</w:t>
      </w:r>
      <w:r w:rsidRPr="000C24AD">
        <w:rPr>
          <w:sz w:val="24"/>
          <w:szCs w:val="24"/>
        </w:rPr>
        <w:t>. Jepang sendiri hampir tidak pernah mengal</w:t>
      </w:r>
      <w:r>
        <w:rPr>
          <w:sz w:val="24"/>
          <w:szCs w:val="24"/>
        </w:rPr>
        <w:t>ami peningkatan</w:t>
      </w:r>
      <w:r w:rsidRPr="000C24AD">
        <w:rPr>
          <w:sz w:val="24"/>
          <w:szCs w:val="24"/>
        </w:rPr>
        <w:t xml:space="preserve"> turis sebanyak 1 juta jiwa sebelum tahun</w:t>
      </w:r>
      <w:r>
        <w:rPr>
          <w:sz w:val="24"/>
          <w:szCs w:val="24"/>
        </w:rPr>
        <w:t xml:space="preserve"> 2002</w:t>
      </w:r>
      <w:r w:rsidRPr="000C24AD">
        <w:rPr>
          <w:sz w:val="24"/>
          <w:szCs w:val="24"/>
        </w:rPr>
        <w:t xml:space="preserve">,memasuki 2003 ke 2004, </w:t>
      </w:r>
      <w:r>
        <w:rPr>
          <w:sz w:val="24"/>
          <w:szCs w:val="24"/>
        </w:rPr>
        <w:t xml:space="preserve">peningkatan </w:t>
      </w:r>
      <w:r w:rsidRPr="000C24AD">
        <w:rPr>
          <w:sz w:val="24"/>
          <w:szCs w:val="24"/>
        </w:rPr>
        <w:t>signifikan yakni sebesar 1 juta jiwa.</w:t>
      </w:r>
      <w:r w:rsidRPr="005A7EC0">
        <w:rPr>
          <w:sz w:val="24"/>
          <w:szCs w:val="24"/>
        </w:rPr>
        <w:t xml:space="preserve">Hal ini kemudian mendorong Jepang untuk melakukan pembuatan </w:t>
      </w:r>
      <w:r w:rsidRPr="00730C09">
        <w:rPr>
          <w:i/>
          <w:sz w:val="24"/>
          <w:szCs w:val="24"/>
        </w:rPr>
        <w:t xml:space="preserve">landmark </w:t>
      </w:r>
      <w:r w:rsidRPr="005A7EC0">
        <w:rPr>
          <w:sz w:val="24"/>
          <w:szCs w:val="24"/>
        </w:rPr>
        <w:t xml:space="preserve">untuk mendukung </w:t>
      </w:r>
      <w:r w:rsidRPr="005A7EC0">
        <w:rPr>
          <w:sz w:val="24"/>
          <w:szCs w:val="24"/>
        </w:rPr>
        <w:lastRenderedPageBreak/>
        <w:t xml:space="preserve">promosi terhadap budaya Jepang hal ini dilakukan untuk meningkatkan wisatawan </w:t>
      </w:r>
      <w:r w:rsidRPr="00F028BD">
        <w:rPr>
          <w:sz w:val="24"/>
          <w:szCs w:val="24"/>
        </w:rPr>
        <w:t xml:space="preserve">asing di Jepang.Pembuatan </w:t>
      </w:r>
      <w:r w:rsidRPr="00F028BD">
        <w:rPr>
          <w:i/>
          <w:sz w:val="24"/>
          <w:szCs w:val="24"/>
        </w:rPr>
        <w:t>landmark</w:t>
      </w:r>
      <w:r w:rsidRPr="00F028BD">
        <w:rPr>
          <w:sz w:val="24"/>
          <w:szCs w:val="24"/>
        </w:rPr>
        <w:t xml:space="preserve"> ini juga menjadi </w:t>
      </w:r>
      <w:r w:rsidRPr="00F028BD">
        <w:rPr>
          <w:i/>
          <w:sz w:val="24"/>
          <w:szCs w:val="24"/>
        </w:rPr>
        <w:t>icon pop culture</w:t>
      </w:r>
      <w:r w:rsidRPr="00F028BD">
        <w:rPr>
          <w:sz w:val="24"/>
          <w:szCs w:val="24"/>
        </w:rPr>
        <w:t xml:space="preserve"> di Jepang. </w:t>
      </w:r>
      <w:proofErr w:type="gramStart"/>
      <w:r w:rsidRPr="00F028BD">
        <w:rPr>
          <w:sz w:val="24"/>
          <w:szCs w:val="24"/>
        </w:rPr>
        <w:t xml:space="preserve">Pada tahun 2007, pemerintah Jepang kemudian fokus terhadap ekspor budaya Jepang demi semakin menarik wisatawan berkunjung ke Jepang.Contoh nya, Museum </w:t>
      </w:r>
      <w:r w:rsidRPr="00F028BD">
        <w:rPr>
          <w:i/>
          <w:sz w:val="24"/>
          <w:szCs w:val="24"/>
        </w:rPr>
        <w:t>Manga Internasional</w:t>
      </w:r>
      <w:r w:rsidRPr="00F028BD">
        <w:rPr>
          <w:sz w:val="24"/>
          <w:szCs w:val="24"/>
        </w:rPr>
        <w:t xml:space="preserve"> di Kyoto.</w:t>
      </w:r>
      <w:proofErr w:type="gramEnd"/>
      <w:r w:rsidRPr="00F028BD">
        <w:rPr>
          <w:sz w:val="24"/>
          <w:szCs w:val="24"/>
        </w:rPr>
        <w:t xml:space="preserve"> Pada tahun pertamanya, mencapai 100.000 </w:t>
      </w:r>
      <w:proofErr w:type="gramStart"/>
      <w:r w:rsidRPr="00F028BD">
        <w:rPr>
          <w:sz w:val="24"/>
          <w:szCs w:val="24"/>
        </w:rPr>
        <w:t>pengunjung(</w:t>
      </w:r>
      <w:proofErr w:type="gramEnd"/>
      <w:r w:rsidR="001E6C20">
        <w:fldChar w:fldCharType="begin"/>
      </w:r>
      <w:r w:rsidR="0037638E">
        <w:instrText>HYPERLINK "http://www.kyotomm.jp/english/about/mm/about-jigyo.php"</w:instrText>
      </w:r>
      <w:r w:rsidR="001E6C20">
        <w:fldChar w:fldCharType="separate"/>
      </w:r>
      <w:r w:rsidRPr="00F028BD">
        <w:rPr>
          <w:rStyle w:val="Hyperlink"/>
          <w:color w:val="auto"/>
          <w:sz w:val="24"/>
          <w:szCs w:val="24"/>
          <w:u w:val="none"/>
        </w:rPr>
        <w:t>http://www.kyotomm.jp/english/about/mm/about-jigyo.php</w:t>
      </w:r>
      <w:r w:rsidR="001E6C20">
        <w:fldChar w:fldCharType="end"/>
      </w:r>
      <w:r w:rsidRPr="00F028BD">
        <w:rPr>
          <w:sz w:val="24"/>
          <w:szCs w:val="24"/>
        </w:rPr>
        <w:t>, 02 Mei 2017).</w:t>
      </w:r>
      <w:r w:rsidR="00F97DB6">
        <w:rPr>
          <w:sz w:val="24"/>
          <w:szCs w:val="24"/>
        </w:rPr>
        <w:t xml:space="preserve"> </w:t>
      </w:r>
      <w:r>
        <w:rPr>
          <w:sz w:val="24"/>
          <w:szCs w:val="24"/>
          <w:lang w:val="en-US"/>
        </w:rPr>
        <w:t>K</w:t>
      </w:r>
      <w:r w:rsidRPr="005A7EC0">
        <w:rPr>
          <w:sz w:val="24"/>
          <w:szCs w:val="24"/>
        </w:rPr>
        <w:t>unjungan terhadap museum ini terus meningkat selaras dengan berkembangnya</w:t>
      </w:r>
      <w:r w:rsidRPr="0038756F">
        <w:rPr>
          <w:i/>
          <w:sz w:val="24"/>
          <w:szCs w:val="24"/>
        </w:rPr>
        <w:t>pop culture</w:t>
      </w:r>
      <w:r w:rsidRPr="005A7EC0">
        <w:rPr>
          <w:sz w:val="24"/>
          <w:szCs w:val="24"/>
        </w:rPr>
        <w:t xml:space="preserve"> itu sendiri. </w:t>
      </w:r>
      <w:proofErr w:type="gramStart"/>
      <w:r w:rsidRPr="005A7EC0">
        <w:rPr>
          <w:sz w:val="24"/>
          <w:szCs w:val="24"/>
        </w:rPr>
        <w:t xml:space="preserve">Pada tahun 2008, Pemerintah Jepang mendirikan Japan </w:t>
      </w:r>
      <w:r w:rsidRPr="005A7EC0">
        <w:rPr>
          <w:i/>
          <w:sz w:val="24"/>
          <w:szCs w:val="24"/>
        </w:rPr>
        <w:t>Tourism Agency</w:t>
      </w:r>
      <w:r w:rsidRPr="005A7EC0">
        <w:rPr>
          <w:sz w:val="24"/>
          <w:szCs w:val="24"/>
        </w:rPr>
        <w:t xml:space="preserve"> untuk lebih mempopulerkan budaya Jepang dan </w:t>
      </w:r>
      <w:r w:rsidRPr="00D67269">
        <w:rPr>
          <w:i/>
          <w:sz w:val="24"/>
          <w:szCs w:val="24"/>
        </w:rPr>
        <w:t>landmark</w:t>
      </w:r>
      <w:r>
        <w:rPr>
          <w:sz w:val="24"/>
          <w:szCs w:val="24"/>
        </w:rPr>
        <w:t xml:space="preserve"> yang telah mereka dirikan</w:t>
      </w:r>
      <w:r w:rsidRPr="005A7EC0">
        <w:rPr>
          <w:sz w:val="24"/>
          <w:szCs w:val="24"/>
        </w:rPr>
        <w:t>.</w:t>
      </w:r>
      <w:proofErr w:type="gramEnd"/>
      <w:r w:rsidRPr="005A7EC0">
        <w:rPr>
          <w:sz w:val="24"/>
          <w:szCs w:val="24"/>
        </w:rPr>
        <w:t xml:space="preserve"> Pada tahun 2010, </w:t>
      </w:r>
      <w:r w:rsidRPr="005A7EC0">
        <w:rPr>
          <w:i/>
          <w:sz w:val="24"/>
          <w:szCs w:val="24"/>
        </w:rPr>
        <w:t>Creative Industries Promotion Office</w:t>
      </w:r>
      <w:r w:rsidRPr="005A7EC0">
        <w:rPr>
          <w:sz w:val="24"/>
          <w:szCs w:val="24"/>
        </w:rPr>
        <w:t xml:space="preserve"> didirikan dengaan tujuan </w:t>
      </w:r>
      <w:proofErr w:type="gramStart"/>
      <w:r w:rsidRPr="005A7EC0">
        <w:rPr>
          <w:sz w:val="24"/>
          <w:szCs w:val="24"/>
        </w:rPr>
        <w:t>akan</w:t>
      </w:r>
      <w:proofErr w:type="gramEnd"/>
      <w:r w:rsidRPr="005A7EC0">
        <w:rPr>
          <w:sz w:val="24"/>
          <w:szCs w:val="24"/>
        </w:rPr>
        <w:t xml:space="preserve"> leb</w:t>
      </w:r>
      <w:r>
        <w:rPr>
          <w:sz w:val="24"/>
          <w:szCs w:val="24"/>
        </w:rPr>
        <w:t xml:space="preserve">ih meluasnya </w:t>
      </w:r>
      <w:r w:rsidRPr="007C6EE8">
        <w:rPr>
          <w:i/>
          <w:sz w:val="24"/>
          <w:szCs w:val="24"/>
        </w:rPr>
        <w:t>pop culture</w:t>
      </w:r>
      <w:r>
        <w:rPr>
          <w:sz w:val="24"/>
          <w:szCs w:val="24"/>
        </w:rPr>
        <w:t xml:space="preserve"> Jepang</w:t>
      </w:r>
      <w:r w:rsidRPr="005A7EC0">
        <w:rPr>
          <w:sz w:val="24"/>
          <w:szCs w:val="24"/>
        </w:rPr>
        <w:t>.</w:t>
      </w:r>
      <w:r>
        <w:rPr>
          <w:sz w:val="24"/>
          <w:szCs w:val="24"/>
        </w:rPr>
        <w:t xml:space="preserve"> </w:t>
      </w:r>
      <w:proofErr w:type="gramStart"/>
      <w:r>
        <w:rPr>
          <w:sz w:val="24"/>
          <w:szCs w:val="24"/>
        </w:rPr>
        <w:t xml:space="preserve">Tahun 2010 Jepang mulai membuat </w:t>
      </w:r>
      <w:r w:rsidRPr="000C24AD">
        <w:rPr>
          <w:sz w:val="24"/>
          <w:szCs w:val="24"/>
        </w:rPr>
        <w:t>nama</w:t>
      </w:r>
      <w:r w:rsidRPr="000C24AD">
        <w:rPr>
          <w:i/>
          <w:sz w:val="24"/>
          <w:szCs w:val="24"/>
        </w:rPr>
        <w:t>Visit Japan Campaign</w:t>
      </w:r>
      <w:r w:rsidRPr="000C24AD">
        <w:rPr>
          <w:sz w:val="24"/>
          <w:szCs w:val="24"/>
        </w:rPr>
        <w:t>.</w:t>
      </w:r>
      <w:proofErr w:type="gramEnd"/>
      <w:r w:rsidRPr="000C24AD">
        <w:rPr>
          <w:sz w:val="24"/>
          <w:szCs w:val="24"/>
        </w:rPr>
        <w:t xml:space="preserve"> </w:t>
      </w:r>
      <w:r w:rsidRPr="000C24AD">
        <w:rPr>
          <w:i/>
          <w:sz w:val="24"/>
          <w:szCs w:val="24"/>
        </w:rPr>
        <w:t>Visit Japan Campaign</w:t>
      </w:r>
      <w:r w:rsidRPr="000C24AD">
        <w:rPr>
          <w:sz w:val="24"/>
          <w:szCs w:val="24"/>
        </w:rPr>
        <w:t xml:space="preserve"> menggunakan percampuran antara </w:t>
      </w:r>
      <w:r w:rsidRPr="0038756F">
        <w:rPr>
          <w:i/>
          <w:sz w:val="24"/>
          <w:szCs w:val="24"/>
        </w:rPr>
        <w:t>pop culture</w:t>
      </w:r>
      <w:r w:rsidRPr="000C24AD">
        <w:rPr>
          <w:sz w:val="24"/>
          <w:szCs w:val="24"/>
        </w:rPr>
        <w:t xml:space="preserve"> dan budaya tradisionalnya </w:t>
      </w:r>
      <w:r>
        <w:rPr>
          <w:sz w:val="24"/>
          <w:szCs w:val="24"/>
        </w:rPr>
        <w:t xml:space="preserve">untuk menarik para </w:t>
      </w:r>
      <w:proofErr w:type="gramStart"/>
      <w:r>
        <w:rPr>
          <w:sz w:val="24"/>
          <w:szCs w:val="24"/>
        </w:rPr>
        <w:t>turis</w:t>
      </w:r>
      <w:r w:rsidRPr="00F028BD">
        <w:rPr>
          <w:sz w:val="24"/>
          <w:szCs w:val="24"/>
          <w:lang w:val="en-US"/>
        </w:rPr>
        <w:t>(</w:t>
      </w:r>
      <w:proofErr w:type="gramEnd"/>
      <w:r w:rsidRPr="00F028BD">
        <w:rPr>
          <w:sz w:val="24"/>
          <w:szCs w:val="24"/>
        </w:rPr>
        <w:t>Philp Seaton dan Takayoshi Yamamura</w:t>
      </w:r>
      <w:r w:rsidRPr="00F028BD">
        <w:rPr>
          <w:sz w:val="24"/>
          <w:szCs w:val="24"/>
          <w:lang w:val="en-US"/>
        </w:rPr>
        <w:t>, 2016, hal 7).</w:t>
      </w:r>
    </w:p>
    <w:p w:rsidR="001A7248" w:rsidRPr="006141FA" w:rsidRDefault="001A7248" w:rsidP="001A7248">
      <w:pPr>
        <w:pStyle w:val="FootnoteText"/>
        <w:jc w:val="both"/>
        <w:rPr>
          <w:sz w:val="24"/>
          <w:szCs w:val="24"/>
        </w:rPr>
      </w:pPr>
    </w:p>
    <w:p w:rsidR="001A7248" w:rsidRDefault="001A7248" w:rsidP="001A7248">
      <w:pPr>
        <w:pStyle w:val="FootnoteText"/>
        <w:tabs>
          <w:tab w:val="left" w:pos="567"/>
        </w:tabs>
        <w:jc w:val="both"/>
        <w:rPr>
          <w:sz w:val="24"/>
          <w:szCs w:val="24"/>
        </w:rPr>
      </w:pPr>
      <w:r>
        <w:rPr>
          <w:sz w:val="24"/>
          <w:szCs w:val="24"/>
        </w:rPr>
        <w:t>Jepang melakukan penyebaran ke negara lain agar budaya Jepang bisa lebih dikenal luas dan Jepang mulai menyebarkan dan mempengaruh</w:t>
      </w:r>
      <w:r w:rsidRPr="00645A2A">
        <w:rPr>
          <w:sz w:val="24"/>
          <w:szCs w:val="24"/>
        </w:rPr>
        <w:t>i masyarakat</w:t>
      </w:r>
      <w:r>
        <w:rPr>
          <w:sz w:val="24"/>
          <w:szCs w:val="24"/>
        </w:rPr>
        <w:t xml:space="preserve"> dunia di akhir dekade 1980-an dengan </w:t>
      </w:r>
      <w:r w:rsidRPr="00D471DB">
        <w:rPr>
          <w:i/>
          <w:sz w:val="24"/>
          <w:szCs w:val="24"/>
        </w:rPr>
        <w:t>pop culture</w:t>
      </w:r>
      <w:r>
        <w:rPr>
          <w:sz w:val="24"/>
          <w:szCs w:val="24"/>
        </w:rPr>
        <w:t xml:space="preserve">nya, karena </w:t>
      </w:r>
      <w:r w:rsidRPr="0038756F">
        <w:rPr>
          <w:i/>
          <w:sz w:val="24"/>
          <w:szCs w:val="24"/>
        </w:rPr>
        <w:t>pop culture</w:t>
      </w:r>
      <w:r>
        <w:rPr>
          <w:sz w:val="24"/>
          <w:szCs w:val="24"/>
        </w:rPr>
        <w:t xml:space="preserve"> Jepang yang memiliki seni kreativitas yang sangat tinggi. </w:t>
      </w:r>
      <w:proofErr w:type="gramStart"/>
      <w:r>
        <w:rPr>
          <w:sz w:val="24"/>
          <w:szCs w:val="24"/>
        </w:rPr>
        <w:t xml:space="preserve">Selain itu penyebaran </w:t>
      </w:r>
      <w:r w:rsidRPr="0038756F">
        <w:rPr>
          <w:i/>
          <w:sz w:val="24"/>
          <w:szCs w:val="24"/>
        </w:rPr>
        <w:t>pop culture</w:t>
      </w:r>
      <w:r>
        <w:rPr>
          <w:sz w:val="24"/>
          <w:szCs w:val="24"/>
        </w:rPr>
        <w:t xml:space="preserve"> Jepang juga berkepentingan untuk membangun persepsi positif masyarakat tentang Jepang dan juga sebagai komoditas yang dijual keluar negeri.</w:t>
      </w:r>
      <w:proofErr w:type="gramEnd"/>
      <w:r>
        <w:rPr>
          <w:sz w:val="24"/>
          <w:szCs w:val="24"/>
        </w:rPr>
        <w:t xml:space="preserve"> Bentuk </w:t>
      </w:r>
      <w:r w:rsidRPr="007C6EE8">
        <w:rPr>
          <w:i/>
          <w:sz w:val="24"/>
          <w:szCs w:val="24"/>
        </w:rPr>
        <w:t>pop culture</w:t>
      </w:r>
      <w:r>
        <w:rPr>
          <w:sz w:val="24"/>
          <w:szCs w:val="24"/>
        </w:rPr>
        <w:t xml:space="preserve"> Jepang dapat digambarkan dari produk kesenian, </w:t>
      </w:r>
      <w:proofErr w:type="gramStart"/>
      <w:r>
        <w:rPr>
          <w:sz w:val="24"/>
          <w:szCs w:val="24"/>
        </w:rPr>
        <w:t>gaya</w:t>
      </w:r>
      <w:proofErr w:type="gramEnd"/>
      <w:r>
        <w:rPr>
          <w:sz w:val="24"/>
          <w:szCs w:val="24"/>
        </w:rPr>
        <w:t xml:space="preserve"> berpakaian, </w:t>
      </w:r>
      <w:r w:rsidRPr="002A30B1">
        <w:rPr>
          <w:i/>
          <w:sz w:val="24"/>
          <w:szCs w:val="24"/>
        </w:rPr>
        <w:t>genre</w:t>
      </w:r>
      <w:r>
        <w:rPr>
          <w:sz w:val="24"/>
          <w:szCs w:val="24"/>
        </w:rPr>
        <w:t xml:space="preserve"> musik, makanan tradisional, gaya hidup, dan lain sebagainya. </w:t>
      </w:r>
      <w:r w:rsidRPr="007C6EE8">
        <w:rPr>
          <w:i/>
          <w:sz w:val="24"/>
          <w:szCs w:val="24"/>
        </w:rPr>
        <w:t>Pop culture</w:t>
      </w:r>
      <w:r>
        <w:rPr>
          <w:sz w:val="24"/>
          <w:szCs w:val="24"/>
        </w:rPr>
        <w:t xml:space="preserve"> Jepang kini mendunia lebih dikenal melalui </w:t>
      </w:r>
      <w:r w:rsidRPr="00834E7D">
        <w:rPr>
          <w:i/>
          <w:sz w:val="24"/>
          <w:szCs w:val="24"/>
        </w:rPr>
        <w:t xml:space="preserve">manga, </w:t>
      </w:r>
      <w:r w:rsidRPr="00A204FE">
        <w:rPr>
          <w:i/>
          <w:sz w:val="24"/>
          <w:szCs w:val="24"/>
        </w:rPr>
        <w:t>anime</w:t>
      </w:r>
      <w:r w:rsidRPr="00834E7D">
        <w:rPr>
          <w:i/>
          <w:sz w:val="24"/>
          <w:szCs w:val="24"/>
        </w:rPr>
        <w:t>, games</w:t>
      </w:r>
      <w:r>
        <w:rPr>
          <w:sz w:val="24"/>
          <w:szCs w:val="24"/>
        </w:rPr>
        <w:t xml:space="preserve"> dan </w:t>
      </w:r>
      <w:r w:rsidRPr="00834E7D">
        <w:rPr>
          <w:i/>
          <w:sz w:val="24"/>
          <w:szCs w:val="24"/>
        </w:rPr>
        <w:t>fashion.</w:t>
      </w:r>
      <w:r>
        <w:rPr>
          <w:sz w:val="24"/>
          <w:szCs w:val="24"/>
        </w:rPr>
        <w:t xml:space="preserve">Pengaruh produk kultural populer Jepang secara perlahan namun pasti menyebar di seluruh dunia.Budaya Jepang selalu digunakan sebagai media diplomasi </w:t>
      </w:r>
      <w:r w:rsidRPr="00181F6A">
        <w:rPr>
          <w:i/>
          <w:sz w:val="24"/>
          <w:szCs w:val="24"/>
        </w:rPr>
        <w:t>soft power</w:t>
      </w:r>
      <w:r>
        <w:rPr>
          <w:sz w:val="24"/>
          <w:szCs w:val="24"/>
        </w:rPr>
        <w:t xml:space="preserve"> untuk Jepang. Dalam level domestik, khususnya bagi Jepang cara-cara diplomasi salah satunya diplomasi kebudayaan seperti ini merupakan implementasi strategi luar negeri Jepang dalam menyebarkan pengaruh dan kepentingannya dan hal tersebut terbukti berhasil dengan berkembangannya </w:t>
      </w:r>
      <w:r w:rsidRPr="007C6EE8">
        <w:rPr>
          <w:i/>
          <w:sz w:val="24"/>
          <w:szCs w:val="24"/>
        </w:rPr>
        <w:t>pop culture</w:t>
      </w:r>
      <w:r>
        <w:rPr>
          <w:sz w:val="24"/>
          <w:szCs w:val="24"/>
        </w:rPr>
        <w:t xml:space="preserve"> Jepang di dunia Internasional dan memberikan citra positif seperti terbentuknya </w:t>
      </w:r>
      <w:r w:rsidRPr="00624721">
        <w:rPr>
          <w:i/>
          <w:sz w:val="24"/>
          <w:szCs w:val="24"/>
        </w:rPr>
        <w:t>Japan Foundati</w:t>
      </w:r>
      <w:r>
        <w:rPr>
          <w:i/>
          <w:sz w:val="24"/>
          <w:szCs w:val="24"/>
        </w:rPr>
        <w:t>on</w:t>
      </w:r>
      <w:r>
        <w:rPr>
          <w:sz w:val="24"/>
          <w:szCs w:val="24"/>
        </w:rPr>
        <w:t xml:space="preserve"> dan </w:t>
      </w:r>
      <w:r w:rsidRPr="00624721">
        <w:rPr>
          <w:i/>
          <w:sz w:val="24"/>
          <w:szCs w:val="24"/>
        </w:rPr>
        <w:t>Cool Japa</w:t>
      </w:r>
      <w:r>
        <w:rPr>
          <w:i/>
          <w:sz w:val="24"/>
          <w:szCs w:val="24"/>
        </w:rPr>
        <w:t xml:space="preserve">n </w:t>
      </w:r>
      <w:r>
        <w:rPr>
          <w:sz w:val="24"/>
          <w:szCs w:val="24"/>
        </w:rPr>
        <w:t xml:space="preserve">sebagai pendukung dari kegiatan </w:t>
      </w:r>
      <w:r w:rsidRPr="007C6EE8">
        <w:rPr>
          <w:i/>
          <w:sz w:val="24"/>
          <w:szCs w:val="24"/>
        </w:rPr>
        <w:t>pop culture</w:t>
      </w:r>
      <w:r>
        <w:rPr>
          <w:sz w:val="24"/>
          <w:szCs w:val="24"/>
        </w:rPr>
        <w:t xml:space="preserve"> Jepang.</w:t>
      </w:r>
    </w:p>
    <w:p w:rsidR="001A7248" w:rsidRDefault="001A7248" w:rsidP="001A7248">
      <w:pPr>
        <w:pStyle w:val="FootnoteText"/>
        <w:tabs>
          <w:tab w:val="left" w:pos="567"/>
        </w:tabs>
        <w:jc w:val="both"/>
        <w:rPr>
          <w:sz w:val="24"/>
          <w:szCs w:val="24"/>
        </w:rPr>
      </w:pPr>
    </w:p>
    <w:p w:rsidR="001A7248" w:rsidRDefault="001A7248" w:rsidP="001A7248">
      <w:pPr>
        <w:pStyle w:val="FootnoteText"/>
        <w:tabs>
          <w:tab w:val="left" w:pos="567"/>
        </w:tabs>
        <w:jc w:val="both"/>
        <w:rPr>
          <w:sz w:val="24"/>
          <w:szCs w:val="24"/>
        </w:rPr>
      </w:pPr>
      <w:r>
        <w:rPr>
          <w:sz w:val="24"/>
          <w:szCs w:val="24"/>
        </w:rPr>
        <w:t xml:space="preserve">Berkembangnya </w:t>
      </w:r>
      <w:r w:rsidRPr="007C6EE8">
        <w:rPr>
          <w:i/>
          <w:sz w:val="24"/>
          <w:szCs w:val="24"/>
        </w:rPr>
        <w:t>pop culture</w:t>
      </w:r>
      <w:r>
        <w:rPr>
          <w:sz w:val="24"/>
          <w:szCs w:val="24"/>
        </w:rPr>
        <w:t xml:space="preserve"> Jepang menjadikan beberapa negara mengikuti </w:t>
      </w:r>
      <w:r w:rsidRPr="00933244">
        <w:rPr>
          <w:i/>
          <w:sz w:val="24"/>
          <w:szCs w:val="24"/>
        </w:rPr>
        <w:t>style</w:t>
      </w:r>
      <w:r w:rsidRPr="007C6EE8">
        <w:rPr>
          <w:i/>
          <w:sz w:val="24"/>
          <w:szCs w:val="24"/>
        </w:rPr>
        <w:t>pop culture</w:t>
      </w:r>
      <w:r>
        <w:rPr>
          <w:sz w:val="24"/>
          <w:szCs w:val="24"/>
        </w:rPr>
        <w:t xml:space="preserve"> Jepang tersebut salah satunya adalah negara Indonesia. Berkembangnya budaya Jepang di Indonesia sendiri tidak terlepas dari peranan masuknya serial Animasi, Komik, Musik, </w:t>
      </w:r>
      <w:r w:rsidRPr="00834E7D">
        <w:rPr>
          <w:i/>
          <w:sz w:val="24"/>
          <w:szCs w:val="24"/>
        </w:rPr>
        <w:t>game</w:t>
      </w:r>
      <w:r>
        <w:rPr>
          <w:sz w:val="24"/>
          <w:szCs w:val="24"/>
        </w:rPr>
        <w:t xml:space="preserve">, film, </w:t>
      </w:r>
      <w:r w:rsidRPr="00ED7FB0">
        <w:rPr>
          <w:i/>
          <w:sz w:val="24"/>
          <w:szCs w:val="24"/>
        </w:rPr>
        <w:t>J-pop, dorama</w:t>
      </w:r>
      <w:r>
        <w:rPr>
          <w:sz w:val="24"/>
          <w:szCs w:val="24"/>
        </w:rPr>
        <w:t xml:space="preserve">, </w:t>
      </w:r>
      <w:r w:rsidRPr="00834E7D">
        <w:rPr>
          <w:i/>
          <w:sz w:val="24"/>
          <w:szCs w:val="24"/>
        </w:rPr>
        <w:t>cosplay</w:t>
      </w:r>
      <w:r>
        <w:rPr>
          <w:sz w:val="24"/>
          <w:szCs w:val="24"/>
        </w:rPr>
        <w:t xml:space="preserve">. </w:t>
      </w:r>
      <w:proofErr w:type="gramStart"/>
      <w:r>
        <w:rPr>
          <w:sz w:val="24"/>
          <w:szCs w:val="24"/>
        </w:rPr>
        <w:t xml:space="preserve">Kehadiran </w:t>
      </w:r>
      <w:r w:rsidRPr="00730C09">
        <w:rPr>
          <w:i/>
          <w:sz w:val="24"/>
          <w:szCs w:val="24"/>
        </w:rPr>
        <w:t>manga</w:t>
      </w:r>
      <w:r>
        <w:rPr>
          <w:sz w:val="24"/>
          <w:szCs w:val="24"/>
        </w:rPr>
        <w:t xml:space="preserve"> di Indonesia semakin memperkenalkan Jepang kepada masyarakat.</w:t>
      </w:r>
      <w:r w:rsidRPr="000E59C1">
        <w:rPr>
          <w:i/>
          <w:sz w:val="24"/>
          <w:szCs w:val="24"/>
        </w:rPr>
        <w:t xml:space="preserve">Manga </w:t>
      </w:r>
      <w:r>
        <w:rPr>
          <w:sz w:val="24"/>
          <w:szCs w:val="24"/>
        </w:rPr>
        <w:t>yang merupakan sub-kultur semakin dikenal luas dan diminati oleh masyarakat Indonesia khususnya remaja.</w:t>
      </w:r>
      <w:proofErr w:type="gramEnd"/>
      <w:r>
        <w:rPr>
          <w:sz w:val="24"/>
          <w:szCs w:val="24"/>
        </w:rPr>
        <w:t xml:space="preserve"> Bukan hanya </w:t>
      </w:r>
      <w:r w:rsidRPr="00730C09">
        <w:rPr>
          <w:i/>
          <w:sz w:val="24"/>
          <w:szCs w:val="24"/>
        </w:rPr>
        <w:t>manga</w:t>
      </w:r>
      <w:r>
        <w:rPr>
          <w:sz w:val="24"/>
          <w:szCs w:val="24"/>
        </w:rPr>
        <w:t xml:space="preserve"> saja adapula </w:t>
      </w:r>
      <w:r w:rsidRPr="00A204FE">
        <w:rPr>
          <w:i/>
          <w:sz w:val="24"/>
          <w:szCs w:val="24"/>
        </w:rPr>
        <w:t>Anime</w:t>
      </w:r>
      <w:r>
        <w:rPr>
          <w:sz w:val="24"/>
          <w:szCs w:val="24"/>
        </w:rPr>
        <w:t xml:space="preserve">, banyak tayangan di Indonesia yang kini menyiarkan kartun-kartun asal Jepang </w:t>
      </w:r>
      <w:r w:rsidRPr="00A204FE">
        <w:rPr>
          <w:i/>
          <w:sz w:val="24"/>
          <w:szCs w:val="24"/>
        </w:rPr>
        <w:t>Anime</w:t>
      </w:r>
      <w:r>
        <w:rPr>
          <w:sz w:val="24"/>
          <w:szCs w:val="24"/>
        </w:rPr>
        <w:t xml:space="preserve"> seperti </w:t>
      </w:r>
      <w:r w:rsidRPr="00834E7D">
        <w:rPr>
          <w:i/>
          <w:sz w:val="24"/>
          <w:szCs w:val="24"/>
        </w:rPr>
        <w:t>Naruto, Bleach, Dragonball, Detecite Conan, Samurai X, Sailormoon, Ghost at school, Tokyo mew mew, Megical DoReMi, Eyeshield 21, Kekkaishi, Hamtaro, Doraemaon.</w:t>
      </w:r>
      <w:r>
        <w:rPr>
          <w:sz w:val="24"/>
          <w:szCs w:val="24"/>
        </w:rPr>
        <w:t xml:space="preserve">Penyebaran </w:t>
      </w:r>
      <w:r w:rsidRPr="00B21DA9">
        <w:rPr>
          <w:i/>
          <w:sz w:val="24"/>
          <w:szCs w:val="24"/>
        </w:rPr>
        <w:t>pop culture</w:t>
      </w:r>
      <w:r>
        <w:rPr>
          <w:sz w:val="24"/>
          <w:szCs w:val="24"/>
        </w:rPr>
        <w:t xml:space="preserve"> Jepang di Indonesia masuk pada tahun 1980-an melalui media televisi TVRI sebagai stasiun televisi </w:t>
      </w:r>
      <w:r>
        <w:rPr>
          <w:sz w:val="24"/>
          <w:szCs w:val="24"/>
        </w:rPr>
        <w:lastRenderedPageBreak/>
        <w:t xml:space="preserve">Indonesia pertama dengan menayangkan </w:t>
      </w:r>
      <w:r w:rsidRPr="00A204FE">
        <w:rPr>
          <w:i/>
          <w:sz w:val="24"/>
          <w:szCs w:val="24"/>
        </w:rPr>
        <w:t>Anime</w:t>
      </w:r>
      <w:r>
        <w:rPr>
          <w:sz w:val="24"/>
          <w:szCs w:val="24"/>
        </w:rPr>
        <w:t xml:space="preserve"> yang berjudul (</w:t>
      </w:r>
      <w:r w:rsidRPr="00410C4F">
        <w:rPr>
          <w:i/>
          <w:sz w:val="24"/>
          <w:szCs w:val="24"/>
        </w:rPr>
        <w:t>Wanpaku Omukasi Kum-Kum).</w:t>
      </w:r>
      <w:r>
        <w:rPr>
          <w:sz w:val="24"/>
          <w:szCs w:val="24"/>
        </w:rPr>
        <w:t xml:space="preserve">tetapi, saat itu </w:t>
      </w:r>
      <w:r w:rsidRPr="00A204FE">
        <w:rPr>
          <w:i/>
          <w:sz w:val="24"/>
          <w:szCs w:val="24"/>
        </w:rPr>
        <w:t>anime</w:t>
      </w:r>
      <w:r>
        <w:rPr>
          <w:sz w:val="24"/>
          <w:szCs w:val="24"/>
        </w:rPr>
        <w:t xml:space="preserve"> sempat tidak lagi ditayangkan karena keterbatasan media di Indonesia. Hingga pada tahun 1990-</w:t>
      </w:r>
      <w:proofErr w:type="gramStart"/>
      <w:r>
        <w:rPr>
          <w:sz w:val="24"/>
          <w:szCs w:val="24"/>
        </w:rPr>
        <w:t>an</w:t>
      </w:r>
      <w:proofErr w:type="gramEnd"/>
      <w:r>
        <w:rPr>
          <w:sz w:val="24"/>
          <w:szCs w:val="24"/>
        </w:rPr>
        <w:t xml:space="preserve"> manga mulai diproduksi oleh Indonesia dan </w:t>
      </w:r>
      <w:r w:rsidRPr="00A204FE">
        <w:rPr>
          <w:i/>
          <w:sz w:val="24"/>
          <w:szCs w:val="24"/>
        </w:rPr>
        <w:t>anime</w:t>
      </w:r>
      <w:r>
        <w:rPr>
          <w:sz w:val="24"/>
          <w:szCs w:val="24"/>
        </w:rPr>
        <w:t xml:space="preserve"> mulai kembali di tayangkan dan menjadi sangat populer di Indonesia. </w:t>
      </w:r>
      <w:proofErr w:type="gramStart"/>
      <w:r>
        <w:rPr>
          <w:sz w:val="24"/>
          <w:szCs w:val="24"/>
        </w:rPr>
        <w:t xml:space="preserve">Selain </w:t>
      </w:r>
      <w:r w:rsidRPr="00A204FE">
        <w:rPr>
          <w:i/>
          <w:sz w:val="24"/>
          <w:szCs w:val="24"/>
        </w:rPr>
        <w:t>Anime</w:t>
      </w:r>
      <w:r>
        <w:rPr>
          <w:sz w:val="24"/>
          <w:szCs w:val="24"/>
        </w:rPr>
        <w:t xml:space="preserve"> dan </w:t>
      </w:r>
      <w:r w:rsidRPr="00DB26AB">
        <w:rPr>
          <w:i/>
          <w:sz w:val="24"/>
          <w:szCs w:val="24"/>
        </w:rPr>
        <w:t>Manga</w:t>
      </w:r>
      <w:r>
        <w:rPr>
          <w:sz w:val="24"/>
          <w:szCs w:val="24"/>
        </w:rPr>
        <w:t xml:space="preserve"> yang populer di Indonesia.</w:t>
      </w:r>
      <w:proofErr w:type="gramEnd"/>
      <w:r>
        <w:rPr>
          <w:sz w:val="24"/>
          <w:szCs w:val="24"/>
        </w:rPr>
        <w:t xml:space="preserve"> Musik pop Jepang bentuk </w:t>
      </w:r>
      <w:proofErr w:type="gramStart"/>
      <w:r>
        <w:rPr>
          <w:sz w:val="24"/>
          <w:szCs w:val="24"/>
        </w:rPr>
        <w:t>lain</w:t>
      </w:r>
      <w:proofErr w:type="gramEnd"/>
      <w:r>
        <w:rPr>
          <w:sz w:val="24"/>
          <w:szCs w:val="24"/>
        </w:rPr>
        <w:t xml:space="preserve"> dari </w:t>
      </w:r>
      <w:r w:rsidRPr="007C6EE8">
        <w:rPr>
          <w:i/>
          <w:sz w:val="24"/>
          <w:szCs w:val="24"/>
        </w:rPr>
        <w:t>pop culture</w:t>
      </w:r>
      <w:r>
        <w:rPr>
          <w:sz w:val="24"/>
          <w:szCs w:val="24"/>
        </w:rPr>
        <w:t xml:space="preserve"> Jepang adalah J-pop (</w:t>
      </w:r>
      <w:r w:rsidRPr="00DB26AB">
        <w:rPr>
          <w:i/>
          <w:sz w:val="24"/>
          <w:szCs w:val="24"/>
        </w:rPr>
        <w:t>Japanese Pop Music</w:t>
      </w:r>
      <w:r>
        <w:rPr>
          <w:sz w:val="24"/>
          <w:szCs w:val="24"/>
        </w:rPr>
        <w:t xml:space="preserve">). </w:t>
      </w:r>
      <w:proofErr w:type="gramStart"/>
      <w:r>
        <w:rPr>
          <w:sz w:val="24"/>
          <w:szCs w:val="24"/>
        </w:rPr>
        <w:t>Banyak remaja yang ikut mempelajari lagu Jepang.</w:t>
      </w:r>
      <w:proofErr w:type="gramEnd"/>
      <w:r>
        <w:rPr>
          <w:sz w:val="24"/>
          <w:szCs w:val="24"/>
        </w:rPr>
        <w:t xml:space="preserve"> Masuknya budaya Jepang di Indonesia banyak yang menggangapi hal positif sebagai hobi, kegemaran, bahkan untuk mengekspresikan diri mereka, tetapi ada juga yang menyikapinya dengan berpendapat bahwa budaya Jepang ke Indonesia sebagai hal yang negatif, karena telah merusak budaya Indonesia sendiri.</w:t>
      </w:r>
    </w:p>
    <w:p w:rsidR="001A7248" w:rsidRDefault="001A7248" w:rsidP="001A7248">
      <w:pPr>
        <w:pStyle w:val="FootnoteText"/>
        <w:tabs>
          <w:tab w:val="left" w:pos="567"/>
        </w:tabs>
        <w:jc w:val="both"/>
        <w:rPr>
          <w:sz w:val="24"/>
          <w:szCs w:val="24"/>
        </w:rPr>
      </w:pPr>
    </w:p>
    <w:p w:rsidR="001A7248" w:rsidRPr="009604C9" w:rsidRDefault="001A7248" w:rsidP="001A7248">
      <w:pPr>
        <w:pStyle w:val="FootnoteText"/>
        <w:tabs>
          <w:tab w:val="left" w:pos="567"/>
        </w:tabs>
        <w:jc w:val="both"/>
        <w:rPr>
          <w:b/>
          <w:i/>
          <w:sz w:val="24"/>
          <w:szCs w:val="24"/>
        </w:rPr>
      </w:pPr>
      <w:r w:rsidRPr="009604C9">
        <w:rPr>
          <w:b/>
          <w:i/>
          <w:sz w:val="24"/>
          <w:szCs w:val="24"/>
        </w:rPr>
        <w:t>Perkembangan Industri Anime</w:t>
      </w:r>
    </w:p>
    <w:p w:rsidR="001A7248" w:rsidRDefault="001A7248" w:rsidP="001A7248">
      <w:pPr>
        <w:pStyle w:val="FootnoteText"/>
        <w:tabs>
          <w:tab w:val="left" w:pos="567"/>
        </w:tabs>
        <w:jc w:val="both"/>
        <w:rPr>
          <w:b/>
          <w:i/>
          <w:sz w:val="24"/>
          <w:szCs w:val="24"/>
        </w:rPr>
      </w:pPr>
      <w:proofErr w:type="gramStart"/>
      <w:r>
        <w:rPr>
          <w:sz w:val="24"/>
          <w:szCs w:val="24"/>
        </w:rPr>
        <w:t xml:space="preserve">Sejarah karya </w:t>
      </w:r>
      <w:r w:rsidRPr="00A204FE">
        <w:rPr>
          <w:i/>
          <w:sz w:val="24"/>
          <w:szCs w:val="24"/>
        </w:rPr>
        <w:t>anime</w:t>
      </w:r>
      <w:r>
        <w:rPr>
          <w:sz w:val="24"/>
          <w:szCs w:val="24"/>
        </w:rPr>
        <w:t xml:space="preserve"> di jepang diawali dengan dilakukannya eksperimen pertama dalam animasi oleh Shimokawa Bokoten, Koichi Junichi, dan Kitayama Seitaro pada tahun 1913.Kemudian diikuti film pendek hanya berdurasi sekitar 5 menit karya Oten Shimokawa yang berjudul </w:t>
      </w:r>
      <w:r w:rsidRPr="006770F9">
        <w:rPr>
          <w:i/>
          <w:sz w:val="24"/>
          <w:szCs w:val="24"/>
        </w:rPr>
        <w:t>Imokawa</w:t>
      </w:r>
      <w:r w:rsidRPr="00834E7D">
        <w:rPr>
          <w:i/>
          <w:sz w:val="24"/>
          <w:szCs w:val="24"/>
        </w:rPr>
        <w:t>Mukuzo Genkanban no Maki</w:t>
      </w:r>
      <w:r>
        <w:rPr>
          <w:sz w:val="24"/>
          <w:szCs w:val="24"/>
        </w:rPr>
        <w:t xml:space="preserve"> tahun 1917.Karya Oten kemudian disusul dengan </w:t>
      </w:r>
      <w:r w:rsidRPr="00A204FE">
        <w:rPr>
          <w:i/>
          <w:sz w:val="24"/>
          <w:szCs w:val="24"/>
        </w:rPr>
        <w:t>anime</w:t>
      </w:r>
      <w:r>
        <w:rPr>
          <w:sz w:val="24"/>
          <w:szCs w:val="24"/>
        </w:rPr>
        <w:t xml:space="preserve">berjudul </w:t>
      </w:r>
      <w:r w:rsidRPr="00834E7D">
        <w:rPr>
          <w:i/>
          <w:sz w:val="24"/>
          <w:szCs w:val="24"/>
        </w:rPr>
        <w:t>Saru Kani Kassen</w:t>
      </w:r>
      <w:r>
        <w:rPr>
          <w:sz w:val="24"/>
          <w:szCs w:val="24"/>
        </w:rPr>
        <w:t xml:space="preserve"> dan </w:t>
      </w:r>
      <w:r w:rsidRPr="00834E7D">
        <w:rPr>
          <w:i/>
          <w:sz w:val="24"/>
          <w:szCs w:val="24"/>
        </w:rPr>
        <w:t xml:space="preserve">Momotaro </w:t>
      </w:r>
      <w:r>
        <w:rPr>
          <w:sz w:val="24"/>
          <w:szCs w:val="24"/>
        </w:rPr>
        <w:t xml:space="preserve">hasil karya Seitaro Kitayama pada tahun 1918, yang dibuat untuk pihak </w:t>
      </w:r>
      <w:r w:rsidRPr="00D74080">
        <w:rPr>
          <w:i/>
          <w:sz w:val="24"/>
          <w:szCs w:val="24"/>
        </w:rPr>
        <w:t>movie company Nihon Katsudo Shashin Nikatsu</w:t>
      </w:r>
      <w:r w:rsidRPr="002315E6">
        <w:rPr>
          <w:sz w:val="24"/>
          <w:szCs w:val="24"/>
        </w:rPr>
        <w:t>di Jepang</w:t>
      </w:r>
      <w:r w:rsidRPr="00D74080">
        <w:rPr>
          <w:i/>
          <w:sz w:val="24"/>
          <w:szCs w:val="24"/>
        </w:rPr>
        <w:t>.</w:t>
      </w:r>
      <w:r>
        <w:rPr>
          <w:sz w:val="24"/>
          <w:szCs w:val="24"/>
        </w:rPr>
        <w:t xml:space="preserve">Pada tahun 1927 Jepang mulai membuat </w:t>
      </w:r>
      <w:r w:rsidRPr="00A204FE">
        <w:rPr>
          <w:i/>
          <w:sz w:val="24"/>
          <w:szCs w:val="24"/>
        </w:rPr>
        <w:t>anime</w:t>
      </w:r>
      <w:r>
        <w:rPr>
          <w:sz w:val="24"/>
          <w:szCs w:val="24"/>
        </w:rPr>
        <w:t xml:space="preserve"> pertama dengan menggunakan suara musik adalah </w:t>
      </w:r>
      <w:r w:rsidRPr="00D74080">
        <w:rPr>
          <w:i/>
          <w:sz w:val="24"/>
          <w:szCs w:val="24"/>
        </w:rPr>
        <w:t>Kujira</w:t>
      </w:r>
      <w:r>
        <w:rPr>
          <w:sz w:val="24"/>
          <w:szCs w:val="24"/>
        </w:rPr>
        <w:t xml:space="preserve"> pada tahun 1927  karya Noburo Ofuji.Hal tersebut mengikuti Amerika yang telah berhasil membuat </w:t>
      </w:r>
      <w:r w:rsidRPr="00D74080">
        <w:rPr>
          <w:i/>
          <w:sz w:val="24"/>
          <w:szCs w:val="24"/>
        </w:rPr>
        <w:t>Disney</w:t>
      </w:r>
      <w:r>
        <w:rPr>
          <w:sz w:val="24"/>
          <w:szCs w:val="24"/>
        </w:rPr>
        <w:t xml:space="preserve"> menjadi animasi dengan menggunakan suara yang pada saat itu hanya menggunakan </w:t>
      </w:r>
      <w:r w:rsidRPr="002A30B1">
        <w:rPr>
          <w:i/>
          <w:sz w:val="24"/>
          <w:szCs w:val="24"/>
        </w:rPr>
        <w:t>background</w:t>
      </w:r>
      <w:r>
        <w:rPr>
          <w:sz w:val="24"/>
          <w:szCs w:val="24"/>
        </w:rPr>
        <w:t xml:space="preserve"> music.</w:t>
      </w:r>
      <w:proofErr w:type="gramEnd"/>
      <w:r>
        <w:rPr>
          <w:sz w:val="24"/>
          <w:szCs w:val="24"/>
        </w:rPr>
        <w:t xml:space="preserve"> Sedangkan </w:t>
      </w:r>
      <w:r w:rsidRPr="00A204FE">
        <w:rPr>
          <w:i/>
          <w:sz w:val="24"/>
          <w:szCs w:val="24"/>
        </w:rPr>
        <w:t>anime</w:t>
      </w:r>
      <w:r>
        <w:rPr>
          <w:sz w:val="24"/>
          <w:szCs w:val="24"/>
        </w:rPr>
        <w:t xml:space="preserve"> pertama yang berbicara adalah karya Afuji yang berjudul </w:t>
      </w:r>
      <w:r w:rsidRPr="00D74080">
        <w:rPr>
          <w:i/>
          <w:sz w:val="24"/>
          <w:szCs w:val="24"/>
        </w:rPr>
        <w:t>Kuro Nyago</w:t>
      </w:r>
      <w:r>
        <w:rPr>
          <w:sz w:val="24"/>
          <w:szCs w:val="24"/>
        </w:rPr>
        <w:t xml:space="preserve"> pada tahun 1930 dan berdurasi 90 detik, diikuti dengan </w:t>
      </w:r>
      <w:r w:rsidRPr="00A204FE">
        <w:rPr>
          <w:i/>
          <w:sz w:val="24"/>
          <w:szCs w:val="24"/>
        </w:rPr>
        <w:t>anime</w:t>
      </w:r>
      <w:r w:rsidRPr="00D74080">
        <w:rPr>
          <w:i/>
          <w:sz w:val="24"/>
          <w:szCs w:val="24"/>
        </w:rPr>
        <w:t>Chikara To Onna No Yononaka</w:t>
      </w:r>
      <w:r>
        <w:rPr>
          <w:sz w:val="24"/>
          <w:szCs w:val="24"/>
        </w:rPr>
        <w:t xml:space="preserve"> pada tahun 1933 karya Kenzo Masaoka sebagai </w:t>
      </w:r>
      <w:r w:rsidRPr="00985473">
        <w:rPr>
          <w:i/>
          <w:sz w:val="24"/>
          <w:szCs w:val="24"/>
        </w:rPr>
        <w:t>anime</w:t>
      </w:r>
      <w:r>
        <w:rPr>
          <w:sz w:val="24"/>
          <w:szCs w:val="24"/>
        </w:rPr>
        <w:t xml:space="preserve"> pertama yang menggunakam suara. </w:t>
      </w:r>
      <w:proofErr w:type="gramStart"/>
      <w:r>
        <w:rPr>
          <w:sz w:val="24"/>
          <w:szCs w:val="24"/>
        </w:rPr>
        <w:t xml:space="preserve">Mendekati akhir dari perang Pasifik, yaitu pada bulan April 1945, Senoo telah membuat dan menampilkan kurang lebih sembilan episode </w:t>
      </w:r>
      <w:r w:rsidRPr="00A204FE">
        <w:rPr>
          <w:i/>
          <w:sz w:val="24"/>
          <w:szCs w:val="24"/>
        </w:rPr>
        <w:t>anime</w:t>
      </w:r>
      <w:r>
        <w:rPr>
          <w:sz w:val="24"/>
          <w:szCs w:val="24"/>
        </w:rPr>
        <w:t xml:space="preserve"> yang merupakan karya besarnya, </w:t>
      </w:r>
      <w:r w:rsidRPr="00D74080">
        <w:rPr>
          <w:i/>
          <w:sz w:val="24"/>
          <w:szCs w:val="24"/>
        </w:rPr>
        <w:t>Momotaro: Umi no Shinpei (Momotaro: Devine Soldier of the Sea).</w:t>
      </w:r>
      <w:r w:rsidRPr="00A204FE">
        <w:rPr>
          <w:i/>
          <w:sz w:val="24"/>
          <w:szCs w:val="24"/>
        </w:rPr>
        <w:t>Anime</w:t>
      </w:r>
      <w:r>
        <w:rPr>
          <w:sz w:val="24"/>
          <w:szCs w:val="24"/>
        </w:rPr>
        <w:t xml:space="preserve"> ini merupakan </w:t>
      </w:r>
      <w:r w:rsidRPr="00A204FE">
        <w:rPr>
          <w:i/>
          <w:sz w:val="24"/>
          <w:szCs w:val="24"/>
        </w:rPr>
        <w:t>anime</w:t>
      </w:r>
      <w:r>
        <w:rPr>
          <w:sz w:val="24"/>
          <w:szCs w:val="24"/>
        </w:rPr>
        <w:t xml:space="preserve"> Jepang pertama yang berdurasi panjang yaitu sekitar 72 menit.</w:t>
      </w:r>
      <w:r>
        <w:rPr>
          <w:i/>
          <w:sz w:val="24"/>
          <w:szCs w:val="24"/>
        </w:rPr>
        <w:t>A</w:t>
      </w:r>
      <w:r w:rsidRPr="00A204FE">
        <w:rPr>
          <w:i/>
          <w:sz w:val="24"/>
          <w:szCs w:val="24"/>
        </w:rPr>
        <w:t>nime</w:t>
      </w:r>
      <w:r>
        <w:rPr>
          <w:sz w:val="24"/>
          <w:szCs w:val="24"/>
        </w:rPr>
        <w:t xml:space="preserve"> propoganda yang mengadaptasi dari cerita legenda terkenal Jepang, </w:t>
      </w:r>
      <w:r w:rsidRPr="00D74080">
        <w:rPr>
          <w:i/>
          <w:sz w:val="24"/>
          <w:szCs w:val="24"/>
        </w:rPr>
        <w:t xml:space="preserve">Momotaro </w:t>
      </w:r>
      <w:r>
        <w:rPr>
          <w:sz w:val="24"/>
          <w:szCs w:val="24"/>
        </w:rPr>
        <w:t xml:space="preserve">dan merupakan salah satu dari </w:t>
      </w:r>
      <w:r w:rsidRPr="00A204FE">
        <w:rPr>
          <w:i/>
          <w:sz w:val="24"/>
          <w:szCs w:val="24"/>
        </w:rPr>
        <w:t>anime</w:t>
      </w:r>
      <w:r>
        <w:rPr>
          <w:sz w:val="24"/>
          <w:szCs w:val="24"/>
        </w:rPr>
        <w:t>terpopuler pada masa tersebut</w:t>
      </w:r>
      <w:r w:rsidRPr="00BD14A4">
        <w:rPr>
          <w:sz w:val="24"/>
          <w:szCs w:val="24"/>
        </w:rPr>
        <w:t>(</w:t>
      </w:r>
      <w:hyperlink r:id="rId8" w:history="1">
        <w:r w:rsidRPr="00BD14A4">
          <w:rPr>
            <w:rStyle w:val="Hyperlink"/>
            <w:color w:val="auto"/>
            <w:sz w:val="24"/>
            <w:szCs w:val="24"/>
            <w:u w:val="none"/>
          </w:rPr>
          <w:t>www.the-dailyjapan.com/sejarah-perkembangan-anime-di-Jepang/2/</w:t>
        </w:r>
      </w:hyperlink>
      <w:r w:rsidRPr="00BD14A4">
        <w:rPr>
          <w:sz w:val="24"/>
          <w:szCs w:val="24"/>
        </w:rPr>
        <w:t xml:space="preserve"> diakses pada 15/12/2015</w:t>
      </w:r>
      <w:r>
        <w:rPr>
          <w:b/>
          <w:i/>
          <w:sz w:val="24"/>
          <w:szCs w:val="24"/>
        </w:rPr>
        <w:t>).</w:t>
      </w:r>
      <w:proofErr w:type="gramEnd"/>
      <w:r>
        <w:rPr>
          <w:b/>
          <w:i/>
          <w:sz w:val="24"/>
          <w:szCs w:val="24"/>
        </w:rPr>
        <w:t xml:space="preserve"> </w:t>
      </w:r>
    </w:p>
    <w:p w:rsidR="001A7248" w:rsidRDefault="001A7248" w:rsidP="001A7248">
      <w:pPr>
        <w:pStyle w:val="FootnoteText"/>
        <w:tabs>
          <w:tab w:val="left" w:pos="567"/>
        </w:tabs>
        <w:jc w:val="both"/>
        <w:rPr>
          <w:b/>
          <w:i/>
          <w:sz w:val="24"/>
          <w:szCs w:val="24"/>
        </w:rPr>
      </w:pPr>
    </w:p>
    <w:p w:rsidR="001A7248" w:rsidRPr="00BD14A4" w:rsidRDefault="001A7248" w:rsidP="001A7248">
      <w:pPr>
        <w:pStyle w:val="FootnoteText"/>
        <w:tabs>
          <w:tab w:val="left" w:pos="567"/>
        </w:tabs>
        <w:jc w:val="both"/>
        <w:rPr>
          <w:b/>
          <w:i/>
          <w:sz w:val="24"/>
          <w:szCs w:val="24"/>
        </w:rPr>
      </w:pPr>
      <w:r w:rsidRPr="00BD14A4">
        <w:rPr>
          <w:sz w:val="24"/>
          <w:szCs w:val="24"/>
        </w:rPr>
        <w:t xml:space="preserve">Pada tahun 1960 adalah pertama kalinya ditayangkan </w:t>
      </w:r>
      <w:r w:rsidRPr="00BD14A4">
        <w:rPr>
          <w:i/>
          <w:sz w:val="24"/>
          <w:szCs w:val="24"/>
        </w:rPr>
        <w:t>anime</w:t>
      </w:r>
      <w:r w:rsidRPr="00BD14A4">
        <w:rPr>
          <w:sz w:val="24"/>
          <w:szCs w:val="24"/>
        </w:rPr>
        <w:t xml:space="preserve"> TV di Jepang yaitu </w:t>
      </w:r>
      <w:r w:rsidRPr="00BD14A4">
        <w:rPr>
          <w:i/>
          <w:sz w:val="24"/>
          <w:szCs w:val="24"/>
        </w:rPr>
        <w:t>Mittsu no Hanashi (Tree Tales)- The Third Blood</w:t>
      </w:r>
      <w:r w:rsidRPr="00BD14A4">
        <w:rPr>
          <w:sz w:val="24"/>
          <w:szCs w:val="24"/>
        </w:rPr>
        <w:t xml:space="preserve"> yang merupakan </w:t>
      </w:r>
      <w:r w:rsidRPr="00BD14A4">
        <w:rPr>
          <w:i/>
          <w:sz w:val="24"/>
          <w:szCs w:val="24"/>
        </w:rPr>
        <w:t>anime TV Special.</w:t>
      </w:r>
      <w:r w:rsidRPr="00BD14A4">
        <w:rPr>
          <w:sz w:val="24"/>
          <w:szCs w:val="24"/>
        </w:rPr>
        <w:t xml:space="preserve">Dilanjutkan dengan penayangan serial </w:t>
      </w:r>
      <w:r w:rsidRPr="00BD14A4">
        <w:rPr>
          <w:i/>
          <w:sz w:val="24"/>
          <w:szCs w:val="24"/>
        </w:rPr>
        <w:t>anime</w:t>
      </w:r>
      <w:r w:rsidRPr="00BD14A4">
        <w:rPr>
          <w:sz w:val="24"/>
          <w:szCs w:val="24"/>
        </w:rPr>
        <w:t xml:space="preserve"> TV produksi </w:t>
      </w:r>
      <w:r w:rsidRPr="00BD14A4">
        <w:rPr>
          <w:i/>
          <w:sz w:val="24"/>
          <w:szCs w:val="24"/>
        </w:rPr>
        <w:t>Otogi-Pro</w:t>
      </w:r>
      <w:r w:rsidRPr="00BD14A4">
        <w:rPr>
          <w:sz w:val="24"/>
          <w:szCs w:val="24"/>
        </w:rPr>
        <w:t xml:space="preserve"> berjudul </w:t>
      </w:r>
      <w:r w:rsidRPr="00BD14A4">
        <w:rPr>
          <w:i/>
          <w:sz w:val="24"/>
          <w:szCs w:val="24"/>
        </w:rPr>
        <w:t>Instant Story</w:t>
      </w:r>
      <w:r w:rsidRPr="00BD14A4">
        <w:rPr>
          <w:sz w:val="24"/>
          <w:szCs w:val="24"/>
        </w:rPr>
        <w:t xml:space="preserve"> pada tanggal 1 Mei 1961 di stasiun televisi Fuji.Walaupun hanya berdurasi 3 menit serial ini cukup mendapat popularitas serta bertahan hingga tahun 1962. Pada tahun 1963, </w:t>
      </w:r>
      <w:r w:rsidRPr="00BD14A4">
        <w:rPr>
          <w:i/>
          <w:sz w:val="24"/>
          <w:szCs w:val="24"/>
        </w:rPr>
        <w:t>anime</w:t>
      </w:r>
      <w:r w:rsidRPr="00BD14A4">
        <w:rPr>
          <w:sz w:val="24"/>
          <w:szCs w:val="24"/>
        </w:rPr>
        <w:t xml:space="preserve"> yang berjudul </w:t>
      </w:r>
      <w:r w:rsidRPr="00BD14A4">
        <w:rPr>
          <w:i/>
          <w:sz w:val="24"/>
          <w:szCs w:val="24"/>
        </w:rPr>
        <w:t>Tetsuwan Atomu (Astro boy)</w:t>
      </w:r>
      <w:r w:rsidRPr="00BD14A4">
        <w:rPr>
          <w:sz w:val="24"/>
          <w:szCs w:val="24"/>
        </w:rPr>
        <w:t xml:space="preserve"> menjadi tonggak awal berkembangnya </w:t>
      </w:r>
      <w:r w:rsidRPr="00BD14A4">
        <w:rPr>
          <w:i/>
          <w:sz w:val="24"/>
          <w:szCs w:val="24"/>
        </w:rPr>
        <w:t>anime</w:t>
      </w:r>
      <w:r w:rsidRPr="00BD14A4">
        <w:rPr>
          <w:sz w:val="24"/>
          <w:szCs w:val="24"/>
        </w:rPr>
        <w:t xml:space="preserve"> di negara </w:t>
      </w:r>
      <w:proofErr w:type="gramStart"/>
      <w:r w:rsidRPr="00BD14A4">
        <w:rPr>
          <w:sz w:val="24"/>
          <w:szCs w:val="24"/>
        </w:rPr>
        <w:t>lain</w:t>
      </w:r>
      <w:proofErr w:type="gramEnd"/>
      <w:r w:rsidRPr="00BD14A4">
        <w:rPr>
          <w:sz w:val="24"/>
          <w:szCs w:val="24"/>
        </w:rPr>
        <w:t xml:space="preserve"> seperti Amerika. </w:t>
      </w:r>
      <w:proofErr w:type="gramStart"/>
      <w:r w:rsidRPr="00BD14A4">
        <w:rPr>
          <w:sz w:val="24"/>
          <w:szCs w:val="24"/>
        </w:rPr>
        <w:t xml:space="preserve">Hal tersebut juga di dukung dengan mulai berkembangnya alat telekomunikasi dan media.Pada masa ini </w:t>
      </w:r>
      <w:r w:rsidRPr="00BD14A4">
        <w:rPr>
          <w:i/>
          <w:sz w:val="24"/>
          <w:szCs w:val="24"/>
        </w:rPr>
        <w:t>anime</w:t>
      </w:r>
      <w:r w:rsidRPr="00BD14A4">
        <w:rPr>
          <w:sz w:val="24"/>
          <w:szCs w:val="24"/>
        </w:rPr>
        <w:t xml:space="preserve"> di televisi kebanyakan masih ditujukan untuk </w:t>
      </w:r>
      <w:r w:rsidRPr="00BD14A4">
        <w:rPr>
          <w:sz w:val="24"/>
          <w:szCs w:val="24"/>
        </w:rPr>
        <w:lastRenderedPageBreak/>
        <w:t>anak-anak.</w:t>
      </w:r>
      <w:proofErr w:type="gramEnd"/>
      <w:r w:rsidRPr="00BD14A4">
        <w:rPr>
          <w:sz w:val="24"/>
          <w:szCs w:val="24"/>
        </w:rPr>
        <w:t xml:space="preserve"> Materi cerita yang di tayangkan masih dalam kebaikan melawan kejahatan dan sesuatu yang </w:t>
      </w:r>
      <w:proofErr w:type="gramStart"/>
      <w:r w:rsidRPr="00BD14A4">
        <w:rPr>
          <w:sz w:val="24"/>
          <w:szCs w:val="24"/>
        </w:rPr>
        <w:t>lucu(</w:t>
      </w:r>
      <w:proofErr w:type="gramEnd"/>
      <w:r w:rsidRPr="00BD14A4">
        <w:rPr>
          <w:sz w:val="24"/>
          <w:szCs w:val="24"/>
        </w:rPr>
        <w:t xml:space="preserve">Mark. </w:t>
      </w:r>
      <w:proofErr w:type="gramStart"/>
      <w:r w:rsidRPr="00BD14A4">
        <w:rPr>
          <w:sz w:val="24"/>
          <w:szCs w:val="24"/>
        </w:rPr>
        <w:t>W. MacWilliams, 2008, hal.</w:t>
      </w:r>
      <w:proofErr w:type="gramEnd"/>
      <w:r w:rsidRPr="00BD14A4">
        <w:rPr>
          <w:sz w:val="24"/>
          <w:szCs w:val="24"/>
        </w:rPr>
        <w:t xml:space="preserve"> 59). Perubahan baru mulai tampak terjadi pada era 1970-an. </w:t>
      </w:r>
      <w:r w:rsidRPr="00BD14A4">
        <w:rPr>
          <w:i/>
          <w:sz w:val="24"/>
          <w:szCs w:val="24"/>
        </w:rPr>
        <w:t>Anime</w:t>
      </w:r>
      <w:r w:rsidRPr="00BD14A4">
        <w:rPr>
          <w:sz w:val="24"/>
          <w:szCs w:val="24"/>
        </w:rPr>
        <w:t xml:space="preserve"> yang diangkat dari karya mangaka dengan nama</w:t>
      </w:r>
      <w:r w:rsidRPr="00BD14A4">
        <w:rPr>
          <w:i/>
          <w:sz w:val="24"/>
          <w:szCs w:val="24"/>
        </w:rPr>
        <w:t>Mongkey Punch</w:t>
      </w:r>
      <w:r w:rsidRPr="00BD14A4">
        <w:rPr>
          <w:sz w:val="24"/>
          <w:szCs w:val="24"/>
        </w:rPr>
        <w:t xml:space="preserve"> yaitu </w:t>
      </w:r>
      <w:r w:rsidRPr="00BD14A4">
        <w:rPr>
          <w:i/>
          <w:sz w:val="24"/>
          <w:szCs w:val="24"/>
        </w:rPr>
        <w:t>Lupin Sensei</w:t>
      </w:r>
      <w:r w:rsidRPr="00BD14A4">
        <w:rPr>
          <w:sz w:val="24"/>
          <w:szCs w:val="24"/>
        </w:rPr>
        <w:t xml:space="preserve"> menjadi </w:t>
      </w:r>
      <w:r w:rsidRPr="00BD14A4">
        <w:rPr>
          <w:i/>
          <w:sz w:val="24"/>
          <w:szCs w:val="24"/>
        </w:rPr>
        <w:t>anime</w:t>
      </w:r>
      <w:r w:rsidRPr="00BD14A4">
        <w:rPr>
          <w:sz w:val="24"/>
          <w:szCs w:val="24"/>
        </w:rPr>
        <w:t xml:space="preserve"> yang ditunjukan bagi penonton dewasa dengan menyajikan humor-humor dewasa dan slapstik.Memasuki era 80-an, </w:t>
      </w:r>
      <w:r w:rsidRPr="00BD14A4">
        <w:rPr>
          <w:i/>
          <w:sz w:val="24"/>
          <w:szCs w:val="24"/>
        </w:rPr>
        <w:t>anime</w:t>
      </w:r>
      <w:r w:rsidRPr="00BD14A4">
        <w:rPr>
          <w:sz w:val="24"/>
          <w:szCs w:val="24"/>
        </w:rPr>
        <w:t xml:space="preserve"> semakin digemari dan semakin banyak produser film yang berusaha memenuhi keinginan masyarakat. </w:t>
      </w:r>
      <w:proofErr w:type="gramStart"/>
      <w:r w:rsidRPr="00BD14A4">
        <w:rPr>
          <w:sz w:val="24"/>
          <w:szCs w:val="24"/>
        </w:rPr>
        <w:t xml:space="preserve">Pertumbuhan ini semakin ditunjang dengan munculnya kaset video sebagai media.Dengan adanya teknologi </w:t>
      </w:r>
      <w:r w:rsidRPr="00BD14A4">
        <w:rPr>
          <w:i/>
          <w:sz w:val="24"/>
          <w:szCs w:val="24"/>
        </w:rPr>
        <w:t>VCR</w:t>
      </w:r>
      <w:r w:rsidRPr="00BD14A4">
        <w:rPr>
          <w:sz w:val="24"/>
          <w:szCs w:val="24"/>
        </w:rPr>
        <w:t xml:space="preserve"> masyarakat bisa memperoleh </w:t>
      </w:r>
      <w:r w:rsidRPr="00BD14A4">
        <w:rPr>
          <w:i/>
          <w:sz w:val="24"/>
          <w:szCs w:val="24"/>
        </w:rPr>
        <w:t>anime</w:t>
      </w:r>
      <w:r w:rsidRPr="00BD14A4">
        <w:rPr>
          <w:sz w:val="24"/>
          <w:szCs w:val="24"/>
        </w:rPr>
        <w:t xml:space="preserve"> kesayangan dalam bentuk video.Hal inilah yang kemudian mendorong munculnya versi video sebuah </w:t>
      </w:r>
      <w:r w:rsidRPr="00BD14A4">
        <w:rPr>
          <w:i/>
          <w:sz w:val="24"/>
          <w:szCs w:val="24"/>
        </w:rPr>
        <w:t>anime</w:t>
      </w:r>
      <w:r w:rsidR="004365E8">
        <w:rPr>
          <w:sz w:val="24"/>
          <w:szCs w:val="24"/>
        </w:rPr>
        <w:t xml:space="preserve"> yang langsung di</w:t>
      </w:r>
      <w:r w:rsidRPr="00BD14A4">
        <w:rPr>
          <w:sz w:val="24"/>
          <w:szCs w:val="24"/>
        </w:rPr>
        <w:t>jual kepada masyarakat tanpa ditayangkan di televisi.</w:t>
      </w:r>
      <w:proofErr w:type="gramEnd"/>
    </w:p>
    <w:p w:rsidR="001A7248" w:rsidRDefault="001A7248" w:rsidP="001A7248">
      <w:pPr>
        <w:pStyle w:val="FootnoteText"/>
        <w:tabs>
          <w:tab w:val="left" w:pos="567"/>
        </w:tabs>
        <w:jc w:val="both"/>
        <w:rPr>
          <w:sz w:val="24"/>
          <w:szCs w:val="24"/>
        </w:rPr>
      </w:pPr>
    </w:p>
    <w:p w:rsidR="001A7248" w:rsidRDefault="001A7248" w:rsidP="001A7248">
      <w:pPr>
        <w:pStyle w:val="FootnoteText"/>
        <w:tabs>
          <w:tab w:val="left" w:pos="567"/>
        </w:tabs>
        <w:jc w:val="both"/>
        <w:rPr>
          <w:sz w:val="24"/>
          <w:szCs w:val="24"/>
        </w:rPr>
      </w:pPr>
      <w:proofErr w:type="gramStart"/>
      <w:r>
        <w:rPr>
          <w:sz w:val="24"/>
          <w:szCs w:val="24"/>
        </w:rPr>
        <w:t>Dalam  perkembangannya</w:t>
      </w:r>
      <w:r w:rsidRPr="00A204FE">
        <w:rPr>
          <w:i/>
          <w:sz w:val="24"/>
          <w:szCs w:val="24"/>
        </w:rPr>
        <w:t>anime</w:t>
      </w:r>
      <w:proofErr w:type="gramEnd"/>
      <w:r>
        <w:rPr>
          <w:sz w:val="24"/>
          <w:szCs w:val="24"/>
        </w:rPr>
        <w:t xml:space="preserve"> telah digunakan oleh animator-animator Jepang untuk mengeksploisasi berbagai macam gaya  ide cerita, serta tema dari yang ditunjukan untuk anak-anak, remaja, hingga dewasa. </w:t>
      </w:r>
      <w:r w:rsidRPr="002A30B1">
        <w:rPr>
          <w:i/>
          <w:sz w:val="24"/>
          <w:szCs w:val="24"/>
        </w:rPr>
        <w:t>Genre-genre</w:t>
      </w:r>
      <w:r>
        <w:rPr>
          <w:sz w:val="24"/>
          <w:szCs w:val="24"/>
        </w:rPr>
        <w:t xml:space="preserve"> utama yang banyak muncul </w:t>
      </w:r>
      <w:proofErr w:type="gramStart"/>
      <w:r>
        <w:rPr>
          <w:sz w:val="24"/>
          <w:szCs w:val="24"/>
        </w:rPr>
        <w:t xml:space="preserve">dalam  </w:t>
      </w:r>
      <w:r w:rsidRPr="00A204FE">
        <w:rPr>
          <w:i/>
          <w:sz w:val="24"/>
          <w:szCs w:val="24"/>
        </w:rPr>
        <w:t>anime</w:t>
      </w:r>
      <w:proofErr w:type="gramEnd"/>
      <w:r>
        <w:rPr>
          <w:sz w:val="24"/>
          <w:szCs w:val="24"/>
        </w:rPr>
        <w:t xml:space="preserve"> antara lain:</w:t>
      </w:r>
    </w:p>
    <w:p w:rsidR="001A7248" w:rsidRDefault="001A7248" w:rsidP="001A7248">
      <w:pPr>
        <w:pStyle w:val="FootnoteText"/>
        <w:numPr>
          <w:ilvl w:val="0"/>
          <w:numId w:val="46"/>
        </w:numPr>
        <w:tabs>
          <w:tab w:val="left" w:pos="284"/>
        </w:tabs>
        <w:ind w:left="284" w:hanging="284"/>
        <w:jc w:val="both"/>
        <w:rPr>
          <w:i/>
          <w:sz w:val="24"/>
          <w:szCs w:val="24"/>
        </w:rPr>
      </w:pPr>
      <w:proofErr w:type="gramStart"/>
      <w:r w:rsidRPr="00D74080">
        <w:rPr>
          <w:i/>
          <w:sz w:val="24"/>
          <w:szCs w:val="24"/>
        </w:rPr>
        <w:t>Action/Adventure:</w:t>
      </w:r>
      <w:r>
        <w:rPr>
          <w:sz w:val="24"/>
          <w:szCs w:val="24"/>
        </w:rPr>
        <w:t xml:space="preserve"> mengutamakan fokus pada pertarungan, perang, manapun persaingan fisik.</w:t>
      </w:r>
      <w:proofErr w:type="gramEnd"/>
      <w:r>
        <w:rPr>
          <w:sz w:val="24"/>
          <w:szCs w:val="24"/>
        </w:rPr>
        <w:t xml:space="preserve"> Genre ini juga dikuatkan oleh seni/teknik-teknik bela diri, senjata, maupun berbagai </w:t>
      </w:r>
      <w:proofErr w:type="gramStart"/>
      <w:r>
        <w:rPr>
          <w:sz w:val="24"/>
          <w:szCs w:val="24"/>
        </w:rPr>
        <w:t>macam  aksi</w:t>
      </w:r>
      <w:proofErr w:type="gramEnd"/>
      <w:r>
        <w:rPr>
          <w:sz w:val="24"/>
          <w:szCs w:val="24"/>
        </w:rPr>
        <w:t xml:space="preserve"> dari yang realistik. Contohnya antara lain: </w:t>
      </w:r>
      <w:r w:rsidRPr="00D74080">
        <w:rPr>
          <w:i/>
          <w:sz w:val="24"/>
          <w:szCs w:val="24"/>
        </w:rPr>
        <w:t>Naruto, One Piece, Samurai X, Dragon Ball, Bleach.</w:t>
      </w:r>
    </w:p>
    <w:p w:rsidR="001A7248" w:rsidRDefault="001A7248" w:rsidP="001A7248">
      <w:pPr>
        <w:pStyle w:val="FootnoteText"/>
        <w:numPr>
          <w:ilvl w:val="0"/>
          <w:numId w:val="46"/>
        </w:numPr>
        <w:tabs>
          <w:tab w:val="left" w:pos="284"/>
        </w:tabs>
        <w:ind w:left="284" w:hanging="284"/>
        <w:jc w:val="both"/>
        <w:rPr>
          <w:i/>
          <w:sz w:val="24"/>
          <w:szCs w:val="24"/>
        </w:rPr>
      </w:pPr>
      <w:r>
        <w:rPr>
          <w:sz w:val="24"/>
          <w:szCs w:val="24"/>
        </w:rPr>
        <w:t xml:space="preserve">Drama: membangun cerita lewat </w:t>
      </w:r>
      <w:proofErr w:type="gramStart"/>
      <w:r>
        <w:rPr>
          <w:sz w:val="24"/>
          <w:szCs w:val="24"/>
        </w:rPr>
        <w:t>pengembangan  karakter</w:t>
      </w:r>
      <w:proofErr w:type="gramEnd"/>
      <w:r>
        <w:rPr>
          <w:sz w:val="24"/>
          <w:szCs w:val="24"/>
        </w:rPr>
        <w:t xml:space="preserve"> dan tema-tema yang emosional, serta kekomplesan hubungan antar tokoh. Contohnya </w:t>
      </w:r>
      <w:r w:rsidRPr="00D74080">
        <w:rPr>
          <w:i/>
          <w:sz w:val="24"/>
          <w:szCs w:val="24"/>
        </w:rPr>
        <w:t>Fushigi Yugi, Kare kano</w:t>
      </w:r>
    </w:p>
    <w:p w:rsidR="001A7248" w:rsidRDefault="001A7248" w:rsidP="001A7248">
      <w:pPr>
        <w:pStyle w:val="FootnoteText"/>
        <w:numPr>
          <w:ilvl w:val="0"/>
          <w:numId w:val="46"/>
        </w:numPr>
        <w:tabs>
          <w:tab w:val="left" w:pos="284"/>
        </w:tabs>
        <w:ind w:left="284" w:hanging="284"/>
        <w:jc w:val="both"/>
        <w:rPr>
          <w:i/>
          <w:sz w:val="24"/>
          <w:szCs w:val="24"/>
        </w:rPr>
      </w:pPr>
      <w:r w:rsidRPr="004722A1">
        <w:rPr>
          <w:i/>
          <w:sz w:val="24"/>
          <w:szCs w:val="24"/>
        </w:rPr>
        <w:t>Game Based</w:t>
      </w:r>
      <w:r w:rsidRPr="004722A1">
        <w:rPr>
          <w:sz w:val="24"/>
          <w:szCs w:val="24"/>
        </w:rPr>
        <w:t xml:space="preserve">: cerita berpusat seputar permainan-permainan. Contohnya </w:t>
      </w:r>
      <w:r w:rsidRPr="004722A1">
        <w:rPr>
          <w:i/>
          <w:sz w:val="24"/>
          <w:szCs w:val="24"/>
        </w:rPr>
        <w:t>Yu-Gi-Oh</w:t>
      </w:r>
      <w:proofErr w:type="gramStart"/>
      <w:r w:rsidRPr="004722A1">
        <w:rPr>
          <w:i/>
          <w:sz w:val="24"/>
          <w:szCs w:val="24"/>
        </w:rPr>
        <w:t>!,</w:t>
      </w:r>
      <w:proofErr w:type="gramEnd"/>
      <w:r w:rsidRPr="004722A1">
        <w:rPr>
          <w:i/>
          <w:sz w:val="24"/>
          <w:szCs w:val="24"/>
        </w:rPr>
        <w:t xml:space="preserve"> Hiraku no Go, Beyblade, Duel Master.</w:t>
      </w:r>
    </w:p>
    <w:p w:rsidR="001A7248" w:rsidRDefault="001A7248" w:rsidP="001A7248">
      <w:pPr>
        <w:pStyle w:val="FootnoteText"/>
        <w:numPr>
          <w:ilvl w:val="0"/>
          <w:numId w:val="46"/>
        </w:numPr>
        <w:tabs>
          <w:tab w:val="left" w:pos="284"/>
        </w:tabs>
        <w:ind w:left="284" w:hanging="284"/>
        <w:jc w:val="both"/>
        <w:rPr>
          <w:i/>
          <w:sz w:val="24"/>
          <w:szCs w:val="24"/>
        </w:rPr>
      </w:pPr>
      <w:r w:rsidRPr="004722A1">
        <w:rPr>
          <w:i/>
          <w:sz w:val="24"/>
          <w:szCs w:val="24"/>
        </w:rPr>
        <w:t>Horor</w:t>
      </w:r>
      <w:r w:rsidRPr="004722A1">
        <w:rPr>
          <w:sz w:val="24"/>
          <w:szCs w:val="24"/>
        </w:rPr>
        <w:t xml:space="preserve">: menggunakan tema-tema supernatural yang </w:t>
      </w:r>
      <w:proofErr w:type="gramStart"/>
      <w:r w:rsidRPr="004722A1">
        <w:rPr>
          <w:sz w:val="24"/>
          <w:szCs w:val="24"/>
        </w:rPr>
        <w:t xml:space="preserve">gelap.Contohnya  </w:t>
      </w:r>
      <w:r w:rsidRPr="004722A1">
        <w:rPr>
          <w:i/>
          <w:sz w:val="24"/>
          <w:szCs w:val="24"/>
        </w:rPr>
        <w:t>VampireHunter</w:t>
      </w:r>
      <w:proofErr w:type="gramEnd"/>
      <w:r w:rsidRPr="004722A1">
        <w:rPr>
          <w:i/>
          <w:sz w:val="24"/>
          <w:szCs w:val="24"/>
        </w:rPr>
        <w:t xml:space="preserve"> D series or Higurashi no naku  kuru  ni.</w:t>
      </w:r>
    </w:p>
    <w:p w:rsidR="001A7248" w:rsidRPr="004722A1" w:rsidRDefault="001A7248" w:rsidP="001A7248">
      <w:pPr>
        <w:pStyle w:val="FootnoteText"/>
        <w:numPr>
          <w:ilvl w:val="0"/>
          <w:numId w:val="46"/>
        </w:numPr>
        <w:tabs>
          <w:tab w:val="left" w:pos="284"/>
        </w:tabs>
        <w:ind w:left="284" w:hanging="284"/>
        <w:jc w:val="both"/>
        <w:rPr>
          <w:i/>
          <w:sz w:val="24"/>
          <w:szCs w:val="24"/>
        </w:rPr>
      </w:pPr>
      <w:r w:rsidRPr="004722A1">
        <w:rPr>
          <w:i/>
          <w:sz w:val="24"/>
          <w:szCs w:val="24"/>
        </w:rPr>
        <w:t>Science Fiction</w:t>
      </w:r>
      <w:r w:rsidRPr="004722A1">
        <w:rPr>
          <w:sz w:val="24"/>
          <w:szCs w:val="24"/>
        </w:rPr>
        <w:t xml:space="preserve">: Fokus pada hal-hal futuristik, khususnya teknologi-teknologi dimasa kini dan penemuan-penemuan yang dihubungkan </w:t>
      </w:r>
      <w:proofErr w:type="gramStart"/>
      <w:r w:rsidRPr="004722A1">
        <w:rPr>
          <w:sz w:val="24"/>
          <w:szCs w:val="24"/>
        </w:rPr>
        <w:t>dengan  kebutuhan</w:t>
      </w:r>
      <w:proofErr w:type="gramEnd"/>
      <w:r w:rsidRPr="004722A1">
        <w:rPr>
          <w:sz w:val="24"/>
          <w:szCs w:val="24"/>
        </w:rPr>
        <w:t xml:space="preserve">  manusia. Contohnya: </w:t>
      </w:r>
      <w:r w:rsidRPr="004722A1">
        <w:rPr>
          <w:i/>
          <w:sz w:val="24"/>
          <w:szCs w:val="24"/>
        </w:rPr>
        <w:t xml:space="preserve">Ghost in the Shell, Akira, paprika, Royal Space Force: </w:t>
      </w:r>
      <w:proofErr w:type="gramStart"/>
      <w:r w:rsidRPr="004722A1">
        <w:rPr>
          <w:i/>
          <w:sz w:val="24"/>
          <w:szCs w:val="24"/>
        </w:rPr>
        <w:t>The  Wings</w:t>
      </w:r>
      <w:proofErr w:type="gramEnd"/>
      <w:r w:rsidRPr="004722A1">
        <w:rPr>
          <w:i/>
          <w:sz w:val="24"/>
          <w:szCs w:val="24"/>
        </w:rPr>
        <w:t xml:space="preserve"> of Honneamise.</w:t>
      </w:r>
    </w:p>
    <w:p w:rsidR="001A7248" w:rsidRDefault="001A7248" w:rsidP="001A7248">
      <w:pPr>
        <w:pStyle w:val="FootnoteText"/>
        <w:tabs>
          <w:tab w:val="left" w:pos="3135"/>
        </w:tabs>
        <w:jc w:val="both"/>
        <w:rPr>
          <w:sz w:val="24"/>
          <w:szCs w:val="24"/>
        </w:rPr>
      </w:pPr>
      <w:r w:rsidRPr="00A204FE">
        <w:rPr>
          <w:i/>
          <w:sz w:val="24"/>
          <w:szCs w:val="24"/>
        </w:rPr>
        <w:t>Anime</w:t>
      </w:r>
      <w:r>
        <w:rPr>
          <w:sz w:val="24"/>
          <w:szCs w:val="24"/>
        </w:rPr>
        <w:t>juga dapat dikategorikan menurut target penontonnya antara lain:</w:t>
      </w:r>
    </w:p>
    <w:p w:rsidR="001A7248" w:rsidRDefault="001A7248" w:rsidP="001A7248">
      <w:pPr>
        <w:pStyle w:val="FootnoteText"/>
        <w:numPr>
          <w:ilvl w:val="0"/>
          <w:numId w:val="47"/>
        </w:numPr>
        <w:tabs>
          <w:tab w:val="left" w:pos="284"/>
        </w:tabs>
        <w:ind w:left="284" w:hanging="284"/>
        <w:jc w:val="both"/>
        <w:rPr>
          <w:sz w:val="24"/>
          <w:szCs w:val="24"/>
        </w:rPr>
      </w:pPr>
      <w:r w:rsidRPr="009E2C82">
        <w:rPr>
          <w:i/>
          <w:sz w:val="24"/>
          <w:szCs w:val="24"/>
        </w:rPr>
        <w:t xml:space="preserve">Shoujo: </w:t>
      </w:r>
      <w:r w:rsidRPr="00A204FE">
        <w:rPr>
          <w:i/>
          <w:sz w:val="24"/>
          <w:szCs w:val="24"/>
        </w:rPr>
        <w:t>Anime</w:t>
      </w:r>
      <w:r w:rsidRPr="009E2C82">
        <w:rPr>
          <w:i/>
          <w:sz w:val="24"/>
          <w:szCs w:val="24"/>
        </w:rPr>
        <w:t xml:space="preserve"> Shojo</w:t>
      </w:r>
      <w:r>
        <w:rPr>
          <w:sz w:val="24"/>
          <w:szCs w:val="24"/>
        </w:rPr>
        <w:t xml:space="preserve"> diperuntukkan untuk </w:t>
      </w:r>
      <w:proofErr w:type="gramStart"/>
      <w:r>
        <w:rPr>
          <w:sz w:val="24"/>
          <w:szCs w:val="24"/>
        </w:rPr>
        <w:t>penonton  remaja</w:t>
      </w:r>
      <w:proofErr w:type="gramEnd"/>
      <w:r>
        <w:rPr>
          <w:sz w:val="24"/>
          <w:szCs w:val="24"/>
        </w:rPr>
        <w:t xml:space="preserve"> perempuan. </w:t>
      </w:r>
      <w:proofErr w:type="gramStart"/>
      <w:r>
        <w:rPr>
          <w:sz w:val="24"/>
          <w:szCs w:val="24"/>
        </w:rPr>
        <w:t xml:space="preserve">Contohnya: </w:t>
      </w:r>
      <w:r w:rsidRPr="009E2C82">
        <w:rPr>
          <w:i/>
          <w:sz w:val="24"/>
          <w:szCs w:val="24"/>
        </w:rPr>
        <w:t>Fruits Basket, Sailor Moon, Cardcaptor Sakura</w:t>
      </w:r>
      <w:r>
        <w:rPr>
          <w:sz w:val="24"/>
          <w:szCs w:val="24"/>
        </w:rPr>
        <w:t>.</w:t>
      </w:r>
      <w:proofErr w:type="gramEnd"/>
    </w:p>
    <w:p w:rsidR="001A7248" w:rsidRDefault="001A7248" w:rsidP="001A7248">
      <w:pPr>
        <w:pStyle w:val="FootnoteText"/>
        <w:numPr>
          <w:ilvl w:val="0"/>
          <w:numId w:val="47"/>
        </w:numPr>
        <w:tabs>
          <w:tab w:val="left" w:pos="284"/>
        </w:tabs>
        <w:ind w:left="284" w:hanging="284"/>
        <w:jc w:val="both"/>
        <w:rPr>
          <w:sz w:val="24"/>
          <w:szCs w:val="24"/>
        </w:rPr>
      </w:pPr>
      <w:r w:rsidRPr="009E2C82">
        <w:rPr>
          <w:i/>
          <w:sz w:val="24"/>
          <w:szCs w:val="24"/>
        </w:rPr>
        <w:t>Shounen:</w:t>
      </w:r>
      <w:r>
        <w:rPr>
          <w:sz w:val="24"/>
          <w:szCs w:val="24"/>
        </w:rPr>
        <w:t xml:space="preserve"> dipertunjukkan untuk </w:t>
      </w:r>
      <w:proofErr w:type="gramStart"/>
      <w:r>
        <w:rPr>
          <w:sz w:val="24"/>
          <w:szCs w:val="24"/>
        </w:rPr>
        <w:t>penonton  remaja</w:t>
      </w:r>
      <w:proofErr w:type="gramEnd"/>
      <w:r>
        <w:rPr>
          <w:sz w:val="24"/>
          <w:szCs w:val="24"/>
        </w:rPr>
        <w:t xml:space="preserve">  laki-laki. Contohnya </w:t>
      </w:r>
      <w:r w:rsidRPr="009E2C82">
        <w:rPr>
          <w:i/>
          <w:sz w:val="24"/>
          <w:szCs w:val="24"/>
        </w:rPr>
        <w:t xml:space="preserve">One Piece, Dragon </w:t>
      </w:r>
      <w:proofErr w:type="gramStart"/>
      <w:r w:rsidRPr="009E2C82">
        <w:rPr>
          <w:i/>
          <w:sz w:val="24"/>
          <w:szCs w:val="24"/>
        </w:rPr>
        <w:t>Ball  Z</w:t>
      </w:r>
      <w:proofErr w:type="gramEnd"/>
      <w:r w:rsidRPr="009E2C82">
        <w:rPr>
          <w:i/>
          <w:sz w:val="24"/>
          <w:szCs w:val="24"/>
        </w:rPr>
        <w:t>, Naruto, Bleach, Black Cat, Digimon.</w:t>
      </w:r>
    </w:p>
    <w:p w:rsidR="001A7248" w:rsidRDefault="001A7248" w:rsidP="001A7248">
      <w:pPr>
        <w:pStyle w:val="FootnoteText"/>
        <w:numPr>
          <w:ilvl w:val="0"/>
          <w:numId w:val="47"/>
        </w:numPr>
        <w:tabs>
          <w:tab w:val="left" w:pos="284"/>
        </w:tabs>
        <w:ind w:left="284" w:hanging="284"/>
        <w:jc w:val="both"/>
        <w:rPr>
          <w:sz w:val="24"/>
          <w:szCs w:val="24"/>
        </w:rPr>
      </w:pPr>
      <w:r w:rsidRPr="004722A1">
        <w:rPr>
          <w:i/>
          <w:sz w:val="24"/>
          <w:szCs w:val="24"/>
        </w:rPr>
        <w:t>Seinen:</w:t>
      </w:r>
      <w:r w:rsidRPr="004722A1">
        <w:rPr>
          <w:sz w:val="24"/>
          <w:szCs w:val="24"/>
        </w:rPr>
        <w:t xml:space="preserve"> Target penontonya </w:t>
      </w:r>
      <w:proofErr w:type="gramStart"/>
      <w:r w:rsidRPr="004722A1">
        <w:rPr>
          <w:sz w:val="24"/>
          <w:szCs w:val="24"/>
        </w:rPr>
        <w:t>adalah  laki</w:t>
      </w:r>
      <w:proofErr w:type="gramEnd"/>
      <w:r w:rsidRPr="004722A1">
        <w:rPr>
          <w:sz w:val="24"/>
          <w:szCs w:val="24"/>
        </w:rPr>
        <w:t xml:space="preserve">-laki dewasa. Contohnya </w:t>
      </w:r>
      <w:r w:rsidRPr="004722A1">
        <w:rPr>
          <w:i/>
          <w:sz w:val="24"/>
          <w:szCs w:val="24"/>
        </w:rPr>
        <w:t>Oh My Goddeess</w:t>
      </w:r>
      <w:proofErr w:type="gramStart"/>
      <w:r w:rsidRPr="004722A1">
        <w:rPr>
          <w:i/>
          <w:sz w:val="24"/>
          <w:szCs w:val="24"/>
        </w:rPr>
        <w:t>!,</w:t>
      </w:r>
      <w:proofErr w:type="gramEnd"/>
      <w:r w:rsidRPr="004722A1">
        <w:rPr>
          <w:i/>
          <w:sz w:val="24"/>
          <w:szCs w:val="24"/>
        </w:rPr>
        <w:t xml:space="preserve"> Cowboy Bebop, Akira.</w:t>
      </w:r>
    </w:p>
    <w:p w:rsidR="001A7248" w:rsidRDefault="001A7248" w:rsidP="001A7248">
      <w:pPr>
        <w:pStyle w:val="FootnoteText"/>
        <w:numPr>
          <w:ilvl w:val="0"/>
          <w:numId w:val="47"/>
        </w:numPr>
        <w:tabs>
          <w:tab w:val="left" w:pos="284"/>
        </w:tabs>
        <w:ind w:left="284" w:hanging="284"/>
        <w:jc w:val="both"/>
        <w:rPr>
          <w:sz w:val="24"/>
          <w:szCs w:val="24"/>
        </w:rPr>
      </w:pPr>
      <w:proofErr w:type="gramStart"/>
      <w:r w:rsidRPr="004722A1">
        <w:rPr>
          <w:i/>
          <w:sz w:val="24"/>
          <w:szCs w:val="24"/>
        </w:rPr>
        <w:t>Josei:</w:t>
      </w:r>
      <w:r w:rsidRPr="004722A1">
        <w:rPr>
          <w:sz w:val="24"/>
          <w:szCs w:val="24"/>
        </w:rPr>
        <w:t xml:space="preserve"> Target penontonya wanita dewasa.Contohnya </w:t>
      </w:r>
      <w:r w:rsidRPr="004722A1">
        <w:rPr>
          <w:i/>
          <w:sz w:val="24"/>
          <w:szCs w:val="24"/>
        </w:rPr>
        <w:t>Gokusen or Honey and Clover Hataraki Man.</w:t>
      </w:r>
      <w:proofErr w:type="gramEnd"/>
    </w:p>
    <w:p w:rsidR="001A7248" w:rsidRPr="004722A1" w:rsidRDefault="001A7248" w:rsidP="001A7248">
      <w:pPr>
        <w:pStyle w:val="FootnoteText"/>
        <w:numPr>
          <w:ilvl w:val="0"/>
          <w:numId w:val="47"/>
        </w:numPr>
        <w:tabs>
          <w:tab w:val="left" w:pos="284"/>
        </w:tabs>
        <w:ind w:left="284" w:hanging="284"/>
        <w:jc w:val="both"/>
        <w:rPr>
          <w:sz w:val="24"/>
          <w:szCs w:val="24"/>
        </w:rPr>
      </w:pPr>
      <w:proofErr w:type="gramStart"/>
      <w:r w:rsidRPr="004722A1">
        <w:rPr>
          <w:i/>
          <w:sz w:val="24"/>
          <w:szCs w:val="24"/>
        </w:rPr>
        <w:t>Kodomo</w:t>
      </w:r>
      <w:r w:rsidRPr="004722A1">
        <w:rPr>
          <w:sz w:val="24"/>
          <w:szCs w:val="24"/>
        </w:rPr>
        <w:t xml:space="preserve"> dalam bahasa Jepang yang artinya “anak-anak”.Sesuai namanya, </w:t>
      </w:r>
      <w:r w:rsidRPr="00A204FE">
        <w:rPr>
          <w:i/>
          <w:sz w:val="24"/>
          <w:szCs w:val="24"/>
        </w:rPr>
        <w:t>anime</w:t>
      </w:r>
      <w:r w:rsidRPr="004722A1">
        <w:rPr>
          <w:sz w:val="24"/>
          <w:szCs w:val="24"/>
        </w:rPr>
        <w:t xml:space="preserve"> ini ditunjukan untuk penonton anak-anak contohnya </w:t>
      </w:r>
      <w:r w:rsidRPr="004722A1">
        <w:rPr>
          <w:i/>
          <w:sz w:val="24"/>
          <w:szCs w:val="24"/>
        </w:rPr>
        <w:t>Hello Kity, Hamtaro.</w:t>
      </w:r>
      <w:proofErr w:type="gramEnd"/>
    </w:p>
    <w:p w:rsidR="00AB3706" w:rsidRDefault="00AB3706" w:rsidP="001A7248">
      <w:pPr>
        <w:pStyle w:val="FootnoteText"/>
        <w:tabs>
          <w:tab w:val="left" w:pos="90"/>
          <w:tab w:val="left" w:pos="270"/>
          <w:tab w:val="left" w:pos="567"/>
        </w:tabs>
        <w:jc w:val="both"/>
        <w:rPr>
          <w:sz w:val="24"/>
          <w:szCs w:val="24"/>
        </w:rPr>
      </w:pPr>
    </w:p>
    <w:p w:rsidR="001A7248" w:rsidRPr="00BD14A4" w:rsidRDefault="001A7248" w:rsidP="001A7248">
      <w:pPr>
        <w:pStyle w:val="FootnoteText"/>
        <w:tabs>
          <w:tab w:val="left" w:pos="90"/>
          <w:tab w:val="left" w:pos="270"/>
          <w:tab w:val="left" w:pos="567"/>
        </w:tabs>
        <w:jc w:val="both"/>
        <w:rPr>
          <w:sz w:val="24"/>
          <w:szCs w:val="24"/>
        </w:rPr>
      </w:pPr>
      <w:proofErr w:type="gramStart"/>
      <w:r w:rsidRPr="00BD14A4">
        <w:rPr>
          <w:sz w:val="24"/>
          <w:szCs w:val="24"/>
        </w:rPr>
        <w:t xml:space="preserve">Jepang telah menyebarkan pengaruh budayanya ke seluruh dunia terutama melalui produk-produk </w:t>
      </w:r>
      <w:r w:rsidRPr="00BD14A4">
        <w:rPr>
          <w:i/>
          <w:sz w:val="24"/>
          <w:szCs w:val="24"/>
        </w:rPr>
        <w:t>pop culture</w:t>
      </w:r>
      <w:r w:rsidRPr="00BD14A4">
        <w:rPr>
          <w:sz w:val="24"/>
          <w:szCs w:val="24"/>
        </w:rPr>
        <w:t>.</w:t>
      </w:r>
      <w:r w:rsidRPr="00BD14A4">
        <w:rPr>
          <w:i/>
          <w:sz w:val="24"/>
          <w:szCs w:val="24"/>
        </w:rPr>
        <w:t>Anime</w:t>
      </w:r>
      <w:r w:rsidRPr="00BD14A4">
        <w:rPr>
          <w:sz w:val="24"/>
          <w:szCs w:val="24"/>
        </w:rPr>
        <w:t xml:space="preserve"> merupakan contoh dari produk budaya yang </w:t>
      </w:r>
      <w:r w:rsidRPr="00BD14A4">
        <w:rPr>
          <w:sz w:val="24"/>
          <w:szCs w:val="24"/>
        </w:rPr>
        <w:lastRenderedPageBreak/>
        <w:t>dipakai Jepang untuk menyebarkan budayanya.</w:t>
      </w:r>
      <w:proofErr w:type="gramEnd"/>
      <w:r w:rsidRPr="00BD14A4">
        <w:rPr>
          <w:sz w:val="24"/>
          <w:szCs w:val="24"/>
        </w:rPr>
        <w:t xml:space="preserve"> Elemen-elemen penyebaran </w:t>
      </w:r>
      <w:r w:rsidRPr="00BD14A4">
        <w:rPr>
          <w:i/>
          <w:sz w:val="24"/>
          <w:szCs w:val="24"/>
        </w:rPr>
        <w:t>pop culture</w:t>
      </w:r>
      <w:r w:rsidRPr="00BD14A4">
        <w:rPr>
          <w:sz w:val="24"/>
          <w:szCs w:val="24"/>
        </w:rPr>
        <w:t xml:space="preserve"> Jepang mempengaruhi negara-negara Asia misalnya Taiwan, Hongkong, Singapura, Thailand, Vietnam, Korea dan Indonesia.Penyebaran budaya lewat </w:t>
      </w:r>
      <w:r w:rsidRPr="00BD14A4">
        <w:rPr>
          <w:i/>
          <w:sz w:val="24"/>
          <w:szCs w:val="24"/>
        </w:rPr>
        <w:t>anime</w:t>
      </w:r>
      <w:r w:rsidRPr="00BD14A4">
        <w:rPr>
          <w:sz w:val="24"/>
          <w:szCs w:val="24"/>
        </w:rPr>
        <w:t xml:space="preserve"> dianggap serius oleh Jepang hingga Jepang menunjuk </w:t>
      </w:r>
      <w:r w:rsidRPr="00BD14A4">
        <w:rPr>
          <w:i/>
          <w:sz w:val="24"/>
          <w:szCs w:val="24"/>
        </w:rPr>
        <w:t>Doraemon</w:t>
      </w:r>
      <w:r w:rsidRPr="00BD14A4">
        <w:rPr>
          <w:sz w:val="24"/>
          <w:szCs w:val="24"/>
        </w:rPr>
        <w:t xml:space="preserve"> sebagai duta </w:t>
      </w:r>
      <w:r w:rsidRPr="00BD14A4">
        <w:rPr>
          <w:i/>
          <w:sz w:val="24"/>
          <w:szCs w:val="24"/>
        </w:rPr>
        <w:t xml:space="preserve">anime </w:t>
      </w:r>
      <w:r w:rsidRPr="00BD14A4">
        <w:rPr>
          <w:sz w:val="24"/>
          <w:szCs w:val="24"/>
        </w:rPr>
        <w:t xml:space="preserve">Jepang. </w:t>
      </w:r>
      <w:proofErr w:type="gramStart"/>
      <w:r w:rsidRPr="00BD14A4">
        <w:rPr>
          <w:sz w:val="24"/>
          <w:szCs w:val="24"/>
        </w:rPr>
        <w:t xml:space="preserve">Pemerintah Jepang tengah gencar-gencarnya mengaktualisasikan kebijakan </w:t>
      </w:r>
      <w:r w:rsidRPr="00BD14A4">
        <w:rPr>
          <w:i/>
          <w:sz w:val="24"/>
          <w:szCs w:val="24"/>
        </w:rPr>
        <w:t>Cool Japan</w:t>
      </w:r>
      <w:r w:rsidRPr="00BD14A4">
        <w:rPr>
          <w:sz w:val="24"/>
          <w:szCs w:val="24"/>
        </w:rPr>
        <w:t xml:space="preserve"> yang telah diimplementasikan secara luas oleh </w:t>
      </w:r>
      <w:r w:rsidRPr="00BD14A4">
        <w:rPr>
          <w:i/>
          <w:sz w:val="24"/>
          <w:szCs w:val="24"/>
        </w:rPr>
        <w:t>MOFA</w:t>
      </w:r>
      <w:r w:rsidRPr="00BD14A4">
        <w:rPr>
          <w:sz w:val="24"/>
          <w:szCs w:val="24"/>
        </w:rPr>
        <w:t xml:space="preserve"> (Kementerian Luar Negeri Jepang).Event – event Jepang yang dibuat di beberapa Negara tidak semua yang menyelenggarakan adalah pemerintahan Jepang.Namun, pihak – pihak swasta juga menjadi penyelenggaraan event tersebut.Salah satunya yaitu </w:t>
      </w:r>
      <w:r w:rsidRPr="00BD14A4">
        <w:rPr>
          <w:i/>
          <w:sz w:val="24"/>
          <w:szCs w:val="24"/>
        </w:rPr>
        <w:t xml:space="preserve">Sozo </w:t>
      </w:r>
      <w:r w:rsidRPr="00BD14A4">
        <w:rPr>
          <w:sz w:val="24"/>
          <w:szCs w:val="24"/>
        </w:rPr>
        <w:t xml:space="preserve">dan </w:t>
      </w:r>
      <w:r w:rsidRPr="00BD14A4">
        <w:rPr>
          <w:i/>
          <w:sz w:val="24"/>
          <w:szCs w:val="24"/>
        </w:rPr>
        <w:t>Dentsu</w:t>
      </w:r>
      <w:r w:rsidRPr="00BD14A4">
        <w:rPr>
          <w:sz w:val="24"/>
          <w:szCs w:val="24"/>
        </w:rPr>
        <w:t>.</w:t>
      </w:r>
      <w:r w:rsidRPr="00BD14A4">
        <w:rPr>
          <w:i/>
          <w:sz w:val="24"/>
          <w:szCs w:val="24"/>
        </w:rPr>
        <w:t>Sozo Entertainment</w:t>
      </w:r>
      <w:r w:rsidRPr="00BD14A4">
        <w:rPr>
          <w:sz w:val="24"/>
          <w:szCs w:val="24"/>
        </w:rPr>
        <w:t xml:space="preserve"> perusahaan yang didirikan pada tahun 2008 sebagai platform untuk event – event hiburan Jepang di Asia khususnya di Asia Tenggara seperti </w:t>
      </w:r>
      <w:r w:rsidRPr="00BD14A4">
        <w:rPr>
          <w:i/>
          <w:sz w:val="24"/>
          <w:szCs w:val="24"/>
        </w:rPr>
        <w:t xml:space="preserve">Anime Festival Asia Indonesia (AFA) </w:t>
      </w:r>
      <w:r w:rsidRPr="00BD14A4">
        <w:rPr>
          <w:sz w:val="24"/>
          <w:szCs w:val="24"/>
        </w:rPr>
        <w:t xml:space="preserve">danjuga event – event anime lainnya yang bekerja sama dengan industri </w:t>
      </w:r>
      <w:r w:rsidRPr="00BD14A4">
        <w:rPr>
          <w:i/>
          <w:sz w:val="24"/>
          <w:szCs w:val="24"/>
        </w:rPr>
        <w:t>Sony entertainment</w:t>
      </w:r>
      <w:r w:rsidRPr="00BD14A4">
        <w:rPr>
          <w:sz w:val="24"/>
          <w:szCs w:val="24"/>
        </w:rPr>
        <w:t xml:space="preserve"> Jepang dan </w:t>
      </w:r>
      <w:r w:rsidRPr="00BD14A4">
        <w:rPr>
          <w:i/>
          <w:sz w:val="24"/>
          <w:szCs w:val="24"/>
        </w:rPr>
        <w:t>Horipro</w:t>
      </w:r>
      <w:r w:rsidRPr="00BD14A4">
        <w:rPr>
          <w:sz w:val="24"/>
          <w:szCs w:val="24"/>
        </w:rPr>
        <w:t xml:space="preserve"> dan </w:t>
      </w:r>
      <w:r w:rsidRPr="00BD14A4">
        <w:rPr>
          <w:i/>
          <w:sz w:val="24"/>
          <w:szCs w:val="24"/>
        </w:rPr>
        <w:t>Dentsu</w:t>
      </w:r>
      <w:r w:rsidRPr="00BD14A4">
        <w:rPr>
          <w:sz w:val="24"/>
          <w:szCs w:val="24"/>
        </w:rPr>
        <w:t xml:space="preserve"> sebagai perusahaan periklanan Jepang juga menjadi platform untuk kegiatan event Jepang yaitu </w:t>
      </w:r>
      <w:r w:rsidRPr="00BD14A4">
        <w:rPr>
          <w:i/>
          <w:sz w:val="24"/>
          <w:szCs w:val="24"/>
        </w:rPr>
        <w:t>Anime Festival Asia</w:t>
      </w:r>
      <w:r w:rsidRPr="00BD14A4">
        <w:rPr>
          <w:sz w:val="24"/>
          <w:szCs w:val="24"/>
        </w:rPr>
        <w:t xml:space="preserve"> yang merupakan salah satu event </w:t>
      </w:r>
      <w:r w:rsidRPr="00BD14A4">
        <w:rPr>
          <w:i/>
          <w:sz w:val="24"/>
          <w:szCs w:val="24"/>
        </w:rPr>
        <w:t>pop culture</w:t>
      </w:r>
      <w:r w:rsidRPr="00BD14A4">
        <w:rPr>
          <w:sz w:val="24"/>
          <w:szCs w:val="24"/>
        </w:rPr>
        <w:t xml:space="preserve"> dan industri kreatif Jepang yang t</w:t>
      </w:r>
      <w:r w:rsidR="004365E8">
        <w:rPr>
          <w:sz w:val="24"/>
          <w:szCs w:val="24"/>
        </w:rPr>
        <w:t>erbesar di level Asia Tenggara.</w:t>
      </w:r>
      <w:proofErr w:type="gramEnd"/>
    </w:p>
    <w:p w:rsidR="001A7248" w:rsidRDefault="001A7248" w:rsidP="001A7248">
      <w:pPr>
        <w:pStyle w:val="FootnoteText"/>
        <w:tabs>
          <w:tab w:val="left" w:pos="567"/>
        </w:tabs>
        <w:jc w:val="both"/>
        <w:rPr>
          <w:sz w:val="24"/>
          <w:szCs w:val="24"/>
        </w:rPr>
      </w:pPr>
    </w:p>
    <w:p w:rsidR="001A7248" w:rsidRPr="009604C9" w:rsidRDefault="001A7248" w:rsidP="001A7248">
      <w:pPr>
        <w:pStyle w:val="FootnoteText"/>
        <w:tabs>
          <w:tab w:val="left" w:pos="567"/>
        </w:tabs>
        <w:jc w:val="both"/>
        <w:rPr>
          <w:b/>
          <w:i/>
          <w:sz w:val="24"/>
          <w:szCs w:val="24"/>
        </w:rPr>
      </w:pPr>
      <w:r w:rsidRPr="009604C9">
        <w:rPr>
          <w:b/>
          <w:i/>
          <w:sz w:val="24"/>
          <w:szCs w:val="24"/>
        </w:rPr>
        <w:t>Perkembangan Industri Anime di Indonesia</w:t>
      </w:r>
    </w:p>
    <w:p w:rsidR="001A7248" w:rsidRDefault="001A7248" w:rsidP="001A7248">
      <w:pPr>
        <w:pStyle w:val="FootnoteText"/>
        <w:jc w:val="both"/>
        <w:rPr>
          <w:sz w:val="24"/>
          <w:szCs w:val="24"/>
        </w:rPr>
      </w:pPr>
      <w:proofErr w:type="gramStart"/>
      <w:r w:rsidRPr="00C356E6">
        <w:rPr>
          <w:sz w:val="24"/>
          <w:szCs w:val="24"/>
        </w:rPr>
        <w:t xml:space="preserve">Produk hiburan Jepang yang paling terkenal terutama pada generasi muda, yaitu </w:t>
      </w:r>
      <w:r w:rsidRPr="00C356E6">
        <w:rPr>
          <w:i/>
          <w:sz w:val="24"/>
          <w:szCs w:val="24"/>
        </w:rPr>
        <w:t xml:space="preserve">anime–anime </w:t>
      </w:r>
      <w:r w:rsidRPr="00C356E6">
        <w:rPr>
          <w:sz w:val="24"/>
          <w:szCs w:val="24"/>
        </w:rPr>
        <w:t>yang biasanya di cirikan melalui gambar berwarna-warni yang menampilkan tokoh –tokoh dalam berbagai macam lokasi dan cerita, yang di tunjukkan pada beragam jenis penonton.Film animasi yang di produksi oleh Jepang itu memang populer di Indonesia.</w:t>
      </w:r>
      <w:r w:rsidRPr="00C356E6">
        <w:rPr>
          <w:i/>
          <w:sz w:val="24"/>
          <w:szCs w:val="24"/>
        </w:rPr>
        <w:t xml:space="preserve">Anime </w:t>
      </w:r>
      <w:r w:rsidRPr="00C356E6">
        <w:rPr>
          <w:sz w:val="24"/>
          <w:szCs w:val="24"/>
        </w:rPr>
        <w:t xml:space="preserve">memiliki salah satu peran yang penting sebagai media yang mempererat hubungan bilateral kedua negara tersebut, walau pada awal masuknya </w:t>
      </w:r>
      <w:r w:rsidRPr="00C356E6">
        <w:rPr>
          <w:i/>
          <w:sz w:val="24"/>
          <w:szCs w:val="24"/>
        </w:rPr>
        <w:t>anime</w:t>
      </w:r>
      <w:r w:rsidRPr="00C356E6">
        <w:rPr>
          <w:sz w:val="24"/>
          <w:szCs w:val="24"/>
        </w:rPr>
        <w:t xml:space="preserve"> di Indonesia belum menunjukkan pengaruhnya.Namun seiring berjalannya waktu </w:t>
      </w:r>
      <w:r w:rsidRPr="00C356E6">
        <w:rPr>
          <w:i/>
          <w:sz w:val="24"/>
          <w:szCs w:val="24"/>
        </w:rPr>
        <w:t xml:space="preserve">anime </w:t>
      </w:r>
      <w:r w:rsidRPr="00C356E6">
        <w:rPr>
          <w:sz w:val="24"/>
          <w:szCs w:val="24"/>
        </w:rPr>
        <w:t xml:space="preserve">mampu menjelma sebagai sebuah </w:t>
      </w:r>
      <w:r w:rsidRPr="00C356E6">
        <w:rPr>
          <w:i/>
          <w:sz w:val="24"/>
          <w:szCs w:val="24"/>
        </w:rPr>
        <w:t xml:space="preserve">soft </w:t>
      </w:r>
      <w:r w:rsidRPr="00C356E6">
        <w:rPr>
          <w:sz w:val="24"/>
          <w:szCs w:val="24"/>
        </w:rPr>
        <w:t xml:space="preserve">diplomasi Jepang.Dengan demikian </w:t>
      </w:r>
      <w:r w:rsidRPr="00C356E6">
        <w:rPr>
          <w:i/>
          <w:sz w:val="24"/>
          <w:szCs w:val="24"/>
        </w:rPr>
        <w:t xml:space="preserve">anime </w:t>
      </w:r>
      <w:r w:rsidRPr="00C356E6">
        <w:rPr>
          <w:sz w:val="24"/>
          <w:szCs w:val="24"/>
        </w:rPr>
        <w:t xml:space="preserve">telah merubah pola pikir masyarakat indonesia yang dulunya menganggap Jepang sebagai negara penjajah tidak demikian halnya saat </w:t>
      </w:r>
      <w:r w:rsidRPr="00C356E6">
        <w:rPr>
          <w:i/>
          <w:sz w:val="24"/>
          <w:szCs w:val="24"/>
        </w:rPr>
        <w:t xml:space="preserve">anime </w:t>
      </w:r>
      <w:r w:rsidRPr="00C356E6">
        <w:rPr>
          <w:sz w:val="24"/>
          <w:szCs w:val="24"/>
        </w:rPr>
        <w:t xml:space="preserve">mulai di terima, Jepang pun dianggap bersahabat karena memegang teguh budayanya, hal ini mendapat respon yang positif dari rezim pemerintah orde baru, hingga sampai saat ini budayanya telah di terima luas oleh masyarakat Indonesia, Sejarah awal masuk dan berkembangnya </w:t>
      </w:r>
      <w:r w:rsidRPr="00C356E6">
        <w:rPr>
          <w:i/>
          <w:sz w:val="24"/>
          <w:szCs w:val="24"/>
        </w:rPr>
        <w:t>anime</w:t>
      </w:r>
      <w:r w:rsidRPr="00C356E6">
        <w:rPr>
          <w:sz w:val="24"/>
          <w:szCs w:val="24"/>
        </w:rPr>
        <w:t xml:space="preserve"> di Indonesia pertama kalinya adalah </w:t>
      </w:r>
      <w:r w:rsidRPr="00C356E6">
        <w:rPr>
          <w:i/>
          <w:sz w:val="24"/>
          <w:szCs w:val="24"/>
        </w:rPr>
        <w:t>anime Wanpaku Omukashi KumKum</w:t>
      </w:r>
      <w:r w:rsidRPr="00C356E6">
        <w:rPr>
          <w:sz w:val="24"/>
          <w:szCs w:val="24"/>
        </w:rPr>
        <w:t xml:space="preserve"> yang dikenal melalui media televisi TVRI sekitar akhir tahun 1970-an. Namun, </w:t>
      </w:r>
      <w:r w:rsidRPr="00C356E6">
        <w:rPr>
          <w:i/>
          <w:sz w:val="24"/>
          <w:szCs w:val="24"/>
        </w:rPr>
        <w:t>anime</w:t>
      </w:r>
      <w:r w:rsidRPr="00C356E6">
        <w:rPr>
          <w:sz w:val="24"/>
          <w:szCs w:val="24"/>
        </w:rPr>
        <w:t xml:space="preserve"> tersebut tidak bertahan lama karena masih terbatasnya media dimasa itu.</w:t>
      </w:r>
      <w:proofErr w:type="gramEnd"/>
      <w:r w:rsidRPr="00C356E6">
        <w:rPr>
          <w:sz w:val="24"/>
          <w:szCs w:val="24"/>
        </w:rPr>
        <w:t xml:space="preserve"> Lalu</w:t>
      </w:r>
      <w:proofErr w:type="gramStart"/>
      <w:r w:rsidRPr="00C356E6">
        <w:rPr>
          <w:sz w:val="24"/>
          <w:szCs w:val="24"/>
        </w:rPr>
        <w:t>,sekitar</w:t>
      </w:r>
      <w:proofErr w:type="gramEnd"/>
      <w:r w:rsidRPr="00C356E6">
        <w:rPr>
          <w:sz w:val="24"/>
          <w:szCs w:val="24"/>
        </w:rPr>
        <w:t xml:space="preserve"> awal tahun 1980-an di Indonesia mulai dikenal adanya </w:t>
      </w:r>
      <w:r w:rsidRPr="00C356E6">
        <w:rPr>
          <w:i/>
          <w:sz w:val="24"/>
          <w:szCs w:val="24"/>
        </w:rPr>
        <w:t xml:space="preserve">VCR player, </w:t>
      </w:r>
      <w:r w:rsidRPr="00C356E6">
        <w:rPr>
          <w:sz w:val="24"/>
          <w:szCs w:val="24"/>
          <w:shd w:val="clear" w:color="auto" w:fill="FFFFFF"/>
        </w:rPr>
        <w:t xml:space="preserve">pada periode tersebut </w:t>
      </w:r>
      <w:r w:rsidRPr="00C356E6">
        <w:rPr>
          <w:i/>
          <w:sz w:val="24"/>
          <w:szCs w:val="24"/>
          <w:shd w:val="clear" w:color="auto" w:fill="FFFFFF"/>
        </w:rPr>
        <w:t>anime</w:t>
      </w:r>
      <w:r w:rsidRPr="00C356E6">
        <w:rPr>
          <w:sz w:val="24"/>
          <w:szCs w:val="24"/>
          <w:shd w:val="clear" w:color="auto" w:fill="FFFFFF"/>
        </w:rPr>
        <w:t xml:space="preserve"> beredar dalam bentuk format </w:t>
      </w:r>
      <w:r w:rsidRPr="00C356E6">
        <w:rPr>
          <w:i/>
          <w:sz w:val="24"/>
          <w:szCs w:val="24"/>
          <w:shd w:val="clear" w:color="auto" w:fill="FFFFFF"/>
        </w:rPr>
        <w:t>video cassete</w:t>
      </w:r>
      <w:r w:rsidRPr="00C356E6">
        <w:rPr>
          <w:sz w:val="24"/>
          <w:szCs w:val="24"/>
          <w:shd w:val="clear" w:color="auto" w:fill="FFFFFF"/>
        </w:rPr>
        <w:t xml:space="preserve"> yang muncul seiring dengan populernya mesin video Beta</w:t>
      </w:r>
      <w:r w:rsidRPr="00C356E6">
        <w:rPr>
          <w:sz w:val="24"/>
          <w:szCs w:val="24"/>
        </w:rPr>
        <w:t xml:space="preserve"> yang kemudian mengawali beredarnya </w:t>
      </w:r>
      <w:r w:rsidRPr="00C356E6">
        <w:rPr>
          <w:i/>
          <w:sz w:val="24"/>
          <w:szCs w:val="24"/>
        </w:rPr>
        <w:t xml:space="preserve">anime </w:t>
      </w:r>
      <w:r w:rsidRPr="00C356E6">
        <w:rPr>
          <w:sz w:val="24"/>
          <w:szCs w:val="24"/>
        </w:rPr>
        <w:t xml:space="preserve">secara luas. </w:t>
      </w:r>
      <w:proofErr w:type="gramStart"/>
      <w:r w:rsidRPr="00C356E6">
        <w:rPr>
          <w:sz w:val="24"/>
          <w:szCs w:val="24"/>
        </w:rPr>
        <w:t>Pada awalnya yang masuk adalah Cyborg 009 (</w:t>
      </w:r>
      <w:r w:rsidRPr="00C356E6">
        <w:rPr>
          <w:i/>
          <w:sz w:val="24"/>
          <w:szCs w:val="24"/>
        </w:rPr>
        <w:t>Original Video Animation</w:t>
      </w:r>
      <w:r w:rsidRPr="00C356E6">
        <w:rPr>
          <w:sz w:val="24"/>
          <w:szCs w:val="24"/>
        </w:rPr>
        <w:t xml:space="preserve">).Kemudian muncul serial </w:t>
      </w:r>
      <w:r w:rsidRPr="00C356E6">
        <w:rPr>
          <w:i/>
          <w:sz w:val="24"/>
          <w:szCs w:val="24"/>
        </w:rPr>
        <w:t>anime</w:t>
      </w:r>
      <w:r w:rsidRPr="00C356E6">
        <w:rPr>
          <w:sz w:val="24"/>
          <w:szCs w:val="24"/>
        </w:rPr>
        <w:t xml:space="preserve"> pertama yaitu </w:t>
      </w:r>
      <w:r w:rsidRPr="00C356E6">
        <w:rPr>
          <w:i/>
          <w:sz w:val="24"/>
          <w:szCs w:val="24"/>
        </w:rPr>
        <w:t>Chodenji Mashin Voltes V (Voltus 5)</w:t>
      </w:r>
      <w:r w:rsidRPr="00C356E6">
        <w:rPr>
          <w:sz w:val="24"/>
          <w:szCs w:val="24"/>
        </w:rPr>
        <w:t xml:space="preserve"> yang mendapat respon sangat baik.</w:t>
      </w:r>
      <w:proofErr w:type="gramEnd"/>
      <w:r w:rsidRPr="00C356E6">
        <w:rPr>
          <w:sz w:val="24"/>
          <w:szCs w:val="24"/>
        </w:rPr>
        <w:t xml:space="preserve"> Setelah kesuksesan </w:t>
      </w:r>
      <w:r w:rsidRPr="00C356E6">
        <w:rPr>
          <w:i/>
          <w:sz w:val="24"/>
          <w:szCs w:val="24"/>
        </w:rPr>
        <w:t>Voltus,</w:t>
      </w:r>
      <w:r w:rsidRPr="00C356E6">
        <w:rPr>
          <w:sz w:val="24"/>
          <w:szCs w:val="24"/>
        </w:rPr>
        <w:t xml:space="preserve"> menyusul kemudian judul-judul </w:t>
      </w:r>
      <w:r w:rsidRPr="00C356E6">
        <w:rPr>
          <w:i/>
          <w:sz w:val="24"/>
          <w:szCs w:val="24"/>
        </w:rPr>
        <w:t>anime</w:t>
      </w:r>
      <w:r w:rsidRPr="00C356E6">
        <w:rPr>
          <w:sz w:val="24"/>
          <w:szCs w:val="24"/>
        </w:rPr>
        <w:t xml:space="preserve"> lain dari berbagai </w:t>
      </w:r>
      <w:r w:rsidRPr="00C356E6">
        <w:rPr>
          <w:i/>
          <w:sz w:val="24"/>
          <w:szCs w:val="24"/>
        </w:rPr>
        <w:t>genre</w:t>
      </w:r>
      <w:r w:rsidRPr="00C356E6">
        <w:rPr>
          <w:sz w:val="24"/>
          <w:szCs w:val="24"/>
        </w:rPr>
        <w:t xml:space="preserve">. </w:t>
      </w:r>
      <w:proofErr w:type="gramStart"/>
      <w:r w:rsidRPr="00C356E6">
        <w:rPr>
          <w:sz w:val="24"/>
          <w:szCs w:val="24"/>
        </w:rPr>
        <w:t xml:space="preserve">Selain </w:t>
      </w:r>
      <w:r w:rsidRPr="00C356E6">
        <w:rPr>
          <w:i/>
          <w:sz w:val="24"/>
          <w:szCs w:val="24"/>
        </w:rPr>
        <w:t>Voltes,</w:t>
      </w:r>
      <w:r w:rsidRPr="00C356E6">
        <w:rPr>
          <w:sz w:val="24"/>
          <w:szCs w:val="24"/>
        </w:rPr>
        <w:t xml:space="preserve"> kemudian dikenal pula serial-serial seperti </w:t>
      </w:r>
      <w:r w:rsidRPr="00C356E6">
        <w:rPr>
          <w:i/>
          <w:sz w:val="24"/>
          <w:szCs w:val="24"/>
        </w:rPr>
        <w:t xml:space="preserve">Sengoku MajinGoshogun, Uchuu Taitei God Sigma, Mazinger Z (Red Shadow), Getta Robo (Shogun Geta), Kotetsu Jeeg (Jeeg the Steel Robot), Ginga Shippuu </w:t>
      </w:r>
      <w:r w:rsidRPr="00C356E6">
        <w:rPr>
          <w:i/>
          <w:sz w:val="24"/>
          <w:szCs w:val="24"/>
        </w:rPr>
        <w:lastRenderedPageBreak/>
        <w:t xml:space="preserve">Sasuraiger (Wonder Six), Cho Kosoku Galvion, Babiru 2 Sei (Babylon Tower), Mashin Hayabusa, Ikkyu San, Candy Candy, Hana no Ko Runrun (Lulu the Flower Angel), Uchuu Senkan Yamato </w:t>
      </w:r>
      <w:r w:rsidRPr="00C356E6">
        <w:rPr>
          <w:sz w:val="24"/>
          <w:szCs w:val="24"/>
        </w:rPr>
        <w:t xml:space="preserve">dan beberapa judul lainnya.Sekitar pertengahan tahun 1980-an, </w:t>
      </w:r>
      <w:r w:rsidRPr="00C356E6">
        <w:rPr>
          <w:i/>
          <w:sz w:val="24"/>
          <w:szCs w:val="24"/>
        </w:rPr>
        <w:t>anime-anime</w:t>
      </w:r>
      <w:r w:rsidRPr="00C356E6">
        <w:rPr>
          <w:sz w:val="24"/>
          <w:szCs w:val="24"/>
        </w:rPr>
        <w:t xml:space="preserve"> ini terhenti mendadak, bahkan ada yang baru muncul beberapa </w:t>
      </w:r>
      <w:r w:rsidRPr="00C356E6">
        <w:rPr>
          <w:i/>
          <w:sz w:val="24"/>
          <w:szCs w:val="24"/>
        </w:rPr>
        <w:t xml:space="preserve">volume </w:t>
      </w:r>
      <w:r w:rsidRPr="00C356E6">
        <w:rPr>
          <w:sz w:val="24"/>
          <w:szCs w:val="24"/>
        </w:rPr>
        <w:t xml:space="preserve">sudah berhenti tengah jalan.Menurut informasi, distributor anime Indonesia pada waktu itu mengalami kebangkrutan karena terjadinya pembajakan besar-besaran terhadap </w:t>
      </w:r>
      <w:r w:rsidRPr="00C356E6">
        <w:rPr>
          <w:i/>
          <w:sz w:val="24"/>
          <w:szCs w:val="24"/>
        </w:rPr>
        <w:t>anime</w:t>
      </w:r>
      <w:r w:rsidRPr="00C356E6">
        <w:rPr>
          <w:sz w:val="24"/>
          <w:szCs w:val="24"/>
        </w:rPr>
        <w:t xml:space="preserve"> dan semenjak itu terjadi vakum </w:t>
      </w:r>
      <w:r w:rsidRPr="00C356E6">
        <w:rPr>
          <w:i/>
          <w:sz w:val="24"/>
          <w:szCs w:val="24"/>
        </w:rPr>
        <w:t>anime</w:t>
      </w:r>
      <w:r w:rsidRPr="00C356E6">
        <w:rPr>
          <w:sz w:val="24"/>
          <w:szCs w:val="24"/>
        </w:rPr>
        <w:t xml:space="preserve"> di Indonesia selama beberapa tahun.Selain itu </w:t>
      </w:r>
      <w:r w:rsidRPr="00C356E6">
        <w:rPr>
          <w:sz w:val="24"/>
          <w:szCs w:val="24"/>
          <w:shd w:val="clear" w:color="auto" w:fill="FFFFFF"/>
        </w:rPr>
        <w:t>stasiun televisi juga lebih banyak memberikan jam tayangnya untuk animasi buatan Amerika atau Eropa yang dianggap lebih mudah memperoleh popularitas.</w:t>
      </w:r>
      <w:proofErr w:type="gramEnd"/>
      <w:r w:rsidRPr="00C356E6">
        <w:rPr>
          <w:sz w:val="24"/>
          <w:szCs w:val="24"/>
          <w:shd w:val="clear" w:color="auto" w:fill="FFFFFF"/>
        </w:rPr>
        <w:t xml:space="preserve"> </w:t>
      </w:r>
      <w:r w:rsidRPr="00C356E6">
        <w:rPr>
          <w:i/>
          <w:sz w:val="24"/>
          <w:szCs w:val="24"/>
          <w:shd w:val="clear" w:color="auto" w:fill="FFFFFF"/>
        </w:rPr>
        <w:t xml:space="preserve">Anime </w:t>
      </w:r>
      <w:r w:rsidRPr="00C356E6">
        <w:rPr>
          <w:sz w:val="24"/>
          <w:szCs w:val="24"/>
          <w:shd w:val="clear" w:color="auto" w:fill="FFFFFF"/>
        </w:rPr>
        <w:t xml:space="preserve">kemudian tidak lagi dianggap sebagai suatu trend sehingga sedikit demi sedikit mulai </w:t>
      </w:r>
      <w:proofErr w:type="gramStart"/>
      <w:r w:rsidRPr="00C356E6">
        <w:rPr>
          <w:sz w:val="24"/>
          <w:szCs w:val="24"/>
          <w:shd w:val="clear" w:color="auto" w:fill="FFFFFF"/>
        </w:rPr>
        <w:t>ditinggalkan(</w:t>
      </w:r>
      <w:proofErr w:type="gramEnd"/>
      <w:r w:rsidR="001E6C20">
        <w:fldChar w:fldCharType="begin"/>
      </w:r>
      <w:r w:rsidR="0037638E">
        <w:instrText>HYPERLINK "http://www.animindo.net/wp-content/uploads/2013/02/sejarah_anime.pdf"</w:instrText>
      </w:r>
      <w:r w:rsidR="001E6C20">
        <w:fldChar w:fldCharType="separate"/>
      </w:r>
      <w:r>
        <w:rPr>
          <w:rStyle w:val="Hyperlink"/>
          <w:color w:val="auto"/>
          <w:sz w:val="24"/>
          <w:szCs w:val="24"/>
          <w:u w:val="none"/>
        </w:rPr>
        <w:t>http://www.animindo.net/wp-</w:t>
      </w:r>
      <w:r w:rsidRPr="00C356E6">
        <w:rPr>
          <w:rStyle w:val="Hyperlink"/>
          <w:color w:val="auto"/>
          <w:sz w:val="24"/>
          <w:szCs w:val="24"/>
          <w:u w:val="none"/>
        </w:rPr>
        <w:t>content/uploads/2013/02/sejarah_anime.pdf</w:t>
      </w:r>
      <w:r w:rsidR="001E6C20">
        <w:fldChar w:fldCharType="end"/>
      </w:r>
      <w:r w:rsidRPr="00C356E6">
        <w:rPr>
          <w:sz w:val="24"/>
          <w:szCs w:val="24"/>
        </w:rPr>
        <w:t>, diakses pada tanggal 30 Mei 2017).</w:t>
      </w:r>
    </w:p>
    <w:p w:rsidR="001A7248" w:rsidRDefault="001A7248" w:rsidP="001A7248">
      <w:pPr>
        <w:pStyle w:val="FootnoteText"/>
        <w:jc w:val="both"/>
        <w:rPr>
          <w:sz w:val="24"/>
          <w:szCs w:val="24"/>
        </w:rPr>
      </w:pPr>
    </w:p>
    <w:p w:rsidR="001A7248" w:rsidRDefault="001A7248" w:rsidP="001A7248">
      <w:pPr>
        <w:pStyle w:val="FootnoteText"/>
        <w:jc w:val="both"/>
        <w:rPr>
          <w:sz w:val="24"/>
          <w:szCs w:val="24"/>
        </w:rPr>
      </w:pPr>
      <w:proofErr w:type="gramStart"/>
      <w:r w:rsidRPr="00D9282B">
        <w:rPr>
          <w:i/>
          <w:sz w:val="24"/>
          <w:szCs w:val="24"/>
        </w:rPr>
        <w:t>Anime</w:t>
      </w:r>
      <w:r w:rsidRPr="00D9282B">
        <w:rPr>
          <w:sz w:val="24"/>
          <w:szCs w:val="24"/>
        </w:rPr>
        <w:t xml:space="preserve"> mulai kembali eksis di Indonesia pada awal tahun 1990-an, yaitu seiring dengan bermunculan stasiun-stasiun televisi baru seperti RCTI disusul kemudian oleh SCTV dan Indosiar.</w:t>
      </w:r>
      <w:proofErr w:type="gramEnd"/>
      <w:r w:rsidRPr="00D9282B">
        <w:rPr>
          <w:sz w:val="24"/>
          <w:szCs w:val="24"/>
        </w:rPr>
        <w:t xml:space="preserve"> Stasiun-stasiun TV tersebut mulai gencar menayangkan sejumlah judul </w:t>
      </w:r>
      <w:r w:rsidRPr="00D9282B">
        <w:rPr>
          <w:i/>
          <w:sz w:val="24"/>
          <w:szCs w:val="24"/>
        </w:rPr>
        <w:t>anime</w:t>
      </w:r>
      <w:r w:rsidRPr="00D9282B">
        <w:rPr>
          <w:sz w:val="24"/>
          <w:szCs w:val="24"/>
        </w:rPr>
        <w:t xml:space="preserve"> yang kemudian menjadi hits atau populer terutama oleh target anak-anak, diantaranya seperti </w:t>
      </w:r>
      <w:r w:rsidRPr="00D9282B">
        <w:rPr>
          <w:i/>
          <w:sz w:val="24"/>
          <w:szCs w:val="24"/>
        </w:rPr>
        <w:t>Doraemon, Saint Seiya, Sailor Moon, Magic Girls, Magic Knight Rayearth, Born to Cook, Dragon Ball, Shulato</w:t>
      </w:r>
      <w:r w:rsidRPr="00D9282B">
        <w:rPr>
          <w:sz w:val="24"/>
          <w:szCs w:val="24"/>
        </w:rPr>
        <w:t xml:space="preserve"> dan masih banyak judul lainnya yang pernah ditayangkan oleh stasiun televisi sehingga secara tidak langsung mendukung perkembangan </w:t>
      </w:r>
      <w:r w:rsidRPr="00D9282B">
        <w:rPr>
          <w:i/>
          <w:sz w:val="24"/>
          <w:szCs w:val="24"/>
        </w:rPr>
        <w:t>anime</w:t>
      </w:r>
      <w:r w:rsidRPr="00D9282B">
        <w:rPr>
          <w:sz w:val="24"/>
          <w:szCs w:val="24"/>
        </w:rPr>
        <w:t xml:space="preserve"> di Indonesia</w:t>
      </w:r>
      <w:r>
        <w:rPr>
          <w:sz w:val="24"/>
          <w:szCs w:val="24"/>
        </w:rPr>
        <w:t xml:space="preserve">. </w:t>
      </w:r>
      <w:r w:rsidRPr="00A80A4F">
        <w:rPr>
          <w:sz w:val="24"/>
          <w:szCs w:val="24"/>
        </w:rPr>
        <w:t xml:space="preserve">Hingga akhirnya pada akhir tahun 1990-an </w:t>
      </w:r>
      <w:r w:rsidRPr="00A80A4F">
        <w:rPr>
          <w:i/>
          <w:sz w:val="24"/>
          <w:szCs w:val="24"/>
        </w:rPr>
        <w:t>anime</w:t>
      </w:r>
      <w:r w:rsidRPr="00A80A4F">
        <w:rPr>
          <w:sz w:val="24"/>
          <w:szCs w:val="24"/>
        </w:rPr>
        <w:t xml:space="preserve"> mulai kembali booming dan menjadi trend karena adanya ‘demam’ Pokemon </w:t>
      </w:r>
      <w:r w:rsidRPr="00A80A4F">
        <w:rPr>
          <w:i/>
          <w:sz w:val="24"/>
          <w:szCs w:val="24"/>
        </w:rPr>
        <w:t>(Pocket Monster)</w:t>
      </w:r>
      <w:r w:rsidRPr="00A80A4F">
        <w:rPr>
          <w:sz w:val="24"/>
          <w:szCs w:val="24"/>
        </w:rPr>
        <w:t xml:space="preserve"> yang melanda Indonesia. Pokemon adalah salah satu </w:t>
      </w:r>
      <w:proofErr w:type="gramStart"/>
      <w:r w:rsidRPr="00A80A4F">
        <w:rPr>
          <w:sz w:val="24"/>
          <w:szCs w:val="24"/>
        </w:rPr>
        <w:t>nama</w:t>
      </w:r>
      <w:proofErr w:type="gramEnd"/>
      <w:r w:rsidRPr="00A80A4F">
        <w:rPr>
          <w:sz w:val="24"/>
          <w:szCs w:val="24"/>
        </w:rPr>
        <w:t xml:space="preserve"> dagang paling kontroversial di dunia ini. Mulai dari jasanya dalam mempopulerkan </w:t>
      </w:r>
      <w:r w:rsidRPr="00A80A4F">
        <w:rPr>
          <w:i/>
          <w:sz w:val="24"/>
          <w:szCs w:val="24"/>
        </w:rPr>
        <w:t>Game Boy</w:t>
      </w:r>
      <w:r w:rsidRPr="00A80A4F">
        <w:rPr>
          <w:sz w:val="24"/>
          <w:szCs w:val="24"/>
        </w:rPr>
        <w:t xml:space="preserve">, sistem </w:t>
      </w:r>
      <w:r w:rsidRPr="00A80A4F">
        <w:rPr>
          <w:i/>
          <w:sz w:val="24"/>
          <w:szCs w:val="24"/>
        </w:rPr>
        <w:t>game handheld</w:t>
      </w:r>
      <w:r w:rsidRPr="00A80A4F">
        <w:rPr>
          <w:sz w:val="24"/>
          <w:szCs w:val="24"/>
        </w:rPr>
        <w:t xml:space="preserve"> terlaris di dunia, hingga mendapatkan penghargaan lewat tokoh </w:t>
      </w:r>
      <w:r w:rsidRPr="00A80A4F">
        <w:rPr>
          <w:i/>
          <w:sz w:val="24"/>
          <w:szCs w:val="24"/>
        </w:rPr>
        <w:t xml:space="preserve">Pikachu </w:t>
      </w:r>
      <w:r w:rsidRPr="00A80A4F">
        <w:rPr>
          <w:sz w:val="24"/>
          <w:szCs w:val="24"/>
        </w:rPr>
        <w:t xml:space="preserve">yang dinobatkan sebagai salah satu figur paling berpengaruh di dunia. </w:t>
      </w:r>
      <w:proofErr w:type="gramStart"/>
      <w:r w:rsidRPr="00A80A4F">
        <w:rPr>
          <w:sz w:val="24"/>
          <w:szCs w:val="24"/>
        </w:rPr>
        <w:t xml:space="preserve">Disusul kemudian kesuksesan versi </w:t>
      </w:r>
      <w:r w:rsidRPr="00A80A4F">
        <w:rPr>
          <w:i/>
          <w:sz w:val="24"/>
          <w:szCs w:val="24"/>
        </w:rPr>
        <w:t>manga</w:t>
      </w:r>
      <w:r w:rsidRPr="00A80A4F">
        <w:rPr>
          <w:sz w:val="24"/>
          <w:szCs w:val="24"/>
        </w:rPr>
        <w:t xml:space="preserve">, serial </w:t>
      </w:r>
      <w:r w:rsidRPr="00A80A4F">
        <w:rPr>
          <w:i/>
          <w:sz w:val="24"/>
          <w:szCs w:val="24"/>
        </w:rPr>
        <w:t>anime</w:t>
      </w:r>
      <w:r w:rsidRPr="00A80A4F">
        <w:rPr>
          <w:sz w:val="24"/>
          <w:szCs w:val="24"/>
        </w:rPr>
        <w:t xml:space="preserve">, dan </w:t>
      </w:r>
      <w:r w:rsidRPr="00A80A4F">
        <w:rPr>
          <w:i/>
          <w:sz w:val="24"/>
          <w:szCs w:val="24"/>
        </w:rPr>
        <w:t>anime movie</w:t>
      </w:r>
      <w:r w:rsidRPr="00A80A4F">
        <w:rPr>
          <w:sz w:val="24"/>
          <w:szCs w:val="24"/>
        </w:rPr>
        <w:t xml:space="preserve"> yang bahkan meraih sukses besar di Amerika.</w:t>
      </w:r>
      <w:proofErr w:type="gramEnd"/>
    </w:p>
    <w:p w:rsidR="00F97DB6" w:rsidRDefault="00F97DB6" w:rsidP="001A7248">
      <w:pPr>
        <w:pStyle w:val="FootnoteText"/>
        <w:jc w:val="both"/>
        <w:rPr>
          <w:sz w:val="24"/>
          <w:szCs w:val="24"/>
        </w:rPr>
      </w:pPr>
    </w:p>
    <w:p w:rsidR="001A7248" w:rsidRPr="00BC2E7A" w:rsidRDefault="001A7248" w:rsidP="001A7248">
      <w:pPr>
        <w:pStyle w:val="FootnoteText"/>
        <w:tabs>
          <w:tab w:val="left" w:pos="0"/>
        </w:tabs>
        <w:jc w:val="both"/>
        <w:rPr>
          <w:sz w:val="24"/>
          <w:szCs w:val="24"/>
        </w:rPr>
      </w:pPr>
      <w:r w:rsidRPr="006141FA">
        <w:rPr>
          <w:sz w:val="24"/>
          <w:szCs w:val="24"/>
        </w:rPr>
        <w:t>Tahun 1990-</w:t>
      </w:r>
      <w:proofErr w:type="gramStart"/>
      <w:r w:rsidRPr="006141FA">
        <w:rPr>
          <w:sz w:val="24"/>
          <w:szCs w:val="24"/>
        </w:rPr>
        <w:t>an</w:t>
      </w:r>
      <w:proofErr w:type="gramEnd"/>
      <w:r w:rsidRPr="006141FA">
        <w:rPr>
          <w:sz w:val="24"/>
          <w:szCs w:val="24"/>
        </w:rPr>
        <w:t xml:space="preserve"> respon </w:t>
      </w:r>
      <w:r w:rsidRPr="006141FA">
        <w:rPr>
          <w:i/>
          <w:sz w:val="24"/>
          <w:szCs w:val="24"/>
        </w:rPr>
        <w:t>anime</w:t>
      </w:r>
      <w:r w:rsidRPr="006141FA">
        <w:rPr>
          <w:sz w:val="24"/>
          <w:szCs w:val="24"/>
        </w:rPr>
        <w:t xml:space="preserve"> diterima dan disukai hanya oleh anak – anak karena </w:t>
      </w:r>
      <w:r w:rsidRPr="006141FA">
        <w:rPr>
          <w:i/>
          <w:sz w:val="24"/>
          <w:szCs w:val="24"/>
        </w:rPr>
        <w:t xml:space="preserve">anime </w:t>
      </w:r>
      <w:r w:rsidRPr="006141FA">
        <w:rPr>
          <w:sz w:val="24"/>
          <w:szCs w:val="24"/>
        </w:rPr>
        <w:t xml:space="preserve">yang banyak ditayangkan pada masa itu lebih ke </w:t>
      </w:r>
      <w:r w:rsidRPr="006141FA">
        <w:rPr>
          <w:i/>
          <w:sz w:val="24"/>
          <w:szCs w:val="24"/>
        </w:rPr>
        <w:t>genre</w:t>
      </w:r>
      <w:r w:rsidRPr="006141FA">
        <w:rPr>
          <w:sz w:val="24"/>
          <w:szCs w:val="24"/>
        </w:rPr>
        <w:t xml:space="preserve"> lucu khusus anak – anak seperti </w:t>
      </w:r>
      <w:r w:rsidRPr="006141FA">
        <w:rPr>
          <w:i/>
          <w:sz w:val="24"/>
          <w:szCs w:val="24"/>
        </w:rPr>
        <w:t>Doraemon.</w:t>
      </w:r>
      <w:r w:rsidRPr="006141FA">
        <w:rPr>
          <w:sz w:val="24"/>
          <w:szCs w:val="24"/>
        </w:rPr>
        <w:t xml:space="preserve"> Setelah dianggap </w:t>
      </w:r>
      <w:r w:rsidRPr="006141FA">
        <w:rPr>
          <w:i/>
          <w:sz w:val="24"/>
          <w:szCs w:val="24"/>
        </w:rPr>
        <w:t>anime</w:t>
      </w:r>
      <w:r w:rsidRPr="006141FA">
        <w:rPr>
          <w:sz w:val="24"/>
          <w:szCs w:val="24"/>
        </w:rPr>
        <w:t xml:space="preserve"> bisa diterima dan disukai tahun 2000-an stasiun TV di Indonesia mulai mencoba menayangkan </w:t>
      </w:r>
      <w:r w:rsidRPr="006141FA">
        <w:rPr>
          <w:i/>
          <w:sz w:val="24"/>
          <w:szCs w:val="24"/>
        </w:rPr>
        <w:t>anime</w:t>
      </w:r>
      <w:r w:rsidRPr="006141FA">
        <w:rPr>
          <w:sz w:val="24"/>
          <w:szCs w:val="24"/>
        </w:rPr>
        <w:t xml:space="preserve"> dengan </w:t>
      </w:r>
      <w:r w:rsidRPr="006141FA">
        <w:rPr>
          <w:i/>
          <w:sz w:val="24"/>
          <w:szCs w:val="24"/>
        </w:rPr>
        <w:t>genre</w:t>
      </w:r>
      <w:r w:rsidRPr="006141FA">
        <w:rPr>
          <w:sz w:val="24"/>
          <w:szCs w:val="24"/>
        </w:rPr>
        <w:t xml:space="preserve"> yang berbeda seperti </w:t>
      </w:r>
      <w:r w:rsidRPr="006141FA">
        <w:rPr>
          <w:i/>
          <w:sz w:val="24"/>
          <w:szCs w:val="24"/>
        </w:rPr>
        <w:t>genre game</w:t>
      </w:r>
      <w:r w:rsidRPr="006141FA">
        <w:rPr>
          <w:sz w:val="24"/>
          <w:szCs w:val="24"/>
        </w:rPr>
        <w:t xml:space="preserve"> dan </w:t>
      </w:r>
      <w:r w:rsidRPr="006141FA">
        <w:rPr>
          <w:i/>
          <w:sz w:val="24"/>
          <w:szCs w:val="24"/>
        </w:rPr>
        <w:t>action</w:t>
      </w:r>
      <w:r w:rsidRPr="006141FA">
        <w:rPr>
          <w:sz w:val="24"/>
          <w:szCs w:val="24"/>
        </w:rPr>
        <w:t xml:space="preserve"> yang mulai membuat tidak hanya anak – anak namun para remaja mulai tertarik seperti </w:t>
      </w:r>
      <w:r w:rsidRPr="006141FA">
        <w:rPr>
          <w:i/>
          <w:sz w:val="24"/>
          <w:szCs w:val="24"/>
        </w:rPr>
        <w:t xml:space="preserve">anime One piece, Samurai X  Pokemon </w:t>
      </w:r>
      <w:r w:rsidRPr="006141FA">
        <w:rPr>
          <w:sz w:val="24"/>
          <w:szCs w:val="24"/>
        </w:rPr>
        <w:t>dan</w:t>
      </w:r>
      <w:r w:rsidRPr="006141FA">
        <w:rPr>
          <w:i/>
          <w:sz w:val="24"/>
          <w:szCs w:val="24"/>
        </w:rPr>
        <w:t xml:space="preserve"> Yu gi-oh</w:t>
      </w:r>
      <w:r w:rsidRPr="006141FA">
        <w:rPr>
          <w:sz w:val="24"/>
          <w:szCs w:val="24"/>
        </w:rPr>
        <w:t xml:space="preserve">. Setelah boomingnya </w:t>
      </w:r>
      <w:r w:rsidRPr="006141FA">
        <w:rPr>
          <w:i/>
          <w:sz w:val="24"/>
          <w:szCs w:val="24"/>
        </w:rPr>
        <w:t>anime</w:t>
      </w:r>
      <w:r w:rsidRPr="006141FA">
        <w:rPr>
          <w:sz w:val="24"/>
          <w:szCs w:val="24"/>
        </w:rPr>
        <w:t xml:space="preserve"> seperti </w:t>
      </w:r>
      <w:r w:rsidRPr="006141FA">
        <w:rPr>
          <w:i/>
          <w:sz w:val="24"/>
          <w:szCs w:val="24"/>
        </w:rPr>
        <w:t xml:space="preserve">Pokemon </w:t>
      </w:r>
      <w:r w:rsidRPr="006141FA">
        <w:rPr>
          <w:sz w:val="24"/>
          <w:szCs w:val="24"/>
        </w:rPr>
        <w:t>dan</w:t>
      </w:r>
      <w:r w:rsidRPr="006141FA">
        <w:rPr>
          <w:i/>
          <w:sz w:val="24"/>
          <w:szCs w:val="24"/>
        </w:rPr>
        <w:t xml:space="preserve"> Yu gi-oh</w:t>
      </w:r>
      <w:r w:rsidRPr="006141FA">
        <w:rPr>
          <w:sz w:val="24"/>
          <w:szCs w:val="24"/>
        </w:rPr>
        <w:t xml:space="preserve"> dimana juga mulai dimunculkannya </w:t>
      </w:r>
      <w:r w:rsidRPr="006141FA">
        <w:rPr>
          <w:i/>
          <w:sz w:val="24"/>
          <w:szCs w:val="24"/>
        </w:rPr>
        <w:t>series game</w:t>
      </w:r>
      <w:r w:rsidRPr="006141FA">
        <w:rPr>
          <w:sz w:val="24"/>
          <w:szCs w:val="24"/>
        </w:rPr>
        <w:t xml:space="preserve"> yang nyata seperti di </w:t>
      </w:r>
      <w:r w:rsidRPr="006141FA">
        <w:rPr>
          <w:i/>
          <w:sz w:val="24"/>
          <w:szCs w:val="24"/>
        </w:rPr>
        <w:t>anime</w:t>
      </w:r>
      <w:r w:rsidRPr="006141FA">
        <w:rPr>
          <w:sz w:val="24"/>
          <w:szCs w:val="24"/>
        </w:rPr>
        <w:t xml:space="preserve"> membuat antusias para anak – anak dan remaja semakin mulai menikmati dan menyukai </w:t>
      </w:r>
      <w:r w:rsidRPr="006141FA">
        <w:rPr>
          <w:i/>
          <w:sz w:val="24"/>
          <w:szCs w:val="24"/>
        </w:rPr>
        <w:t>anime</w:t>
      </w:r>
      <w:r w:rsidRPr="006141FA">
        <w:rPr>
          <w:sz w:val="24"/>
          <w:szCs w:val="24"/>
        </w:rPr>
        <w:t xml:space="preserve"> hingga mulai diikuti juga oleh sebagian orang dewasa. Pada pertengahan tahun 2000-</w:t>
      </w:r>
      <w:proofErr w:type="gramStart"/>
      <w:r w:rsidRPr="006141FA">
        <w:rPr>
          <w:sz w:val="24"/>
          <w:szCs w:val="24"/>
        </w:rPr>
        <w:t>an</w:t>
      </w:r>
      <w:proofErr w:type="gramEnd"/>
      <w:r w:rsidRPr="006141FA">
        <w:rPr>
          <w:sz w:val="24"/>
          <w:szCs w:val="24"/>
        </w:rPr>
        <w:t xml:space="preserve"> penayangan </w:t>
      </w:r>
      <w:r w:rsidRPr="006141FA">
        <w:rPr>
          <w:i/>
          <w:sz w:val="24"/>
          <w:szCs w:val="24"/>
        </w:rPr>
        <w:t>anime</w:t>
      </w:r>
      <w:r w:rsidRPr="006141FA">
        <w:rPr>
          <w:sz w:val="24"/>
          <w:szCs w:val="24"/>
        </w:rPr>
        <w:t xml:space="preserve"> sempat di cekal oleh KPI (Komisi Penyiaran Indonesia) karena bermasalah dari judul yang ditayangkan tidak membuat antusias penikmat anime menghilang. Bahkan mereka membuat sebuah Forum Anime Indonesia yang diberi </w:t>
      </w:r>
      <w:proofErr w:type="gramStart"/>
      <w:r w:rsidRPr="006141FA">
        <w:rPr>
          <w:sz w:val="24"/>
          <w:szCs w:val="24"/>
        </w:rPr>
        <w:t>nama</w:t>
      </w:r>
      <w:proofErr w:type="gramEnd"/>
      <w:r w:rsidRPr="006141FA">
        <w:rPr>
          <w:sz w:val="24"/>
          <w:szCs w:val="24"/>
        </w:rPr>
        <w:t xml:space="preserve"> Kaori Nusantara guna untuk membahas tentang penayangan anime di Indonesia. </w:t>
      </w:r>
      <w:proofErr w:type="gramStart"/>
      <w:r w:rsidRPr="006141FA">
        <w:rPr>
          <w:sz w:val="24"/>
          <w:szCs w:val="24"/>
        </w:rPr>
        <w:t xml:space="preserve">Yang membuat </w:t>
      </w:r>
      <w:r w:rsidRPr="006141FA">
        <w:rPr>
          <w:i/>
          <w:sz w:val="24"/>
          <w:szCs w:val="24"/>
        </w:rPr>
        <w:t>anime</w:t>
      </w:r>
      <w:r w:rsidRPr="006141FA">
        <w:rPr>
          <w:sz w:val="24"/>
          <w:szCs w:val="24"/>
        </w:rPr>
        <w:t xml:space="preserve"> sangat </w:t>
      </w:r>
      <w:r w:rsidRPr="006141FA">
        <w:rPr>
          <w:sz w:val="24"/>
          <w:szCs w:val="24"/>
        </w:rPr>
        <w:lastRenderedPageBreak/>
        <w:t xml:space="preserve">bisa disukai oleh anak – anak sampai dewasa karena </w:t>
      </w:r>
      <w:r w:rsidRPr="006141FA">
        <w:rPr>
          <w:i/>
          <w:sz w:val="24"/>
          <w:szCs w:val="24"/>
        </w:rPr>
        <w:t>anime</w:t>
      </w:r>
      <w:r w:rsidRPr="006141FA">
        <w:rPr>
          <w:sz w:val="24"/>
          <w:szCs w:val="24"/>
        </w:rPr>
        <w:t xml:space="preserve"> membuat banyak </w:t>
      </w:r>
      <w:r w:rsidRPr="006141FA">
        <w:rPr>
          <w:i/>
          <w:sz w:val="24"/>
          <w:szCs w:val="24"/>
        </w:rPr>
        <w:t xml:space="preserve">genre </w:t>
      </w:r>
      <w:r w:rsidRPr="006141FA">
        <w:rPr>
          <w:sz w:val="24"/>
          <w:szCs w:val="24"/>
        </w:rPr>
        <w:t xml:space="preserve">yang bisa diikuti dan dipilih oleh siapapun.Cerita didalam </w:t>
      </w:r>
      <w:r w:rsidRPr="006141FA">
        <w:rPr>
          <w:i/>
          <w:sz w:val="24"/>
          <w:szCs w:val="24"/>
        </w:rPr>
        <w:t>anime</w:t>
      </w:r>
      <w:r w:rsidRPr="006141FA">
        <w:rPr>
          <w:sz w:val="24"/>
          <w:szCs w:val="24"/>
        </w:rPr>
        <w:t xml:space="preserve"> pun juga beragam dimana isi cerita bisa sangat ringan atau membuat penasaran hingga membuat penontonnya mengikuti dan menebak cerita </w:t>
      </w:r>
      <w:r w:rsidRPr="006141FA">
        <w:rPr>
          <w:i/>
          <w:sz w:val="24"/>
          <w:szCs w:val="24"/>
        </w:rPr>
        <w:t xml:space="preserve">anime </w:t>
      </w:r>
      <w:r w:rsidRPr="006141FA">
        <w:rPr>
          <w:sz w:val="24"/>
          <w:szCs w:val="24"/>
        </w:rPr>
        <w:t>tersebut.</w:t>
      </w:r>
      <w:proofErr w:type="gramEnd"/>
      <w:r w:rsidRPr="006141FA">
        <w:rPr>
          <w:sz w:val="24"/>
          <w:szCs w:val="24"/>
        </w:rPr>
        <w:t xml:space="preserve"> Selain itu, produksi </w:t>
      </w:r>
      <w:r w:rsidRPr="006141FA">
        <w:rPr>
          <w:i/>
          <w:sz w:val="24"/>
          <w:szCs w:val="24"/>
        </w:rPr>
        <w:t>anime</w:t>
      </w:r>
      <w:r w:rsidRPr="006141FA">
        <w:rPr>
          <w:sz w:val="24"/>
          <w:szCs w:val="24"/>
        </w:rPr>
        <w:t xml:space="preserve"> tidak hanya pada penayangannya, tetapi didukung dengan produksi – produksi game dan karakter – karakter patung kecil didalam </w:t>
      </w:r>
      <w:r w:rsidRPr="006141FA">
        <w:rPr>
          <w:i/>
          <w:sz w:val="24"/>
          <w:szCs w:val="24"/>
        </w:rPr>
        <w:t>anime</w:t>
      </w:r>
      <w:r w:rsidRPr="006141FA">
        <w:rPr>
          <w:sz w:val="24"/>
          <w:szCs w:val="24"/>
        </w:rPr>
        <w:t xml:space="preserve"> yang disebut </w:t>
      </w:r>
      <w:r w:rsidRPr="006141FA">
        <w:rPr>
          <w:i/>
          <w:sz w:val="24"/>
          <w:szCs w:val="24"/>
        </w:rPr>
        <w:t>action figure</w:t>
      </w:r>
      <w:r w:rsidRPr="006141FA">
        <w:rPr>
          <w:sz w:val="24"/>
          <w:szCs w:val="24"/>
        </w:rPr>
        <w:t xml:space="preserve"> dan juga </w:t>
      </w:r>
      <w:r w:rsidRPr="006141FA">
        <w:rPr>
          <w:i/>
          <w:sz w:val="24"/>
          <w:szCs w:val="24"/>
        </w:rPr>
        <w:t>anime</w:t>
      </w:r>
      <w:r w:rsidRPr="006141FA">
        <w:rPr>
          <w:sz w:val="24"/>
          <w:szCs w:val="24"/>
        </w:rPr>
        <w:t xml:space="preserve"> tidak hanya dibuat pada animasi saja, cerita </w:t>
      </w:r>
      <w:r w:rsidRPr="006141FA">
        <w:rPr>
          <w:i/>
          <w:sz w:val="24"/>
          <w:szCs w:val="24"/>
        </w:rPr>
        <w:t xml:space="preserve">anime </w:t>
      </w:r>
      <w:r w:rsidRPr="006141FA">
        <w:rPr>
          <w:sz w:val="24"/>
          <w:szCs w:val="24"/>
        </w:rPr>
        <w:t xml:space="preserve">pun dibuat </w:t>
      </w:r>
      <w:r w:rsidRPr="006141FA">
        <w:rPr>
          <w:i/>
          <w:sz w:val="24"/>
          <w:szCs w:val="24"/>
        </w:rPr>
        <w:t xml:space="preserve">live actionnya </w:t>
      </w:r>
      <w:r w:rsidRPr="00BC2E7A">
        <w:rPr>
          <w:i/>
          <w:sz w:val="24"/>
          <w:szCs w:val="24"/>
        </w:rPr>
        <w:t>(</w:t>
      </w:r>
      <w:hyperlink r:id="rId9" w:history="1">
        <w:r w:rsidRPr="00BC2E7A">
          <w:rPr>
            <w:rStyle w:val="Hyperlink"/>
            <w:color w:val="auto"/>
            <w:sz w:val="24"/>
            <w:szCs w:val="24"/>
            <w:u w:val="none"/>
          </w:rPr>
          <w:t>https://www.kaorinusantara.or.id/newsline/8984/binatang-konsumsi-di-era-globalisasi</w:t>
        </w:r>
      </w:hyperlink>
      <w:r w:rsidRPr="00BC2E7A">
        <w:rPr>
          <w:sz w:val="24"/>
          <w:szCs w:val="24"/>
        </w:rPr>
        <w:t xml:space="preserve">, diakses pada tanggal 20 Juni 2017). </w:t>
      </w:r>
    </w:p>
    <w:p w:rsidR="001A7248" w:rsidRPr="00BC2E7A" w:rsidRDefault="001A7248" w:rsidP="001A7248">
      <w:pPr>
        <w:pStyle w:val="FootnoteText"/>
        <w:tabs>
          <w:tab w:val="left" w:pos="0"/>
        </w:tabs>
        <w:jc w:val="both"/>
        <w:rPr>
          <w:sz w:val="24"/>
          <w:szCs w:val="24"/>
        </w:rPr>
      </w:pPr>
    </w:p>
    <w:p w:rsidR="001A7248" w:rsidRDefault="001A7248" w:rsidP="001A7248">
      <w:pPr>
        <w:pStyle w:val="FootnoteText"/>
        <w:tabs>
          <w:tab w:val="left" w:pos="0"/>
        </w:tabs>
        <w:jc w:val="both"/>
        <w:rPr>
          <w:sz w:val="24"/>
          <w:szCs w:val="24"/>
        </w:rPr>
      </w:pPr>
      <w:r w:rsidRPr="006141FA">
        <w:rPr>
          <w:sz w:val="24"/>
          <w:szCs w:val="24"/>
        </w:rPr>
        <w:t>Dimasa globalisasi seperti saat ini penyebaran informasi serta hubungan ekonomi hampir tidak lagi mengenal batas.</w:t>
      </w:r>
      <w:r w:rsidRPr="006141FA">
        <w:rPr>
          <w:i/>
          <w:sz w:val="24"/>
          <w:szCs w:val="24"/>
        </w:rPr>
        <w:t xml:space="preserve">Anime </w:t>
      </w:r>
      <w:r w:rsidRPr="006141FA">
        <w:rPr>
          <w:sz w:val="24"/>
          <w:szCs w:val="24"/>
        </w:rPr>
        <w:t xml:space="preserve">menjadi bagian dari </w:t>
      </w:r>
      <w:r w:rsidRPr="006141FA">
        <w:rPr>
          <w:i/>
          <w:sz w:val="24"/>
          <w:szCs w:val="24"/>
        </w:rPr>
        <w:t>pop culture</w:t>
      </w:r>
      <w:r w:rsidRPr="006141FA">
        <w:rPr>
          <w:sz w:val="24"/>
          <w:szCs w:val="24"/>
        </w:rPr>
        <w:t xml:space="preserve"> di seluruh dunia dan Jepang sendiri pun sangat gencar mempromosikan </w:t>
      </w:r>
      <w:r w:rsidRPr="006141FA">
        <w:rPr>
          <w:i/>
          <w:sz w:val="24"/>
          <w:szCs w:val="24"/>
        </w:rPr>
        <w:t>anime.</w:t>
      </w:r>
      <w:r w:rsidRPr="006141FA">
        <w:rPr>
          <w:sz w:val="24"/>
          <w:szCs w:val="24"/>
        </w:rPr>
        <w:t xml:space="preserve">Kepopuleran </w:t>
      </w:r>
      <w:r w:rsidRPr="006141FA">
        <w:rPr>
          <w:i/>
          <w:sz w:val="24"/>
          <w:szCs w:val="24"/>
        </w:rPr>
        <w:t xml:space="preserve">anime </w:t>
      </w:r>
      <w:r w:rsidRPr="006141FA">
        <w:rPr>
          <w:sz w:val="24"/>
          <w:szCs w:val="24"/>
        </w:rPr>
        <w:t xml:space="preserve">dan manga Jepang di Indonesia dapat di saksikan siapa pun. Sebagai akibatnya, budaya Jepang pun menjadi sebuah </w:t>
      </w:r>
      <w:r w:rsidRPr="006141FA">
        <w:rPr>
          <w:i/>
          <w:sz w:val="24"/>
          <w:szCs w:val="24"/>
        </w:rPr>
        <w:t>trend</w:t>
      </w:r>
      <w:r w:rsidRPr="006141FA">
        <w:rPr>
          <w:sz w:val="24"/>
          <w:szCs w:val="24"/>
        </w:rPr>
        <w:t xml:space="preserve"> di Indonesia. </w:t>
      </w:r>
      <w:proofErr w:type="gramStart"/>
      <w:r w:rsidRPr="006141FA">
        <w:rPr>
          <w:sz w:val="24"/>
          <w:szCs w:val="24"/>
        </w:rPr>
        <w:t>Dan menjadikan sebuah bentuk-bentuk asimilasi budaya Jepang.</w:t>
      </w:r>
      <w:proofErr w:type="gramEnd"/>
      <w:r w:rsidRPr="006141FA">
        <w:rPr>
          <w:sz w:val="24"/>
          <w:szCs w:val="24"/>
        </w:rPr>
        <w:t xml:space="preserve"> Salah satu cara mempromosikan </w:t>
      </w:r>
      <w:r w:rsidRPr="006141FA">
        <w:rPr>
          <w:i/>
          <w:sz w:val="24"/>
          <w:szCs w:val="24"/>
        </w:rPr>
        <w:t>pop culture</w:t>
      </w:r>
      <w:r w:rsidRPr="006141FA">
        <w:rPr>
          <w:sz w:val="24"/>
          <w:szCs w:val="24"/>
        </w:rPr>
        <w:t xml:space="preserve"> Jepang adalah melalui </w:t>
      </w:r>
      <w:r w:rsidRPr="006141FA">
        <w:rPr>
          <w:i/>
          <w:sz w:val="24"/>
          <w:szCs w:val="24"/>
        </w:rPr>
        <w:t>Anime Festival Asia</w:t>
      </w:r>
      <w:r w:rsidRPr="006141FA">
        <w:rPr>
          <w:sz w:val="24"/>
          <w:szCs w:val="24"/>
        </w:rPr>
        <w:t xml:space="preserve"> dan dari kegiatan yang dibuat oleh </w:t>
      </w:r>
      <w:r w:rsidRPr="006141FA">
        <w:rPr>
          <w:i/>
          <w:sz w:val="24"/>
          <w:szCs w:val="24"/>
        </w:rPr>
        <w:t>Anime Festival Asia</w:t>
      </w:r>
      <w:r w:rsidRPr="006141FA">
        <w:rPr>
          <w:sz w:val="24"/>
          <w:szCs w:val="24"/>
        </w:rPr>
        <w:t xml:space="preserve"> ini memperlihatkan bagaimana Anime disukai dan diterima oleh kalangan masyarakat manapun dan memberikan serangkaian kegiatan </w:t>
      </w:r>
      <w:r w:rsidRPr="006141FA">
        <w:rPr>
          <w:i/>
          <w:sz w:val="24"/>
          <w:szCs w:val="24"/>
        </w:rPr>
        <w:t>anime</w:t>
      </w:r>
      <w:r w:rsidRPr="006141FA">
        <w:rPr>
          <w:sz w:val="24"/>
          <w:szCs w:val="24"/>
        </w:rPr>
        <w:t xml:space="preserve"> tahunan yang diselenggarakan oleh </w:t>
      </w:r>
      <w:r w:rsidRPr="006141FA">
        <w:rPr>
          <w:i/>
          <w:sz w:val="24"/>
          <w:szCs w:val="24"/>
        </w:rPr>
        <w:t xml:space="preserve">Sozo </w:t>
      </w:r>
      <w:r w:rsidRPr="006141FA">
        <w:rPr>
          <w:sz w:val="24"/>
          <w:szCs w:val="24"/>
        </w:rPr>
        <w:t xml:space="preserve">dan </w:t>
      </w:r>
      <w:r w:rsidRPr="006141FA">
        <w:rPr>
          <w:i/>
          <w:sz w:val="24"/>
          <w:szCs w:val="24"/>
        </w:rPr>
        <w:t xml:space="preserve">Dentsu </w:t>
      </w:r>
      <w:r w:rsidRPr="006141FA">
        <w:rPr>
          <w:sz w:val="24"/>
          <w:szCs w:val="24"/>
        </w:rPr>
        <w:t>diadakan di wilayah Asia Tenggara yan</w:t>
      </w:r>
      <w:r>
        <w:rPr>
          <w:sz w:val="24"/>
          <w:szCs w:val="24"/>
        </w:rPr>
        <w:t>g meliputi Singapura</w:t>
      </w:r>
      <w:r w:rsidRPr="006141FA">
        <w:rPr>
          <w:sz w:val="24"/>
          <w:szCs w:val="24"/>
        </w:rPr>
        <w:t>, Malaysia</w:t>
      </w:r>
      <w:r>
        <w:rPr>
          <w:sz w:val="24"/>
          <w:szCs w:val="24"/>
        </w:rPr>
        <w:t>,</w:t>
      </w:r>
      <w:r w:rsidRPr="006141FA">
        <w:rPr>
          <w:sz w:val="24"/>
          <w:szCs w:val="24"/>
        </w:rPr>
        <w:t xml:space="preserve"> Thailand</w:t>
      </w:r>
      <w:r>
        <w:rPr>
          <w:sz w:val="24"/>
          <w:szCs w:val="24"/>
        </w:rPr>
        <w:t xml:space="preserve"> dan juga Indonesia.</w:t>
      </w:r>
    </w:p>
    <w:p w:rsidR="001A7248" w:rsidRDefault="001A7248" w:rsidP="001A7248">
      <w:pPr>
        <w:pStyle w:val="FootnoteText"/>
        <w:tabs>
          <w:tab w:val="left" w:pos="0"/>
        </w:tabs>
        <w:jc w:val="both"/>
        <w:rPr>
          <w:sz w:val="24"/>
          <w:szCs w:val="24"/>
        </w:rPr>
      </w:pPr>
    </w:p>
    <w:p w:rsidR="001A7248" w:rsidRPr="00341042" w:rsidRDefault="001A7248" w:rsidP="001A7248">
      <w:pPr>
        <w:pStyle w:val="FootnoteText"/>
        <w:tabs>
          <w:tab w:val="left" w:pos="0"/>
        </w:tabs>
        <w:jc w:val="both"/>
        <w:rPr>
          <w:sz w:val="24"/>
          <w:szCs w:val="24"/>
          <w:shd w:val="clear" w:color="auto" w:fill="FFFFFF"/>
        </w:rPr>
      </w:pPr>
      <w:r>
        <w:rPr>
          <w:sz w:val="24"/>
          <w:szCs w:val="24"/>
        </w:rPr>
        <w:t xml:space="preserve">Seperti yang diketahui, kebudayaan </w:t>
      </w:r>
      <w:r w:rsidRPr="002F5A09">
        <w:rPr>
          <w:i/>
          <w:sz w:val="24"/>
          <w:szCs w:val="24"/>
        </w:rPr>
        <w:t>pop culture</w:t>
      </w:r>
      <w:r>
        <w:rPr>
          <w:sz w:val="24"/>
          <w:szCs w:val="24"/>
        </w:rPr>
        <w:t xml:space="preserve"> Jepang berbeda dengan negara-negara lain. Jepang memiliki </w:t>
      </w:r>
      <w:r w:rsidRPr="002F5A09">
        <w:rPr>
          <w:i/>
          <w:sz w:val="24"/>
          <w:szCs w:val="24"/>
        </w:rPr>
        <w:t>pop culture</w:t>
      </w:r>
      <w:r>
        <w:rPr>
          <w:sz w:val="24"/>
          <w:szCs w:val="24"/>
        </w:rPr>
        <w:t xml:space="preserve"> yang sangat kuat isi </w:t>
      </w:r>
      <w:r w:rsidRPr="008B2960">
        <w:rPr>
          <w:sz w:val="24"/>
          <w:szCs w:val="24"/>
          <w:shd w:val="clear" w:color="auto" w:fill="FFFFFF"/>
        </w:rPr>
        <w:t xml:space="preserve">dibandingkan dengan pop </w:t>
      </w:r>
      <w:r>
        <w:rPr>
          <w:sz w:val="24"/>
          <w:szCs w:val="24"/>
          <w:shd w:val="clear" w:color="auto" w:fill="FFFFFF"/>
        </w:rPr>
        <w:t>culture</w:t>
      </w:r>
      <w:r w:rsidRPr="008B2960">
        <w:rPr>
          <w:sz w:val="24"/>
          <w:szCs w:val="24"/>
          <w:shd w:val="clear" w:color="auto" w:fill="FFFFFF"/>
        </w:rPr>
        <w:t xml:space="preserve"> Indonesia yang mengambil bagian dari berbagai negara lewat m</w:t>
      </w:r>
      <w:r>
        <w:rPr>
          <w:sz w:val="24"/>
          <w:szCs w:val="24"/>
          <w:shd w:val="clear" w:color="auto" w:fill="FFFFFF"/>
        </w:rPr>
        <w:t xml:space="preserve">edia-media mereka (drama, musik </w:t>
      </w:r>
      <w:r w:rsidRPr="008B2960">
        <w:rPr>
          <w:sz w:val="24"/>
          <w:szCs w:val="24"/>
          <w:shd w:val="clear" w:color="auto" w:fill="FFFFFF"/>
        </w:rPr>
        <w:t>dan buku).</w:t>
      </w:r>
      <w:r w:rsidRPr="002F5A09">
        <w:rPr>
          <w:i/>
          <w:sz w:val="24"/>
          <w:szCs w:val="24"/>
          <w:shd w:val="clear" w:color="auto" w:fill="FFFFFF"/>
        </w:rPr>
        <w:t>Pop culture</w:t>
      </w:r>
      <w:r w:rsidRPr="008B2960">
        <w:rPr>
          <w:sz w:val="24"/>
          <w:szCs w:val="24"/>
          <w:shd w:val="clear" w:color="auto" w:fill="FFFFFF"/>
        </w:rPr>
        <w:t xml:space="preserve"> Jepang juga memiliki sifat yang</w:t>
      </w:r>
      <w:r w:rsidRPr="008B2960">
        <w:rPr>
          <w:rStyle w:val="apple-converted-space"/>
          <w:sz w:val="24"/>
          <w:szCs w:val="24"/>
          <w:shd w:val="clear" w:color="auto" w:fill="FFFFFF"/>
        </w:rPr>
        <w:t> </w:t>
      </w:r>
      <w:r w:rsidR="00F97DB6">
        <w:rPr>
          <w:rStyle w:val="Emphasis"/>
          <w:sz w:val="24"/>
          <w:szCs w:val="24"/>
          <w:shd w:val="clear" w:color="auto" w:fill="FFFFFF"/>
        </w:rPr>
        <w:t xml:space="preserve">focus </w:t>
      </w:r>
      <w:r w:rsidRPr="008B2960">
        <w:rPr>
          <w:sz w:val="24"/>
          <w:szCs w:val="24"/>
          <w:shd w:val="clear" w:color="auto" w:fill="FFFFFF"/>
        </w:rPr>
        <w:t>daripada</w:t>
      </w:r>
      <w:r w:rsidRPr="008B2960">
        <w:rPr>
          <w:rStyle w:val="apple-converted-space"/>
          <w:sz w:val="24"/>
          <w:szCs w:val="24"/>
          <w:shd w:val="clear" w:color="auto" w:fill="FFFFFF"/>
        </w:rPr>
        <w:t> </w:t>
      </w:r>
      <w:r w:rsidRPr="008B2960">
        <w:rPr>
          <w:rStyle w:val="Emphasis"/>
          <w:sz w:val="24"/>
          <w:szCs w:val="24"/>
          <w:shd w:val="clear" w:color="auto" w:fill="FFFFFF"/>
        </w:rPr>
        <w:t>universal</w:t>
      </w:r>
      <w:r w:rsidR="00F97DB6">
        <w:rPr>
          <w:rStyle w:val="Emphasis"/>
          <w:sz w:val="24"/>
          <w:szCs w:val="24"/>
          <w:shd w:val="clear" w:color="auto" w:fill="FFFFFF"/>
        </w:rPr>
        <w:t xml:space="preserve"> </w:t>
      </w:r>
      <w:r w:rsidRPr="008B2960">
        <w:rPr>
          <w:sz w:val="24"/>
          <w:szCs w:val="24"/>
          <w:shd w:val="clear" w:color="auto" w:fill="FFFFFF"/>
        </w:rPr>
        <w:t>hingga diasumsikan diperlukan ketertarikan khusus untuk menyukai kebudayaan Jepang dibandingkan kebudayaan lai</w:t>
      </w:r>
      <w:r>
        <w:rPr>
          <w:sz w:val="24"/>
          <w:szCs w:val="24"/>
          <w:shd w:val="clear" w:color="auto" w:fill="FFFFFF"/>
        </w:rPr>
        <w:t>nnya</w:t>
      </w:r>
      <w:r w:rsidRPr="008B2960">
        <w:rPr>
          <w:sz w:val="24"/>
          <w:szCs w:val="24"/>
          <w:shd w:val="clear" w:color="auto" w:fill="FFFFFF"/>
        </w:rPr>
        <w:t>.</w:t>
      </w:r>
      <w:r w:rsidR="00F97DB6">
        <w:rPr>
          <w:sz w:val="24"/>
          <w:szCs w:val="24"/>
          <w:shd w:val="clear" w:color="auto" w:fill="FFFFFF"/>
        </w:rPr>
        <w:t xml:space="preserve"> </w:t>
      </w:r>
      <w:r>
        <w:rPr>
          <w:sz w:val="24"/>
          <w:szCs w:val="24"/>
          <w:shd w:val="clear" w:color="auto" w:fill="FFFFFF"/>
        </w:rPr>
        <w:t xml:space="preserve">Salah satu </w:t>
      </w:r>
      <w:r w:rsidRPr="002F5A09">
        <w:rPr>
          <w:i/>
          <w:sz w:val="24"/>
          <w:szCs w:val="24"/>
          <w:shd w:val="clear" w:color="auto" w:fill="FFFFFF"/>
        </w:rPr>
        <w:t>pop culture</w:t>
      </w:r>
      <w:r>
        <w:rPr>
          <w:sz w:val="24"/>
          <w:szCs w:val="24"/>
          <w:shd w:val="clear" w:color="auto" w:fill="FFFFFF"/>
        </w:rPr>
        <w:t xml:space="preserve"> Jepang yang di Indonesia adalah </w:t>
      </w:r>
      <w:r w:rsidRPr="00A204FE">
        <w:rPr>
          <w:i/>
          <w:sz w:val="24"/>
          <w:szCs w:val="24"/>
          <w:shd w:val="clear" w:color="auto" w:fill="FFFFFF"/>
        </w:rPr>
        <w:t>Anime Festival Asia</w:t>
      </w:r>
      <w:r>
        <w:rPr>
          <w:sz w:val="24"/>
          <w:szCs w:val="24"/>
          <w:shd w:val="clear" w:color="auto" w:fill="FFFFFF"/>
        </w:rPr>
        <w:t xml:space="preserve"> Indonesia.</w:t>
      </w:r>
      <w:r>
        <w:rPr>
          <w:rFonts w:eastAsia="Calibri"/>
          <w:sz w:val="24"/>
          <w:szCs w:val="24"/>
        </w:rPr>
        <w:t xml:space="preserve">Sebagai jalur diplomasi bisnis </w:t>
      </w:r>
      <w:r w:rsidRPr="00FD35BF">
        <w:rPr>
          <w:rFonts w:eastAsia="Calibri"/>
          <w:sz w:val="24"/>
          <w:szCs w:val="24"/>
        </w:rPr>
        <w:t>dalam</w:t>
      </w:r>
      <w:r w:rsidR="00F97DB6">
        <w:rPr>
          <w:rFonts w:eastAsia="Calibri"/>
          <w:sz w:val="24"/>
          <w:szCs w:val="24"/>
        </w:rPr>
        <w:t xml:space="preserve"> </w:t>
      </w:r>
      <w:r w:rsidRPr="00A204FE">
        <w:rPr>
          <w:rFonts w:eastAsia="Calibri"/>
          <w:i/>
          <w:sz w:val="24"/>
          <w:szCs w:val="24"/>
        </w:rPr>
        <w:t>Anime Festival Asia</w:t>
      </w:r>
      <w:r w:rsidR="00F97DB6">
        <w:rPr>
          <w:rFonts w:eastAsia="Calibri"/>
          <w:i/>
          <w:sz w:val="24"/>
          <w:szCs w:val="24"/>
        </w:rPr>
        <w:t xml:space="preserve"> </w:t>
      </w:r>
      <w:r>
        <w:rPr>
          <w:rFonts w:eastAsia="Calibri"/>
          <w:sz w:val="24"/>
          <w:szCs w:val="24"/>
        </w:rPr>
        <w:t xml:space="preserve">di </w:t>
      </w:r>
      <w:r w:rsidRPr="00FD35BF">
        <w:rPr>
          <w:rFonts w:eastAsia="Calibri"/>
          <w:sz w:val="24"/>
          <w:szCs w:val="24"/>
        </w:rPr>
        <w:t>I</w:t>
      </w:r>
      <w:r>
        <w:rPr>
          <w:rFonts w:eastAsia="Calibri"/>
          <w:sz w:val="24"/>
          <w:szCs w:val="24"/>
        </w:rPr>
        <w:t xml:space="preserve">ndonesia </w:t>
      </w:r>
      <w:r w:rsidRPr="00FD35BF">
        <w:rPr>
          <w:rFonts w:eastAsia="Calibri"/>
          <w:sz w:val="24"/>
          <w:szCs w:val="24"/>
        </w:rPr>
        <w:t>pihak</w:t>
      </w:r>
      <w:r w:rsidR="00F97DB6">
        <w:rPr>
          <w:rFonts w:eastAsia="Calibri"/>
          <w:sz w:val="24"/>
          <w:szCs w:val="24"/>
        </w:rPr>
        <w:t xml:space="preserve"> </w:t>
      </w:r>
      <w:r w:rsidRPr="003C07A3">
        <w:rPr>
          <w:rFonts w:eastAsia="Calibri"/>
          <w:i/>
          <w:sz w:val="24"/>
          <w:szCs w:val="24"/>
        </w:rPr>
        <w:t>Sozo</w:t>
      </w:r>
      <w:r w:rsidR="00F97DB6">
        <w:rPr>
          <w:rFonts w:eastAsia="Calibri"/>
          <w:i/>
          <w:sz w:val="24"/>
          <w:szCs w:val="24"/>
        </w:rPr>
        <w:t xml:space="preserve"> </w:t>
      </w:r>
      <w:r w:rsidRPr="00FD35BF">
        <w:rPr>
          <w:rFonts w:eastAsia="Calibri"/>
          <w:sz w:val="24"/>
          <w:szCs w:val="24"/>
        </w:rPr>
        <w:t>dan</w:t>
      </w:r>
      <w:r w:rsidR="00F97DB6">
        <w:rPr>
          <w:rFonts w:eastAsia="Calibri"/>
          <w:sz w:val="24"/>
          <w:szCs w:val="24"/>
        </w:rPr>
        <w:t xml:space="preserve"> </w:t>
      </w:r>
      <w:r w:rsidRPr="003C07A3">
        <w:rPr>
          <w:rFonts w:eastAsia="Calibri"/>
          <w:i/>
          <w:sz w:val="24"/>
          <w:szCs w:val="24"/>
        </w:rPr>
        <w:t>Dentsu</w:t>
      </w:r>
      <w:r w:rsidR="00F97DB6">
        <w:rPr>
          <w:rFonts w:eastAsia="Calibri"/>
          <w:i/>
          <w:sz w:val="24"/>
          <w:szCs w:val="24"/>
        </w:rPr>
        <w:t xml:space="preserve"> </w:t>
      </w:r>
      <w:r w:rsidRPr="00FD35BF">
        <w:rPr>
          <w:rFonts w:eastAsia="Calibri"/>
          <w:sz w:val="24"/>
          <w:szCs w:val="24"/>
        </w:rPr>
        <w:t>juga</w:t>
      </w:r>
      <w:r w:rsidR="00F97DB6">
        <w:rPr>
          <w:rFonts w:eastAsia="Calibri"/>
          <w:sz w:val="24"/>
          <w:szCs w:val="24"/>
        </w:rPr>
        <w:t xml:space="preserve"> </w:t>
      </w:r>
      <w:r w:rsidRPr="00FD35BF">
        <w:rPr>
          <w:rFonts w:eastAsia="Calibri"/>
          <w:sz w:val="24"/>
          <w:szCs w:val="24"/>
        </w:rPr>
        <w:t>menjalankan proses diplomasi</w:t>
      </w:r>
      <w:r w:rsidR="00F97DB6">
        <w:rPr>
          <w:rFonts w:eastAsia="Calibri"/>
          <w:sz w:val="24"/>
          <w:szCs w:val="24"/>
        </w:rPr>
        <w:t xml:space="preserve"> </w:t>
      </w:r>
      <w:r w:rsidRPr="00FD35BF">
        <w:rPr>
          <w:rFonts w:eastAsia="Calibri"/>
          <w:sz w:val="24"/>
          <w:szCs w:val="24"/>
        </w:rPr>
        <w:t>secara</w:t>
      </w:r>
      <w:r w:rsidR="00F97DB6">
        <w:rPr>
          <w:rFonts w:eastAsia="Calibri"/>
          <w:sz w:val="24"/>
          <w:szCs w:val="24"/>
        </w:rPr>
        <w:t xml:space="preserve"> </w:t>
      </w:r>
      <w:r w:rsidRPr="00FD35BF">
        <w:rPr>
          <w:rFonts w:eastAsia="Calibri"/>
          <w:sz w:val="24"/>
          <w:szCs w:val="24"/>
        </w:rPr>
        <w:t>tidak</w:t>
      </w:r>
      <w:r w:rsidR="00F97DB6">
        <w:rPr>
          <w:rFonts w:eastAsia="Calibri"/>
          <w:sz w:val="24"/>
          <w:szCs w:val="24"/>
        </w:rPr>
        <w:t xml:space="preserve"> </w:t>
      </w:r>
      <w:r w:rsidRPr="00FD35BF">
        <w:rPr>
          <w:rFonts w:eastAsia="Calibri"/>
          <w:sz w:val="24"/>
          <w:szCs w:val="24"/>
        </w:rPr>
        <w:t>langsung</w:t>
      </w:r>
      <w:r w:rsidR="00F97DB6">
        <w:rPr>
          <w:rFonts w:eastAsia="Calibri"/>
          <w:sz w:val="24"/>
          <w:szCs w:val="24"/>
        </w:rPr>
        <w:t xml:space="preserve"> </w:t>
      </w:r>
      <w:r w:rsidRPr="00FD35BF">
        <w:rPr>
          <w:rFonts w:eastAsia="Calibri"/>
          <w:sz w:val="24"/>
          <w:szCs w:val="24"/>
        </w:rPr>
        <w:t>dengan</w:t>
      </w:r>
      <w:r w:rsidR="00F97DB6">
        <w:rPr>
          <w:rFonts w:eastAsia="Calibri"/>
          <w:sz w:val="24"/>
          <w:szCs w:val="24"/>
        </w:rPr>
        <w:t xml:space="preserve"> </w:t>
      </w:r>
      <w:r w:rsidRPr="00FD35BF">
        <w:rPr>
          <w:rFonts w:eastAsia="Calibri"/>
          <w:sz w:val="24"/>
          <w:szCs w:val="24"/>
        </w:rPr>
        <w:t>cara</w:t>
      </w:r>
      <w:r w:rsidR="00F97DB6">
        <w:rPr>
          <w:rFonts w:eastAsia="Calibri"/>
          <w:sz w:val="24"/>
          <w:szCs w:val="24"/>
        </w:rPr>
        <w:t xml:space="preserve"> </w:t>
      </w:r>
      <w:r w:rsidRPr="00FD35BF">
        <w:rPr>
          <w:rFonts w:eastAsia="Calibri"/>
          <w:sz w:val="24"/>
          <w:szCs w:val="24"/>
        </w:rPr>
        <w:t>mengajak</w:t>
      </w:r>
      <w:r w:rsidR="00F97DB6">
        <w:rPr>
          <w:rFonts w:eastAsia="Calibri"/>
          <w:sz w:val="24"/>
          <w:szCs w:val="24"/>
        </w:rPr>
        <w:t xml:space="preserve"> </w:t>
      </w:r>
      <w:r w:rsidRPr="00FD35BF">
        <w:rPr>
          <w:rFonts w:eastAsia="Calibri"/>
          <w:sz w:val="24"/>
          <w:szCs w:val="24"/>
        </w:rPr>
        <w:t>berbagai</w:t>
      </w:r>
      <w:r w:rsidR="00F97DB6">
        <w:rPr>
          <w:rFonts w:eastAsia="Calibri"/>
          <w:sz w:val="24"/>
          <w:szCs w:val="24"/>
        </w:rPr>
        <w:t xml:space="preserve"> </w:t>
      </w:r>
      <w:r w:rsidRPr="00FD35BF">
        <w:rPr>
          <w:rFonts w:eastAsia="Calibri"/>
          <w:sz w:val="24"/>
          <w:szCs w:val="24"/>
        </w:rPr>
        <w:t>macam</w:t>
      </w:r>
      <w:r w:rsidR="00F97DB6">
        <w:rPr>
          <w:rFonts w:eastAsia="Calibri"/>
          <w:sz w:val="24"/>
          <w:szCs w:val="24"/>
        </w:rPr>
        <w:t xml:space="preserve"> </w:t>
      </w:r>
      <w:r w:rsidRPr="00FD35BF">
        <w:rPr>
          <w:rFonts w:eastAsia="Calibri"/>
          <w:sz w:val="24"/>
          <w:szCs w:val="24"/>
        </w:rPr>
        <w:t>perusahaan</w:t>
      </w:r>
      <w:r w:rsidR="00F97DB6">
        <w:rPr>
          <w:rFonts w:eastAsia="Calibri"/>
          <w:sz w:val="24"/>
          <w:szCs w:val="24"/>
        </w:rPr>
        <w:t xml:space="preserve"> </w:t>
      </w:r>
      <w:r w:rsidRPr="00FD35BF">
        <w:rPr>
          <w:rFonts w:eastAsia="Calibri"/>
          <w:sz w:val="24"/>
          <w:szCs w:val="24"/>
        </w:rPr>
        <w:t>produk</w:t>
      </w:r>
      <w:r w:rsidR="00F97DB6">
        <w:rPr>
          <w:rFonts w:eastAsia="Calibri"/>
          <w:sz w:val="24"/>
          <w:szCs w:val="24"/>
        </w:rPr>
        <w:t xml:space="preserve"> </w:t>
      </w:r>
      <w:r w:rsidRPr="00FD35BF">
        <w:rPr>
          <w:rFonts w:eastAsia="Calibri"/>
          <w:sz w:val="24"/>
          <w:szCs w:val="24"/>
        </w:rPr>
        <w:t>maupun</w:t>
      </w:r>
      <w:r w:rsidR="00F97DB6">
        <w:rPr>
          <w:rFonts w:eastAsia="Calibri"/>
          <w:sz w:val="24"/>
          <w:szCs w:val="24"/>
        </w:rPr>
        <w:t xml:space="preserve"> </w:t>
      </w:r>
      <w:r w:rsidRPr="00FD35BF">
        <w:rPr>
          <w:rFonts w:eastAsia="Calibri"/>
          <w:sz w:val="24"/>
          <w:szCs w:val="24"/>
        </w:rPr>
        <w:t xml:space="preserve"> </w:t>
      </w:r>
      <w:r w:rsidRPr="003E6D71">
        <w:rPr>
          <w:rFonts w:eastAsia="Calibri"/>
          <w:i/>
          <w:sz w:val="24"/>
          <w:szCs w:val="24"/>
        </w:rPr>
        <w:t>entertainment</w:t>
      </w:r>
      <w:r w:rsidRPr="00FD35BF">
        <w:rPr>
          <w:rFonts w:eastAsia="Calibri"/>
          <w:sz w:val="24"/>
          <w:szCs w:val="24"/>
        </w:rPr>
        <w:t xml:space="preserve"> untuk</w:t>
      </w:r>
      <w:r w:rsidR="00F97DB6">
        <w:rPr>
          <w:rFonts w:eastAsia="Calibri"/>
          <w:sz w:val="24"/>
          <w:szCs w:val="24"/>
        </w:rPr>
        <w:t xml:space="preserve"> </w:t>
      </w:r>
      <w:r w:rsidRPr="00FD35BF">
        <w:rPr>
          <w:rFonts w:eastAsia="Calibri"/>
          <w:sz w:val="24"/>
          <w:szCs w:val="24"/>
        </w:rPr>
        <w:t>bekerjasama</w:t>
      </w:r>
      <w:r w:rsidR="00F97DB6">
        <w:rPr>
          <w:rFonts w:eastAsia="Calibri"/>
          <w:sz w:val="24"/>
          <w:szCs w:val="24"/>
        </w:rPr>
        <w:t xml:space="preserve"> </w:t>
      </w:r>
      <w:r w:rsidRPr="00FD35BF">
        <w:rPr>
          <w:rFonts w:eastAsia="Calibri"/>
          <w:sz w:val="24"/>
          <w:szCs w:val="24"/>
        </w:rPr>
        <w:t>ataupun</w:t>
      </w:r>
      <w:r w:rsidR="00F97DB6">
        <w:rPr>
          <w:rFonts w:eastAsia="Calibri"/>
          <w:sz w:val="24"/>
          <w:szCs w:val="24"/>
        </w:rPr>
        <w:t xml:space="preserve"> </w:t>
      </w:r>
      <w:r w:rsidRPr="00FD35BF">
        <w:rPr>
          <w:rFonts w:eastAsia="Calibri"/>
          <w:sz w:val="24"/>
          <w:szCs w:val="24"/>
        </w:rPr>
        <w:t>mendukung</w:t>
      </w:r>
      <w:r w:rsidR="00F97DB6">
        <w:rPr>
          <w:rFonts w:eastAsia="Calibri"/>
          <w:sz w:val="24"/>
          <w:szCs w:val="24"/>
        </w:rPr>
        <w:t xml:space="preserve"> </w:t>
      </w:r>
      <w:r w:rsidRPr="00FD35BF">
        <w:rPr>
          <w:rFonts w:eastAsia="Calibri"/>
          <w:sz w:val="24"/>
          <w:szCs w:val="24"/>
        </w:rPr>
        <w:t>acara</w:t>
      </w:r>
      <w:r w:rsidR="00F97DB6">
        <w:rPr>
          <w:rFonts w:eastAsia="Calibri"/>
          <w:sz w:val="24"/>
          <w:szCs w:val="24"/>
        </w:rPr>
        <w:t xml:space="preserve"> </w:t>
      </w:r>
      <w:r w:rsidRPr="00FD35BF">
        <w:rPr>
          <w:rFonts w:eastAsia="Calibri"/>
          <w:sz w:val="24"/>
          <w:szCs w:val="24"/>
        </w:rPr>
        <w:t>tersebut</w:t>
      </w:r>
      <w:r w:rsidR="00F97DB6">
        <w:rPr>
          <w:rFonts w:eastAsia="Calibri"/>
          <w:sz w:val="24"/>
          <w:szCs w:val="24"/>
        </w:rPr>
        <w:t xml:space="preserve"> </w:t>
      </w:r>
      <w:r w:rsidRPr="00FD35BF">
        <w:rPr>
          <w:rFonts w:eastAsia="Calibri"/>
          <w:sz w:val="24"/>
          <w:szCs w:val="24"/>
        </w:rPr>
        <w:t>hal</w:t>
      </w:r>
      <w:r w:rsidR="00F97DB6">
        <w:rPr>
          <w:rFonts w:eastAsia="Calibri"/>
          <w:sz w:val="24"/>
          <w:szCs w:val="24"/>
        </w:rPr>
        <w:t xml:space="preserve"> </w:t>
      </w:r>
      <w:r w:rsidRPr="00FD35BF">
        <w:rPr>
          <w:rFonts w:eastAsia="Calibri"/>
          <w:sz w:val="24"/>
          <w:szCs w:val="24"/>
        </w:rPr>
        <w:t>ini</w:t>
      </w:r>
      <w:r w:rsidR="00F97DB6">
        <w:rPr>
          <w:rFonts w:eastAsia="Calibri"/>
          <w:sz w:val="24"/>
          <w:szCs w:val="24"/>
        </w:rPr>
        <w:t xml:space="preserve"> </w:t>
      </w:r>
      <w:r w:rsidRPr="00FD35BF">
        <w:rPr>
          <w:rFonts w:eastAsia="Calibri"/>
          <w:sz w:val="24"/>
          <w:szCs w:val="24"/>
        </w:rPr>
        <w:t>memberikan</w:t>
      </w:r>
      <w:r w:rsidR="00F97DB6">
        <w:rPr>
          <w:rFonts w:eastAsia="Calibri"/>
          <w:sz w:val="24"/>
          <w:szCs w:val="24"/>
        </w:rPr>
        <w:t xml:space="preserve"> </w:t>
      </w:r>
      <w:r w:rsidRPr="00FD35BF">
        <w:rPr>
          <w:rFonts w:eastAsia="Calibri"/>
          <w:sz w:val="24"/>
          <w:szCs w:val="24"/>
        </w:rPr>
        <w:t>dampak yang positif</w:t>
      </w:r>
      <w:r w:rsidR="00F97DB6">
        <w:rPr>
          <w:rFonts w:eastAsia="Calibri"/>
          <w:sz w:val="24"/>
          <w:szCs w:val="24"/>
        </w:rPr>
        <w:t xml:space="preserve"> </w:t>
      </w:r>
      <w:r w:rsidRPr="00FD35BF">
        <w:rPr>
          <w:rFonts w:eastAsia="Calibri"/>
          <w:sz w:val="24"/>
          <w:szCs w:val="24"/>
        </w:rPr>
        <w:t>bagi</w:t>
      </w:r>
      <w:r w:rsidR="00F97DB6">
        <w:rPr>
          <w:rFonts w:eastAsia="Calibri"/>
          <w:sz w:val="24"/>
          <w:szCs w:val="24"/>
        </w:rPr>
        <w:t xml:space="preserve"> </w:t>
      </w:r>
      <w:r w:rsidRPr="00FD35BF">
        <w:rPr>
          <w:rFonts w:eastAsia="Calibri"/>
          <w:sz w:val="24"/>
          <w:szCs w:val="24"/>
        </w:rPr>
        <w:t>kedua</w:t>
      </w:r>
      <w:r w:rsidR="00F97DB6">
        <w:rPr>
          <w:rFonts w:eastAsia="Calibri"/>
          <w:sz w:val="24"/>
          <w:szCs w:val="24"/>
        </w:rPr>
        <w:t xml:space="preserve"> </w:t>
      </w:r>
      <w:r w:rsidRPr="00FD35BF">
        <w:rPr>
          <w:rFonts w:eastAsia="Calibri"/>
          <w:sz w:val="24"/>
          <w:szCs w:val="24"/>
        </w:rPr>
        <w:t>belah</w:t>
      </w:r>
      <w:r w:rsidR="00F97DB6">
        <w:rPr>
          <w:rFonts w:eastAsia="Calibri"/>
          <w:sz w:val="24"/>
          <w:szCs w:val="24"/>
        </w:rPr>
        <w:t xml:space="preserve"> </w:t>
      </w:r>
      <w:r w:rsidRPr="00FD35BF">
        <w:rPr>
          <w:rFonts w:eastAsia="Calibri"/>
          <w:sz w:val="24"/>
          <w:szCs w:val="24"/>
        </w:rPr>
        <w:t xml:space="preserve">pihak. </w:t>
      </w:r>
      <w:proofErr w:type="gramStart"/>
      <w:r w:rsidRPr="00FD35BF">
        <w:rPr>
          <w:rFonts w:eastAsia="Calibri"/>
          <w:sz w:val="24"/>
          <w:szCs w:val="24"/>
        </w:rPr>
        <w:t>Tidak</w:t>
      </w:r>
      <w:r w:rsidR="00F97DB6">
        <w:rPr>
          <w:rFonts w:eastAsia="Calibri"/>
          <w:sz w:val="24"/>
          <w:szCs w:val="24"/>
        </w:rPr>
        <w:t xml:space="preserve"> </w:t>
      </w:r>
      <w:r w:rsidRPr="00FD35BF">
        <w:rPr>
          <w:rFonts w:eastAsia="Calibri"/>
          <w:sz w:val="24"/>
          <w:szCs w:val="24"/>
        </w:rPr>
        <w:t>hanya</w:t>
      </w:r>
      <w:r w:rsidR="00F97DB6">
        <w:rPr>
          <w:rFonts w:eastAsia="Calibri"/>
          <w:sz w:val="24"/>
          <w:szCs w:val="24"/>
        </w:rPr>
        <w:t xml:space="preserve"> </w:t>
      </w:r>
      <w:r w:rsidRPr="00FD35BF">
        <w:rPr>
          <w:rFonts w:eastAsia="Calibri"/>
          <w:sz w:val="24"/>
          <w:szCs w:val="24"/>
        </w:rPr>
        <w:t>itu</w:t>
      </w:r>
      <w:r w:rsidR="00F97DB6">
        <w:rPr>
          <w:rFonts w:eastAsia="Calibri"/>
          <w:sz w:val="24"/>
          <w:szCs w:val="24"/>
        </w:rPr>
        <w:t xml:space="preserve"> </w:t>
      </w:r>
      <w:r w:rsidRPr="003C07A3">
        <w:rPr>
          <w:rFonts w:eastAsia="Calibri"/>
          <w:i/>
          <w:sz w:val="24"/>
          <w:szCs w:val="24"/>
        </w:rPr>
        <w:t>Sozo</w:t>
      </w:r>
      <w:r w:rsidR="00F97DB6">
        <w:rPr>
          <w:rFonts w:eastAsia="Calibri"/>
          <w:i/>
          <w:sz w:val="24"/>
          <w:szCs w:val="24"/>
        </w:rPr>
        <w:t xml:space="preserve"> </w:t>
      </w:r>
      <w:r w:rsidRPr="00FD35BF">
        <w:rPr>
          <w:rFonts w:eastAsia="Calibri"/>
          <w:sz w:val="24"/>
          <w:szCs w:val="24"/>
        </w:rPr>
        <w:t>dan</w:t>
      </w:r>
      <w:r w:rsidR="00F97DB6">
        <w:rPr>
          <w:rFonts w:eastAsia="Calibri"/>
          <w:sz w:val="24"/>
          <w:szCs w:val="24"/>
        </w:rPr>
        <w:t xml:space="preserve"> </w:t>
      </w:r>
      <w:r w:rsidRPr="003C07A3">
        <w:rPr>
          <w:rFonts w:eastAsia="Calibri"/>
          <w:i/>
          <w:sz w:val="24"/>
          <w:szCs w:val="24"/>
        </w:rPr>
        <w:t>Dentsu</w:t>
      </w:r>
      <w:r w:rsidR="00F97DB6">
        <w:rPr>
          <w:rFonts w:eastAsia="Calibri"/>
          <w:i/>
          <w:sz w:val="24"/>
          <w:szCs w:val="24"/>
        </w:rPr>
        <w:t xml:space="preserve"> </w:t>
      </w:r>
      <w:r w:rsidRPr="00FD35BF">
        <w:rPr>
          <w:rFonts w:eastAsia="Calibri"/>
          <w:sz w:val="24"/>
          <w:szCs w:val="24"/>
        </w:rPr>
        <w:t>juga</w:t>
      </w:r>
      <w:r w:rsidR="00F97DB6">
        <w:rPr>
          <w:rFonts w:eastAsia="Calibri"/>
          <w:sz w:val="24"/>
          <w:szCs w:val="24"/>
        </w:rPr>
        <w:t xml:space="preserve"> </w:t>
      </w:r>
      <w:r w:rsidRPr="00FD35BF">
        <w:rPr>
          <w:rFonts w:eastAsia="Calibri"/>
          <w:sz w:val="24"/>
          <w:szCs w:val="24"/>
        </w:rPr>
        <w:t>memberikan</w:t>
      </w:r>
      <w:r w:rsidR="00F97DB6">
        <w:rPr>
          <w:rFonts w:eastAsia="Calibri"/>
          <w:sz w:val="24"/>
          <w:szCs w:val="24"/>
        </w:rPr>
        <w:t xml:space="preserve"> </w:t>
      </w:r>
      <w:r w:rsidRPr="00FD35BF">
        <w:rPr>
          <w:rFonts w:eastAsia="Calibri"/>
          <w:sz w:val="24"/>
          <w:szCs w:val="24"/>
        </w:rPr>
        <w:t>ke</w:t>
      </w:r>
      <w:r w:rsidR="00F97DB6">
        <w:rPr>
          <w:rFonts w:eastAsia="Calibri"/>
          <w:sz w:val="24"/>
          <w:szCs w:val="24"/>
        </w:rPr>
        <w:t>sempatan bagi para peserta atau</w:t>
      </w:r>
      <w:r w:rsidRPr="00FD35BF">
        <w:rPr>
          <w:rFonts w:eastAsia="Calibri"/>
          <w:sz w:val="24"/>
          <w:szCs w:val="24"/>
        </w:rPr>
        <w:t>pun</w:t>
      </w:r>
      <w:r w:rsidR="00F97DB6">
        <w:rPr>
          <w:rFonts w:eastAsia="Calibri"/>
          <w:sz w:val="24"/>
          <w:szCs w:val="24"/>
        </w:rPr>
        <w:t xml:space="preserve"> </w:t>
      </w:r>
      <w:r w:rsidRPr="00FD35BF">
        <w:rPr>
          <w:rFonts w:eastAsia="Calibri"/>
          <w:sz w:val="24"/>
          <w:szCs w:val="24"/>
        </w:rPr>
        <w:t>berbagai</w:t>
      </w:r>
      <w:r w:rsidR="00F97DB6">
        <w:rPr>
          <w:rFonts w:eastAsia="Calibri"/>
          <w:sz w:val="24"/>
          <w:szCs w:val="24"/>
        </w:rPr>
        <w:t xml:space="preserve"> </w:t>
      </w:r>
      <w:r w:rsidRPr="00FD35BF">
        <w:rPr>
          <w:rFonts w:eastAsia="Calibri"/>
          <w:sz w:val="24"/>
          <w:szCs w:val="24"/>
        </w:rPr>
        <w:t>perusahaan yang berpartisipasi</w:t>
      </w:r>
      <w:r w:rsidR="00F97DB6">
        <w:rPr>
          <w:rFonts w:eastAsia="Calibri"/>
          <w:sz w:val="24"/>
          <w:szCs w:val="24"/>
        </w:rPr>
        <w:t xml:space="preserve"> </w:t>
      </w:r>
      <w:r w:rsidRPr="00FD35BF">
        <w:rPr>
          <w:rFonts w:eastAsia="Calibri"/>
          <w:sz w:val="24"/>
          <w:szCs w:val="24"/>
        </w:rPr>
        <w:t>untuk</w:t>
      </w:r>
      <w:r w:rsidR="00F97DB6">
        <w:rPr>
          <w:rFonts w:eastAsia="Calibri"/>
          <w:sz w:val="24"/>
          <w:szCs w:val="24"/>
        </w:rPr>
        <w:t xml:space="preserve"> </w:t>
      </w:r>
      <w:r w:rsidRPr="00FD35BF">
        <w:rPr>
          <w:rFonts w:eastAsia="Calibri"/>
          <w:sz w:val="24"/>
          <w:szCs w:val="24"/>
        </w:rPr>
        <w:t>menjual</w:t>
      </w:r>
      <w:r w:rsidR="00F97DB6">
        <w:rPr>
          <w:rFonts w:eastAsia="Calibri"/>
          <w:sz w:val="24"/>
          <w:szCs w:val="24"/>
        </w:rPr>
        <w:t xml:space="preserve"> </w:t>
      </w:r>
      <w:r w:rsidRPr="00FD35BF">
        <w:rPr>
          <w:rFonts w:eastAsia="Calibri"/>
          <w:sz w:val="24"/>
          <w:szCs w:val="24"/>
        </w:rPr>
        <w:t>produk</w:t>
      </w:r>
      <w:r w:rsidR="00F97DB6">
        <w:rPr>
          <w:rFonts w:eastAsia="Calibri"/>
          <w:sz w:val="24"/>
          <w:szCs w:val="24"/>
        </w:rPr>
        <w:t xml:space="preserve"> </w:t>
      </w:r>
      <w:r w:rsidRPr="00FD35BF">
        <w:rPr>
          <w:rFonts w:eastAsia="Calibri"/>
          <w:sz w:val="24"/>
          <w:szCs w:val="24"/>
        </w:rPr>
        <w:t>pada bazar yang diselenggarakan</w:t>
      </w:r>
      <w:r w:rsidR="00F97DB6">
        <w:rPr>
          <w:rFonts w:eastAsia="Calibri"/>
          <w:sz w:val="24"/>
          <w:szCs w:val="24"/>
        </w:rPr>
        <w:t xml:space="preserve"> </w:t>
      </w:r>
      <w:r w:rsidRPr="00FD35BF">
        <w:rPr>
          <w:rFonts w:eastAsia="Calibri"/>
          <w:sz w:val="24"/>
          <w:szCs w:val="24"/>
        </w:rPr>
        <w:t>mereka</w:t>
      </w:r>
      <w:r w:rsidR="00F97DB6">
        <w:rPr>
          <w:rFonts w:eastAsia="Calibri"/>
          <w:sz w:val="24"/>
          <w:szCs w:val="24"/>
        </w:rPr>
        <w:t xml:space="preserve"> </w:t>
      </w:r>
      <w:r w:rsidRPr="00FD35BF">
        <w:rPr>
          <w:rFonts w:eastAsia="Calibri"/>
          <w:sz w:val="24"/>
          <w:szCs w:val="24"/>
        </w:rPr>
        <w:t>sesuai</w:t>
      </w:r>
      <w:r w:rsidR="00F97DB6">
        <w:rPr>
          <w:rFonts w:eastAsia="Calibri"/>
          <w:sz w:val="24"/>
          <w:szCs w:val="24"/>
        </w:rPr>
        <w:t xml:space="preserve"> </w:t>
      </w:r>
      <w:r w:rsidRPr="00FD35BF">
        <w:rPr>
          <w:rFonts w:eastAsia="Calibri"/>
          <w:sz w:val="24"/>
          <w:szCs w:val="24"/>
        </w:rPr>
        <w:t>dengan</w:t>
      </w:r>
      <w:r w:rsidR="00F97DB6">
        <w:rPr>
          <w:rFonts w:eastAsia="Calibri"/>
          <w:sz w:val="24"/>
          <w:szCs w:val="24"/>
        </w:rPr>
        <w:t xml:space="preserve"> </w:t>
      </w:r>
      <w:r w:rsidRPr="00FD35BF">
        <w:rPr>
          <w:rFonts w:eastAsia="Calibri"/>
          <w:sz w:val="24"/>
          <w:szCs w:val="24"/>
        </w:rPr>
        <w:t>ketentuan</w:t>
      </w:r>
      <w:r w:rsidR="00F97DB6">
        <w:rPr>
          <w:rFonts w:eastAsia="Calibri"/>
          <w:sz w:val="24"/>
          <w:szCs w:val="24"/>
        </w:rPr>
        <w:t xml:space="preserve"> </w:t>
      </w:r>
      <w:r w:rsidRPr="00FD35BF">
        <w:rPr>
          <w:rFonts w:eastAsia="Calibri"/>
          <w:sz w:val="24"/>
          <w:szCs w:val="24"/>
        </w:rPr>
        <w:t>yang</w:t>
      </w:r>
      <w:r w:rsidR="00F97DB6">
        <w:rPr>
          <w:rFonts w:eastAsia="Calibri"/>
          <w:sz w:val="24"/>
          <w:szCs w:val="24"/>
        </w:rPr>
        <w:t xml:space="preserve"> </w:t>
      </w:r>
      <w:r w:rsidRPr="00FD35BF">
        <w:rPr>
          <w:rFonts w:eastAsia="Calibri"/>
          <w:sz w:val="24"/>
          <w:szCs w:val="24"/>
        </w:rPr>
        <w:t>telah</w:t>
      </w:r>
      <w:r w:rsidR="00F97DB6">
        <w:rPr>
          <w:rFonts w:eastAsia="Calibri"/>
          <w:sz w:val="24"/>
          <w:szCs w:val="24"/>
        </w:rPr>
        <w:t xml:space="preserve"> </w:t>
      </w:r>
      <w:r w:rsidRPr="00FD35BF">
        <w:rPr>
          <w:rFonts w:eastAsia="Calibri"/>
          <w:sz w:val="24"/>
          <w:szCs w:val="24"/>
        </w:rPr>
        <w:t>disepakati</w:t>
      </w:r>
      <w:r w:rsidR="00F97DB6">
        <w:rPr>
          <w:rFonts w:eastAsia="Calibri"/>
          <w:sz w:val="24"/>
          <w:szCs w:val="24"/>
        </w:rPr>
        <w:t xml:space="preserve"> </w:t>
      </w:r>
      <w:r w:rsidRPr="00FD35BF">
        <w:rPr>
          <w:rFonts w:eastAsia="Calibri"/>
          <w:sz w:val="24"/>
          <w:szCs w:val="24"/>
        </w:rPr>
        <w:t>antara</w:t>
      </w:r>
      <w:r w:rsidR="00F97DB6">
        <w:rPr>
          <w:rFonts w:eastAsia="Calibri"/>
          <w:sz w:val="24"/>
          <w:szCs w:val="24"/>
        </w:rPr>
        <w:t xml:space="preserve"> </w:t>
      </w:r>
      <w:r w:rsidRPr="00FD35BF">
        <w:rPr>
          <w:rFonts w:eastAsia="Calibri"/>
          <w:sz w:val="24"/>
          <w:szCs w:val="24"/>
        </w:rPr>
        <w:t>kedua</w:t>
      </w:r>
      <w:r w:rsidR="00F97DB6">
        <w:rPr>
          <w:rFonts w:eastAsia="Calibri"/>
          <w:sz w:val="24"/>
          <w:szCs w:val="24"/>
        </w:rPr>
        <w:t xml:space="preserve"> </w:t>
      </w:r>
      <w:r w:rsidRPr="00FD35BF">
        <w:rPr>
          <w:rFonts w:eastAsia="Calibri"/>
          <w:sz w:val="24"/>
          <w:szCs w:val="24"/>
        </w:rPr>
        <w:t>belah</w:t>
      </w:r>
      <w:r w:rsidR="00F97DB6">
        <w:rPr>
          <w:rFonts w:eastAsia="Calibri"/>
          <w:sz w:val="24"/>
          <w:szCs w:val="24"/>
        </w:rPr>
        <w:t xml:space="preserve"> </w:t>
      </w:r>
      <w:r w:rsidRPr="00FD35BF">
        <w:rPr>
          <w:rFonts w:eastAsia="Calibri"/>
          <w:sz w:val="24"/>
          <w:szCs w:val="24"/>
        </w:rPr>
        <w:t>pihak.</w:t>
      </w:r>
      <w:proofErr w:type="gramEnd"/>
    </w:p>
    <w:p w:rsidR="001A7248" w:rsidRDefault="001A7248" w:rsidP="001A7248">
      <w:pPr>
        <w:jc w:val="both"/>
        <w:rPr>
          <w:rFonts w:eastAsia="Calibri"/>
        </w:rPr>
      </w:pPr>
    </w:p>
    <w:p w:rsidR="001A7248" w:rsidRDefault="001A7248" w:rsidP="001A7248">
      <w:pPr>
        <w:jc w:val="both"/>
        <w:rPr>
          <w:rFonts w:eastAsia="Calibri"/>
        </w:rPr>
      </w:pPr>
      <w:proofErr w:type="gramStart"/>
      <w:r>
        <w:rPr>
          <w:rFonts w:eastAsia="Calibri"/>
        </w:rPr>
        <w:t>S</w:t>
      </w:r>
      <w:r w:rsidRPr="00D07B27">
        <w:rPr>
          <w:rFonts w:eastAsia="Calibri"/>
        </w:rPr>
        <w:t>elain</w:t>
      </w:r>
      <w:r w:rsidR="00F97DB6">
        <w:rPr>
          <w:rFonts w:eastAsia="Calibri"/>
        </w:rPr>
        <w:t xml:space="preserve"> </w:t>
      </w:r>
      <w:r w:rsidRPr="00D07B27">
        <w:rPr>
          <w:rFonts w:eastAsia="Calibri"/>
        </w:rPr>
        <w:t>kegiatan</w:t>
      </w:r>
      <w:r w:rsidR="00F97DB6">
        <w:rPr>
          <w:rFonts w:eastAsia="Calibri"/>
        </w:rPr>
        <w:t xml:space="preserve"> </w:t>
      </w:r>
      <w:r w:rsidRPr="00D07B27">
        <w:rPr>
          <w:rFonts w:eastAsia="Calibri"/>
        </w:rPr>
        <w:t>bisnis yang diselenggarakan</w:t>
      </w:r>
      <w:r w:rsidR="00F97DB6">
        <w:rPr>
          <w:rFonts w:eastAsia="Calibri"/>
        </w:rPr>
        <w:t xml:space="preserve"> </w:t>
      </w:r>
      <w:r w:rsidRPr="00D07B27">
        <w:rPr>
          <w:rFonts w:eastAsia="Calibri"/>
        </w:rPr>
        <w:t>oleh</w:t>
      </w:r>
      <w:r w:rsidR="00F97DB6">
        <w:rPr>
          <w:rFonts w:eastAsia="Calibri"/>
        </w:rPr>
        <w:t xml:space="preserve"> </w:t>
      </w:r>
      <w:r w:rsidRPr="00D07B27">
        <w:rPr>
          <w:rFonts w:eastAsia="Calibri"/>
        </w:rPr>
        <w:t>piha</w:t>
      </w:r>
      <w:r>
        <w:rPr>
          <w:rFonts w:eastAsia="Calibri"/>
        </w:rPr>
        <w:t xml:space="preserve">k panitia, pihak </w:t>
      </w:r>
      <w:r w:rsidRPr="00A76F14">
        <w:rPr>
          <w:rFonts w:eastAsia="Calibri"/>
          <w:i/>
        </w:rPr>
        <w:t>Sozo</w:t>
      </w:r>
      <w:r w:rsidR="00F97DB6">
        <w:rPr>
          <w:rFonts w:eastAsia="Calibri"/>
          <w:i/>
        </w:rPr>
        <w:t xml:space="preserve"> </w:t>
      </w:r>
      <w:r>
        <w:rPr>
          <w:rFonts w:eastAsia="Calibri"/>
        </w:rPr>
        <w:t xml:space="preserve">dan </w:t>
      </w:r>
      <w:r w:rsidRPr="00A76F14">
        <w:rPr>
          <w:rFonts w:eastAsia="Calibri"/>
          <w:i/>
        </w:rPr>
        <w:t>Dentsu</w:t>
      </w:r>
      <w:r w:rsidR="00F97DB6">
        <w:rPr>
          <w:rFonts w:eastAsia="Calibri"/>
          <w:i/>
        </w:rPr>
        <w:t xml:space="preserve"> </w:t>
      </w:r>
      <w:r w:rsidRPr="00D07B27">
        <w:rPr>
          <w:rFonts w:eastAsia="Calibri"/>
        </w:rPr>
        <w:t>juga</w:t>
      </w:r>
      <w:r w:rsidR="00F97DB6">
        <w:rPr>
          <w:rFonts w:eastAsia="Calibri"/>
        </w:rPr>
        <w:t xml:space="preserve"> </w:t>
      </w:r>
      <w:r w:rsidRPr="00D07B27">
        <w:rPr>
          <w:rFonts w:eastAsia="Calibri"/>
        </w:rPr>
        <w:t>memberikan</w:t>
      </w:r>
      <w:r w:rsidR="00F97DB6">
        <w:rPr>
          <w:rFonts w:eastAsia="Calibri"/>
        </w:rPr>
        <w:t xml:space="preserve"> </w:t>
      </w:r>
      <w:r w:rsidRPr="00D07B27">
        <w:rPr>
          <w:rFonts w:eastAsia="Calibri"/>
        </w:rPr>
        <w:t>kesempatan</w:t>
      </w:r>
      <w:r w:rsidR="00F97DB6">
        <w:rPr>
          <w:rFonts w:eastAsia="Calibri"/>
        </w:rPr>
        <w:t xml:space="preserve"> </w:t>
      </w:r>
      <w:r w:rsidRPr="00D07B27">
        <w:rPr>
          <w:rFonts w:eastAsia="Calibri"/>
        </w:rPr>
        <w:t>kepada</w:t>
      </w:r>
      <w:r w:rsidR="00F97DB6">
        <w:rPr>
          <w:rFonts w:eastAsia="Calibri"/>
        </w:rPr>
        <w:t xml:space="preserve"> </w:t>
      </w:r>
      <w:r w:rsidRPr="00D07B27">
        <w:rPr>
          <w:rFonts w:eastAsia="Calibri"/>
        </w:rPr>
        <w:t>anak</w:t>
      </w:r>
      <w:r w:rsidR="00F97DB6">
        <w:rPr>
          <w:rFonts w:eastAsia="Calibri"/>
        </w:rPr>
        <w:t xml:space="preserve"> </w:t>
      </w:r>
      <w:r w:rsidRPr="00D07B27">
        <w:rPr>
          <w:rFonts w:eastAsia="Calibri"/>
        </w:rPr>
        <w:t>muda di Indonesia untuk</w:t>
      </w:r>
      <w:r w:rsidR="00F97DB6">
        <w:rPr>
          <w:rFonts w:eastAsia="Calibri"/>
        </w:rPr>
        <w:t xml:space="preserve"> </w:t>
      </w:r>
      <w:r w:rsidRPr="00D07B27">
        <w:rPr>
          <w:rFonts w:eastAsia="Calibri"/>
        </w:rPr>
        <w:t>ikut</w:t>
      </w:r>
      <w:r w:rsidR="00F97DB6">
        <w:rPr>
          <w:rFonts w:eastAsia="Calibri"/>
        </w:rPr>
        <w:t xml:space="preserve"> </w:t>
      </w:r>
      <w:r w:rsidRPr="00D07B27">
        <w:rPr>
          <w:rFonts w:eastAsia="Calibri"/>
        </w:rPr>
        <w:t>serta</w:t>
      </w:r>
      <w:r w:rsidR="00F97DB6">
        <w:rPr>
          <w:rFonts w:eastAsia="Calibri"/>
        </w:rPr>
        <w:t xml:space="preserve"> </w:t>
      </w:r>
      <w:r w:rsidRPr="00D07B27">
        <w:rPr>
          <w:rFonts w:eastAsia="Calibri"/>
        </w:rPr>
        <w:t>dalam</w:t>
      </w:r>
      <w:r w:rsidR="00F97DB6">
        <w:rPr>
          <w:rFonts w:eastAsia="Calibri"/>
        </w:rPr>
        <w:t xml:space="preserve"> </w:t>
      </w:r>
      <w:r w:rsidRPr="00D07B27">
        <w:rPr>
          <w:rFonts w:eastAsia="Calibri"/>
        </w:rPr>
        <w:t>kegiatan</w:t>
      </w:r>
      <w:r w:rsidR="00F97DB6">
        <w:rPr>
          <w:rFonts w:eastAsia="Calibri"/>
        </w:rPr>
        <w:t xml:space="preserve"> </w:t>
      </w:r>
      <w:r w:rsidRPr="00D07B27">
        <w:rPr>
          <w:rFonts w:eastAsia="Calibri"/>
        </w:rPr>
        <w:t xml:space="preserve">produk yang </w:t>
      </w:r>
      <w:r w:rsidRPr="00A204FE">
        <w:rPr>
          <w:rFonts w:eastAsia="Calibri"/>
          <w:i/>
        </w:rPr>
        <w:t>Anime Festival Asia</w:t>
      </w:r>
      <w:r w:rsidR="00F97DB6">
        <w:rPr>
          <w:rFonts w:eastAsia="Calibri"/>
          <w:i/>
        </w:rPr>
        <w:t xml:space="preserve"> </w:t>
      </w:r>
      <w:r>
        <w:rPr>
          <w:rFonts w:eastAsia="Calibri"/>
        </w:rPr>
        <w:t>gelar</w:t>
      </w:r>
      <w:r w:rsidRPr="00D07B27">
        <w:rPr>
          <w:rFonts w:eastAsia="Calibri"/>
        </w:rPr>
        <w:t>, salah</w:t>
      </w:r>
      <w:r w:rsidR="00F97DB6">
        <w:rPr>
          <w:rFonts w:eastAsia="Calibri"/>
        </w:rPr>
        <w:t xml:space="preserve"> </w:t>
      </w:r>
      <w:r w:rsidRPr="00D07B27">
        <w:rPr>
          <w:rFonts w:eastAsia="Calibri"/>
        </w:rPr>
        <w:t>satunya</w:t>
      </w:r>
      <w:r>
        <w:rPr>
          <w:rFonts w:eastAsia="Calibri"/>
        </w:rPr>
        <w:t xml:space="preserve"> adalah </w:t>
      </w:r>
      <w:r w:rsidRPr="00A76F14">
        <w:rPr>
          <w:rFonts w:eastAsia="Calibri"/>
          <w:i/>
        </w:rPr>
        <w:t xml:space="preserve">AFA </w:t>
      </w:r>
      <w:r>
        <w:rPr>
          <w:rFonts w:eastAsia="Calibri"/>
          <w:i/>
        </w:rPr>
        <w:t xml:space="preserve">Café </w:t>
      </w:r>
      <w:r w:rsidRPr="00D07B27">
        <w:rPr>
          <w:rFonts w:eastAsia="Calibri"/>
        </w:rPr>
        <w:t>dimana</w:t>
      </w:r>
      <w:r w:rsidR="00F97DB6">
        <w:rPr>
          <w:rFonts w:eastAsia="Calibri"/>
        </w:rPr>
        <w:t xml:space="preserve"> </w:t>
      </w:r>
      <w:r w:rsidRPr="00D07B27">
        <w:rPr>
          <w:rFonts w:eastAsia="Calibri"/>
        </w:rPr>
        <w:t>pihak</w:t>
      </w:r>
      <w:r w:rsidR="00F97DB6">
        <w:rPr>
          <w:rFonts w:eastAsia="Calibri"/>
        </w:rPr>
        <w:t xml:space="preserve"> </w:t>
      </w:r>
      <w:r w:rsidRPr="00A204FE">
        <w:rPr>
          <w:rFonts w:eastAsia="Calibri"/>
          <w:i/>
        </w:rPr>
        <w:t>Anime Festival Asia</w:t>
      </w:r>
      <w:r w:rsidR="00F97DB6">
        <w:rPr>
          <w:rFonts w:eastAsia="Calibri"/>
          <w:i/>
        </w:rPr>
        <w:t xml:space="preserve"> </w:t>
      </w:r>
      <w:r w:rsidRPr="00D07B27">
        <w:rPr>
          <w:rFonts w:eastAsia="Calibri"/>
        </w:rPr>
        <w:t>menjual</w:t>
      </w:r>
      <w:r w:rsidR="00F97DB6">
        <w:rPr>
          <w:rFonts w:eastAsia="Calibri"/>
        </w:rPr>
        <w:t xml:space="preserve"> </w:t>
      </w:r>
      <w:r w:rsidRPr="00D07B27">
        <w:rPr>
          <w:rFonts w:eastAsia="Calibri"/>
        </w:rPr>
        <w:t>jasa</w:t>
      </w:r>
      <w:r w:rsidR="00F97DB6">
        <w:rPr>
          <w:rFonts w:eastAsia="Calibri"/>
        </w:rPr>
        <w:t xml:space="preserve"> </w:t>
      </w:r>
      <w:r w:rsidRPr="00D07B27">
        <w:rPr>
          <w:rFonts w:eastAsia="Calibri"/>
        </w:rPr>
        <w:t>penyajian</w:t>
      </w:r>
      <w:r w:rsidR="00F97DB6">
        <w:rPr>
          <w:rFonts w:eastAsia="Calibri"/>
        </w:rPr>
        <w:t xml:space="preserve"> </w:t>
      </w:r>
      <w:r w:rsidRPr="00D07B27">
        <w:rPr>
          <w:rFonts w:eastAsia="Calibri"/>
        </w:rPr>
        <w:t>makanan</w:t>
      </w:r>
      <w:r w:rsidR="00F97DB6">
        <w:rPr>
          <w:rFonts w:eastAsia="Calibri"/>
        </w:rPr>
        <w:t xml:space="preserve"> </w:t>
      </w:r>
      <w:r w:rsidRPr="00D07B27">
        <w:rPr>
          <w:rFonts w:eastAsia="Calibri"/>
        </w:rPr>
        <w:t>dan</w:t>
      </w:r>
      <w:r w:rsidR="00F97DB6">
        <w:rPr>
          <w:rFonts w:eastAsia="Calibri"/>
        </w:rPr>
        <w:t xml:space="preserve"> </w:t>
      </w:r>
      <w:r w:rsidRPr="00D07B27">
        <w:rPr>
          <w:rFonts w:eastAsia="Calibri"/>
        </w:rPr>
        <w:t>minuman</w:t>
      </w:r>
      <w:r>
        <w:rPr>
          <w:rFonts w:eastAsia="Calibri"/>
        </w:rPr>
        <w:t xml:space="preserve"> yang mana </w:t>
      </w:r>
      <w:r w:rsidRPr="00D07B27">
        <w:rPr>
          <w:rFonts w:eastAsia="Calibri"/>
        </w:rPr>
        <w:t>para</w:t>
      </w:r>
      <w:r w:rsidR="00F97DB6">
        <w:rPr>
          <w:rFonts w:eastAsia="Calibri"/>
        </w:rPr>
        <w:t xml:space="preserve"> </w:t>
      </w:r>
      <w:r w:rsidRPr="00D07B27">
        <w:rPr>
          <w:rFonts w:eastAsia="Calibri"/>
        </w:rPr>
        <w:t>pengunjung</w:t>
      </w:r>
      <w:r w:rsidR="00F97DB6">
        <w:rPr>
          <w:rFonts w:eastAsia="Calibri"/>
        </w:rPr>
        <w:t xml:space="preserve"> </w:t>
      </w:r>
      <w:r w:rsidRPr="00D07B27">
        <w:rPr>
          <w:rFonts w:eastAsia="Calibri"/>
        </w:rPr>
        <w:t>dan</w:t>
      </w:r>
      <w:r w:rsidR="00F97DB6">
        <w:rPr>
          <w:rFonts w:eastAsia="Calibri"/>
        </w:rPr>
        <w:t xml:space="preserve"> </w:t>
      </w:r>
      <w:r w:rsidRPr="00D07B27">
        <w:rPr>
          <w:rFonts w:eastAsia="Calibri"/>
        </w:rPr>
        <w:t>peserta</w:t>
      </w:r>
      <w:r w:rsidR="00F97DB6">
        <w:rPr>
          <w:rFonts w:eastAsia="Calibri"/>
        </w:rPr>
        <w:t xml:space="preserve"> </w:t>
      </w:r>
      <w:r w:rsidRPr="00D07B27">
        <w:rPr>
          <w:rFonts w:eastAsia="Calibri"/>
        </w:rPr>
        <w:t>dilayani</w:t>
      </w:r>
      <w:r w:rsidR="00F97DB6">
        <w:rPr>
          <w:rFonts w:eastAsia="Calibri"/>
        </w:rPr>
        <w:t xml:space="preserve"> </w:t>
      </w:r>
      <w:r w:rsidRPr="00D07B27">
        <w:rPr>
          <w:rFonts w:eastAsia="Calibri"/>
        </w:rPr>
        <w:t>oleh</w:t>
      </w:r>
      <w:r w:rsidR="00F97DB6">
        <w:rPr>
          <w:rFonts w:eastAsia="Calibri"/>
        </w:rPr>
        <w:t xml:space="preserve"> </w:t>
      </w:r>
      <w:r w:rsidRPr="00A76F14">
        <w:rPr>
          <w:rFonts w:eastAsia="Calibri"/>
          <w:i/>
        </w:rPr>
        <w:t>Waiter</w:t>
      </w:r>
      <w:r w:rsidR="00F97DB6">
        <w:rPr>
          <w:rFonts w:eastAsia="Calibri"/>
          <w:i/>
        </w:rPr>
        <w:t xml:space="preserve"> </w:t>
      </w:r>
      <w:r w:rsidRPr="00D07B27">
        <w:rPr>
          <w:rFonts w:eastAsia="Calibri"/>
        </w:rPr>
        <w:t>dan</w:t>
      </w:r>
      <w:r w:rsidR="00F97DB6">
        <w:rPr>
          <w:rFonts w:eastAsia="Calibri"/>
        </w:rPr>
        <w:t xml:space="preserve"> </w:t>
      </w:r>
      <w:r w:rsidRPr="00A76F14">
        <w:rPr>
          <w:rFonts w:eastAsia="Calibri"/>
          <w:i/>
        </w:rPr>
        <w:lastRenderedPageBreak/>
        <w:t>Waitrees</w:t>
      </w:r>
      <w:r w:rsidR="00F97DB6">
        <w:rPr>
          <w:rFonts w:eastAsia="Calibri"/>
          <w:i/>
        </w:rPr>
        <w:t xml:space="preserve"> </w:t>
      </w:r>
      <w:r w:rsidRPr="00D07B27">
        <w:rPr>
          <w:rFonts w:eastAsia="Calibri"/>
        </w:rPr>
        <w:t>yang memakai</w:t>
      </w:r>
      <w:r w:rsidR="00F97DB6">
        <w:rPr>
          <w:rFonts w:eastAsia="Calibri"/>
        </w:rPr>
        <w:t xml:space="preserve"> </w:t>
      </w:r>
      <w:r w:rsidRPr="00D07B27">
        <w:rPr>
          <w:rFonts w:eastAsia="Calibri"/>
        </w:rPr>
        <w:t>kostum</w:t>
      </w:r>
      <w:r w:rsidR="00F97DB6">
        <w:rPr>
          <w:rFonts w:eastAsia="Calibri"/>
        </w:rPr>
        <w:t xml:space="preserve"> </w:t>
      </w:r>
      <w:r w:rsidRPr="00D07B27">
        <w:rPr>
          <w:rFonts w:eastAsia="Calibri"/>
        </w:rPr>
        <w:t>ala</w:t>
      </w:r>
      <w:r w:rsidR="00F97DB6">
        <w:rPr>
          <w:rFonts w:eastAsia="Calibri"/>
        </w:rPr>
        <w:t xml:space="preserve"> </w:t>
      </w:r>
      <w:r w:rsidRPr="00A76F14">
        <w:rPr>
          <w:rFonts w:eastAsia="Calibri"/>
          <w:i/>
        </w:rPr>
        <w:t>maid</w:t>
      </w:r>
      <w:r>
        <w:rPr>
          <w:rFonts w:eastAsia="Calibri"/>
          <w:i/>
        </w:rPr>
        <w:t xml:space="preserve"> (pelayan wanita) </w:t>
      </w:r>
      <w:r w:rsidRPr="00D07B27">
        <w:rPr>
          <w:rFonts w:eastAsia="Calibri"/>
        </w:rPr>
        <w:t>dan</w:t>
      </w:r>
      <w:r w:rsidR="00F97DB6">
        <w:rPr>
          <w:rFonts w:eastAsia="Calibri"/>
        </w:rPr>
        <w:t xml:space="preserve"> </w:t>
      </w:r>
      <w:r w:rsidRPr="00A76F14">
        <w:rPr>
          <w:rFonts w:eastAsia="Calibri"/>
          <w:i/>
        </w:rPr>
        <w:t>butle</w:t>
      </w:r>
      <w:r>
        <w:rPr>
          <w:rFonts w:eastAsia="Calibri"/>
          <w:i/>
        </w:rPr>
        <w:t>r (pelayan pria)</w:t>
      </w:r>
      <w:r w:rsidRPr="00A76F14">
        <w:rPr>
          <w:rFonts w:eastAsia="Calibri"/>
          <w:i/>
        </w:rPr>
        <w:t>,</w:t>
      </w:r>
      <w:r w:rsidR="00F97DB6">
        <w:rPr>
          <w:rFonts w:eastAsia="Calibri"/>
          <w:i/>
        </w:rPr>
        <w:t xml:space="preserve"> </w:t>
      </w:r>
      <w:r w:rsidRPr="00D07B27">
        <w:rPr>
          <w:rFonts w:eastAsia="Calibri"/>
        </w:rPr>
        <w:t>tidak</w:t>
      </w:r>
      <w:r w:rsidR="00F97DB6">
        <w:rPr>
          <w:rFonts w:eastAsia="Calibri"/>
        </w:rPr>
        <w:t xml:space="preserve"> </w:t>
      </w:r>
      <w:r w:rsidRPr="00D07B27">
        <w:rPr>
          <w:rFonts w:eastAsia="Calibri"/>
        </w:rPr>
        <w:t>hanya</w:t>
      </w:r>
      <w:r w:rsidR="00F97DB6">
        <w:rPr>
          <w:rFonts w:eastAsia="Calibri"/>
        </w:rPr>
        <w:t xml:space="preserve"> </w:t>
      </w:r>
      <w:r w:rsidRPr="00D07B27">
        <w:rPr>
          <w:rFonts w:eastAsia="Calibri"/>
        </w:rPr>
        <w:t>itu</w:t>
      </w:r>
      <w:r w:rsidR="00F97DB6">
        <w:rPr>
          <w:rFonts w:eastAsia="Calibri"/>
        </w:rPr>
        <w:t xml:space="preserve"> </w:t>
      </w:r>
      <w:r w:rsidRPr="00D07B27">
        <w:rPr>
          <w:rFonts w:eastAsia="Calibri"/>
        </w:rPr>
        <w:t>penyelenggarapun</w:t>
      </w:r>
      <w:r w:rsidR="00F97DB6">
        <w:rPr>
          <w:rFonts w:eastAsia="Calibri"/>
        </w:rPr>
        <w:t xml:space="preserve"> </w:t>
      </w:r>
      <w:r w:rsidRPr="00D07B27">
        <w:rPr>
          <w:rFonts w:eastAsia="Calibri"/>
        </w:rPr>
        <w:t>mengadakan</w:t>
      </w:r>
      <w:r w:rsidR="00F97DB6">
        <w:rPr>
          <w:rFonts w:eastAsia="Calibri"/>
        </w:rPr>
        <w:t xml:space="preserve"> </w:t>
      </w:r>
      <w:r w:rsidRPr="00A76F14">
        <w:rPr>
          <w:rFonts w:eastAsia="Calibri"/>
          <w:i/>
        </w:rPr>
        <w:t xml:space="preserve">event </w:t>
      </w:r>
      <w:r w:rsidRPr="00D07B27">
        <w:rPr>
          <w:rFonts w:eastAsia="Calibri"/>
        </w:rPr>
        <w:t>lomba</w:t>
      </w:r>
      <w:r w:rsidRPr="00A76F14">
        <w:rPr>
          <w:rFonts w:eastAsia="Calibri"/>
          <w:i/>
        </w:rPr>
        <w:t>cosplay</w:t>
      </w:r>
      <w:r w:rsidRPr="00D07B27">
        <w:rPr>
          <w:rFonts w:eastAsia="Calibri"/>
        </w:rPr>
        <w:t>dimana</w:t>
      </w:r>
      <w:r w:rsidR="00F97DB6">
        <w:rPr>
          <w:rFonts w:eastAsia="Calibri"/>
        </w:rPr>
        <w:t xml:space="preserve"> </w:t>
      </w:r>
      <w:r w:rsidRPr="00D07B27">
        <w:rPr>
          <w:rFonts w:eastAsia="Calibri"/>
        </w:rPr>
        <w:t>lomba</w:t>
      </w:r>
      <w:r w:rsidR="00F97DB6">
        <w:rPr>
          <w:rFonts w:eastAsia="Calibri"/>
        </w:rPr>
        <w:t xml:space="preserve"> </w:t>
      </w:r>
      <w:r w:rsidRPr="00D07B27">
        <w:rPr>
          <w:rFonts w:eastAsia="Calibri"/>
        </w:rPr>
        <w:t>memberikan</w:t>
      </w:r>
      <w:r w:rsidR="00F97DB6">
        <w:rPr>
          <w:rFonts w:eastAsia="Calibri"/>
        </w:rPr>
        <w:t xml:space="preserve"> </w:t>
      </w:r>
      <w:r w:rsidRPr="00D07B27">
        <w:rPr>
          <w:rFonts w:eastAsia="Calibri"/>
        </w:rPr>
        <w:t>kesempatan</w:t>
      </w:r>
      <w:r w:rsidR="00F97DB6">
        <w:rPr>
          <w:rFonts w:eastAsia="Calibri"/>
        </w:rPr>
        <w:t xml:space="preserve"> </w:t>
      </w:r>
      <w:r w:rsidRPr="00D07B27">
        <w:rPr>
          <w:rFonts w:eastAsia="Calibri"/>
        </w:rPr>
        <w:t>kepada</w:t>
      </w:r>
      <w:r w:rsidR="00F97DB6">
        <w:rPr>
          <w:rFonts w:eastAsia="Calibri"/>
        </w:rPr>
        <w:t xml:space="preserve"> </w:t>
      </w:r>
      <w:r w:rsidRPr="00D07B27">
        <w:rPr>
          <w:rFonts w:eastAsia="Calibri"/>
        </w:rPr>
        <w:t>para</w:t>
      </w:r>
      <w:r w:rsidR="00F97DB6">
        <w:rPr>
          <w:rFonts w:eastAsia="Calibri"/>
        </w:rPr>
        <w:t xml:space="preserve"> </w:t>
      </w:r>
      <w:r w:rsidRPr="00D07B27">
        <w:rPr>
          <w:rFonts w:eastAsia="Calibri"/>
        </w:rPr>
        <w:t>masyarakat</w:t>
      </w:r>
      <w:r w:rsidR="00F97DB6">
        <w:rPr>
          <w:rFonts w:eastAsia="Calibri"/>
        </w:rPr>
        <w:t xml:space="preserve"> </w:t>
      </w:r>
      <w:r w:rsidRPr="00D07B27">
        <w:rPr>
          <w:rFonts w:eastAsia="Calibri"/>
        </w:rPr>
        <w:t>dari</w:t>
      </w:r>
      <w:r w:rsidR="00F97DB6">
        <w:rPr>
          <w:rFonts w:eastAsia="Calibri"/>
        </w:rPr>
        <w:t xml:space="preserve"> </w:t>
      </w:r>
      <w:r w:rsidRPr="00D07B27">
        <w:rPr>
          <w:rFonts w:eastAsia="Calibri"/>
        </w:rPr>
        <w:t>berbagai</w:t>
      </w:r>
      <w:r w:rsidR="00F97DB6">
        <w:rPr>
          <w:rFonts w:eastAsia="Calibri"/>
        </w:rPr>
        <w:t xml:space="preserve"> </w:t>
      </w:r>
      <w:r w:rsidRPr="00D07B27">
        <w:rPr>
          <w:rFonts w:eastAsia="Calibri"/>
        </w:rPr>
        <w:t>kalangan</w:t>
      </w:r>
      <w:r w:rsidR="00F97DB6">
        <w:rPr>
          <w:rFonts w:eastAsia="Calibri"/>
        </w:rPr>
        <w:t xml:space="preserve"> </w:t>
      </w:r>
      <w:r w:rsidRPr="00D07B27">
        <w:rPr>
          <w:rFonts w:eastAsia="Calibri"/>
        </w:rPr>
        <w:t>tanpa</w:t>
      </w:r>
      <w:r w:rsidR="00F97DB6">
        <w:rPr>
          <w:rFonts w:eastAsia="Calibri"/>
        </w:rPr>
        <w:t xml:space="preserve"> </w:t>
      </w:r>
      <w:r w:rsidRPr="00D07B27">
        <w:rPr>
          <w:rFonts w:eastAsia="Calibri"/>
        </w:rPr>
        <w:t>batasan</w:t>
      </w:r>
      <w:r w:rsidR="00F97DB6">
        <w:rPr>
          <w:rFonts w:eastAsia="Calibri"/>
        </w:rPr>
        <w:t xml:space="preserve"> </w:t>
      </w:r>
      <w:r w:rsidRPr="00D07B27">
        <w:rPr>
          <w:rFonts w:eastAsia="Calibri"/>
        </w:rPr>
        <w:t>umur</w:t>
      </w:r>
      <w:r w:rsidR="00F97DB6">
        <w:rPr>
          <w:rFonts w:eastAsia="Calibri"/>
        </w:rPr>
        <w:t xml:space="preserve"> </w:t>
      </w:r>
      <w:r w:rsidRPr="00D07B27">
        <w:rPr>
          <w:rFonts w:eastAsia="Calibri"/>
        </w:rPr>
        <w:t>untuk</w:t>
      </w:r>
      <w:r w:rsidR="00F97DB6">
        <w:rPr>
          <w:rFonts w:eastAsia="Calibri"/>
        </w:rPr>
        <w:t xml:space="preserve"> </w:t>
      </w:r>
      <w:r w:rsidRPr="00D07B27">
        <w:rPr>
          <w:rFonts w:eastAsia="Calibri"/>
        </w:rPr>
        <w:t>mengikuti</w:t>
      </w:r>
      <w:r w:rsidR="00F97DB6">
        <w:rPr>
          <w:rFonts w:eastAsia="Calibri"/>
        </w:rPr>
        <w:t xml:space="preserve"> </w:t>
      </w:r>
      <w:r w:rsidRPr="00D07B27">
        <w:rPr>
          <w:rFonts w:eastAsia="Calibri"/>
        </w:rPr>
        <w:t>lomba</w:t>
      </w:r>
      <w:r w:rsidR="00F97DB6">
        <w:rPr>
          <w:rFonts w:eastAsia="Calibri"/>
        </w:rPr>
        <w:t xml:space="preserve"> </w:t>
      </w:r>
      <w:r>
        <w:rPr>
          <w:rFonts w:eastAsia="Calibri"/>
          <w:i/>
        </w:rPr>
        <w:t>c</w:t>
      </w:r>
      <w:r w:rsidRPr="004E202E">
        <w:rPr>
          <w:rFonts w:eastAsia="Calibri"/>
          <w:i/>
        </w:rPr>
        <w:t>osplay</w:t>
      </w:r>
      <w:r w:rsidR="00F97DB6">
        <w:rPr>
          <w:rFonts w:eastAsia="Calibri"/>
          <w:i/>
        </w:rPr>
        <w:t xml:space="preserve"> </w:t>
      </w:r>
      <w:r w:rsidRPr="00D07B27">
        <w:rPr>
          <w:rFonts w:eastAsia="Calibri"/>
        </w:rPr>
        <w:t>ini.</w:t>
      </w:r>
      <w:proofErr w:type="gramEnd"/>
    </w:p>
    <w:p w:rsidR="001A7248" w:rsidRDefault="001A7248" w:rsidP="001A7248">
      <w:pPr>
        <w:jc w:val="both"/>
        <w:rPr>
          <w:rFonts w:eastAsia="Calibri"/>
        </w:rPr>
      </w:pPr>
    </w:p>
    <w:p w:rsidR="001A7248" w:rsidRPr="004365E8" w:rsidRDefault="001A7248" w:rsidP="004365E8">
      <w:pPr>
        <w:jc w:val="both"/>
        <w:rPr>
          <w:rFonts w:eastAsia="Calibri"/>
        </w:rPr>
      </w:pPr>
      <w:proofErr w:type="gramStart"/>
      <w:r>
        <w:rPr>
          <w:rFonts w:eastAsia="Calibri"/>
        </w:rPr>
        <w:t>U</w:t>
      </w:r>
      <w:r w:rsidRPr="00D07B27">
        <w:rPr>
          <w:rFonts w:eastAsia="Calibri"/>
        </w:rPr>
        <w:t>paya</w:t>
      </w:r>
      <w:r w:rsidR="00F97DB6">
        <w:rPr>
          <w:rFonts w:eastAsia="Calibri"/>
        </w:rPr>
        <w:t xml:space="preserve"> </w:t>
      </w:r>
      <w:r w:rsidRPr="00A204FE">
        <w:rPr>
          <w:rFonts w:eastAsia="Calibri"/>
          <w:i/>
        </w:rPr>
        <w:t>Anime Festival Asia</w:t>
      </w:r>
      <w:r w:rsidR="00F97DB6">
        <w:rPr>
          <w:rFonts w:eastAsia="Calibri"/>
          <w:i/>
        </w:rPr>
        <w:t xml:space="preserve"> </w:t>
      </w:r>
      <w:r w:rsidRPr="00D07B27">
        <w:rPr>
          <w:rFonts w:eastAsia="Calibri"/>
        </w:rPr>
        <w:t>dalam</w:t>
      </w:r>
      <w:r w:rsidR="00F97DB6">
        <w:rPr>
          <w:rFonts w:eastAsia="Calibri"/>
        </w:rPr>
        <w:t xml:space="preserve"> </w:t>
      </w:r>
      <w:r w:rsidRPr="00D07B27">
        <w:rPr>
          <w:rFonts w:eastAsia="Calibri"/>
        </w:rPr>
        <w:t>penyebaran</w:t>
      </w:r>
      <w:r w:rsidR="00F97DB6">
        <w:rPr>
          <w:rFonts w:eastAsia="Calibri"/>
        </w:rPr>
        <w:t xml:space="preserve"> </w:t>
      </w:r>
      <w:r w:rsidRPr="004E202E">
        <w:rPr>
          <w:rFonts w:eastAsia="Calibri"/>
          <w:i/>
        </w:rPr>
        <w:t>pop culture</w:t>
      </w:r>
      <w:r w:rsidRPr="00D07B27">
        <w:rPr>
          <w:rFonts w:eastAsia="Calibri"/>
        </w:rPr>
        <w:t>, media dan</w:t>
      </w:r>
      <w:r w:rsidR="00F97DB6">
        <w:rPr>
          <w:rFonts w:eastAsia="Calibri"/>
        </w:rPr>
        <w:t xml:space="preserve"> </w:t>
      </w:r>
      <w:r w:rsidRPr="00D07B27">
        <w:rPr>
          <w:rFonts w:eastAsia="Calibri"/>
        </w:rPr>
        <w:t>komunikasi</w:t>
      </w:r>
      <w:r w:rsidR="00F97DB6">
        <w:rPr>
          <w:rFonts w:eastAsia="Calibri"/>
        </w:rPr>
        <w:t xml:space="preserve"> </w:t>
      </w:r>
      <w:r w:rsidRPr="00D07B27">
        <w:rPr>
          <w:rFonts w:eastAsia="Calibri"/>
        </w:rPr>
        <w:t>digunakan</w:t>
      </w:r>
      <w:r w:rsidR="00F97DB6">
        <w:rPr>
          <w:rFonts w:eastAsia="Calibri"/>
        </w:rPr>
        <w:t xml:space="preserve"> </w:t>
      </w:r>
      <w:r w:rsidRPr="00D07B27">
        <w:rPr>
          <w:rFonts w:eastAsia="Calibri"/>
        </w:rPr>
        <w:t>sebaga</w:t>
      </w:r>
      <w:r>
        <w:rPr>
          <w:rFonts w:eastAsia="Calibri"/>
        </w:rPr>
        <w:t xml:space="preserve">i diplomasi </w:t>
      </w:r>
      <w:r w:rsidRPr="00A204FE">
        <w:rPr>
          <w:rFonts w:eastAsia="Calibri"/>
          <w:i/>
        </w:rPr>
        <w:t>Anime Festival Asia</w:t>
      </w:r>
      <w:r w:rsidR="00F97DB6">
        <w:rPr>
          <w:rFonts w:eastAsia="Calibri"/>
          <w:i/>
        </w:rPr>
        <w:t xml:space="preserve"> </w:t>
      </w:r>
      <w:r>
        <w:rPr>
          <w:rFonts w:eastAsia="Calibri"/>
        </w:rPr>
        <w:t>dengan mem</w:t>
      </w:r>
      <w:r w:rsidRPr="00D07B27">
        <w:rPr>
          <w:rFonts w:eastAsia="Calibri"/>
        </w:rPr>
        <w:t>b</w:t>
      </w:r>
      <w:r>
        <w:rPr>
          <w:rFonts w:eastAsia="Calibri"/>
        </w:rPr>
        <w:t>e</w:t>
      </w:r>
      <w:r w:rsidRPr="00D07B27">
        <w:rPr>
          <w:rFonts w:eastAsia="Calibri"/>
        </w:rPr>
        <w:t>rikan</w:t>
      </w:r>
      <w:r w:rsidR="00F97DB6">
        <w:rPr>
          <w:rFonts w:eastAsia="Calibri"/>
        </w:rPr>
        <w:t xml:space="preserve"> </w:t>
      </w:r>
      <w:r w:rsidRPr="00D07B27">
        <w:rPr>
          <w:rFonts w:eastAsia="Calibri"/>
        </w:rPr>
        <w:t>be</w:t>
      </w:r>
      <w:r>
        <w:rPr>
          <w:rFonts w:eastAsia="Calibri"/>
        </w:rPr>
        <w:t>rita atau info tentang kegiatan-</w:t>
      </w:r>
      <w:r w:rsidRPr="00D07B27">
        <w:rPr>
          <w:rFonts w:eastAsia="Calibri"/>
        </w:rPr>
        <w:t>kegiatan yang dilakukan</w:t>
      </w:r>
      <w:r w:rsidR="00F97DB6">
        <w:rPr>
          <w:rFonts w:eastAsia="Calibri"/>
        </w:rPr>
        <w:t xml:space="preserve">  </w:t>
      </w:r>
      <w:r w:rsidRPr="00A204FE">
        <w:rPr>
          <w:rFonts w:eastAsia="Calibri"/>
          <w:i/>
        </w:rPr>
        <w:t>Anime Festival Asia</w:t>
      </w:r>
      <w:r w:rsidR="00F97DB6">
        <w:rPr>
          <w:rFonts w:eastAsia="Calibri"/>
          <w:i/>
        </w:rPr>
        <w:t xml:space="preserve"> </w:t>
      </w:r>
      <w:r w:rsidRPr="00D07B27">
        <w:rPr>
          <w:rFonts w:eastAsia="Calibri"/>
        </w:rPr>
        <w:t>salah</w:t>
      </w:r>
      <w:r w:rsidR="00F97DB6">
        <w:rPr>
          <w:rFonts w:eastAsia="Calibri"/>
        </w:rPr>
        <w:t xml:space="preserve"> </w:t>
      </w:r>
      <w:r w:rsidRPr="00D07B27">
        <w:rPr>
          <w:rFonts w:eastAsia="Calibri"/>
        </w:rPr>
        <w:t>satunya</w:t>
      </w:r>
      <w:r w:rsidR="00F97DB6">
        <w:rPr>
          <w:rFonts w:eastAsia="Calibri"/>
        </w:rPr>
        <w:t xml:space="preserve"> </w:t>
      </w:r>
      <w:r w:rsidRPr="00D07B27">
        <w:rPr>
          <w:rFonts w:eastAsia="Calibri"/>
        </w:rPr>
        <w:t xml:space="preserve">seperti media internet </w:t>
      </w:r>
      <w:r w:rsidRPr="00A204FE">
        <w:rPr>
          <w:rFonts w:eastAsia="Calibri"/>
          <w:i/>
        </w:rPr>
        <w:t>Anime Festival Asia</w:t>
      </w:r>
      <w:r w:rsidR="00F97DB6">
        <w:rPr>
          <w:rFonts w:eastAsia="Calibri"/>
          <w:i/>
        </w:rPr>
        <w:t xml:space="preserve"> </w:t>
      </w:r>
      <w:r>
        <w:rPr>
          <w:rFonts w:eastAsia="Calibri"/>
        </w:rPr>
        <w:t>membuat situs resmi</w:t>
      </w:r>
      <w:r w:rsidRPr="00D07B27">
        <w:rPr>
          <w:rFonts w:eastAsia="Calibri"/>
        </w:rPr>
        <w:t>nya agar para</w:t>
      </w:r>
      <w:r w:rsidR="00F97DB6">
        <w:rPr>
          <w:rFonts w:eastAsia="Calibri"/>
        </w:rPr>
        <w:t xml:space="preserve"> </w:t>
      </w:r>
      <w:r w:rsidRPr="00D07B27">
        <w:rPr>
          <w:rFonts w:eastAsia="Calibri"/>
        </w:rPr>
        <w:t>peminat</w:t>
      </w:r>
      <w:r w:rsidR="00F97DB6">
        <w:rPr>
          <w:rFonts w:eastAsia="Calibri"/>
        </w:rPr>
        <w:t xml:space="preserve"> </w:t>
      </w:r>
      <w:r w:rsidRPr="00A204FE">
        <w:rPr>
          <w:rFonts w:eastAsia="Calibri"/>
          <w:i/>
        </w:rPr>
        <w:t>Anime Festival Asia</w:t>
      </w:r>
      <w:r w:rsidR="00F97DB6">
        <w:rPr>
          <w:rFonts w:eastAsia="Calibri"/>
          <w:i/>
        </w:rPr>
        <w:t xml:space="preserve"> </w:t>
      </w:r>
      <w:r w:rsidRPr="00D07B27">
        <w:rPr>
          <w:rFonts w:eastAsia="Calibri"/>
        </w:rPr>
        <w:t>dapat</w:t>
      </w:r>
      <w:r>
        <w:rPr>
          <w:rFonts w:eastAsia="Calibri"/>
        </w:rPr>
        <w:t xml:space="preserve"> me</w:t>
      </w:r>
      <w:r w:rsidRPr="00D07B27">
        <w:rPr>
          <w:rFonts w:eastAsia="Calibri"/>
        </w:rPr>
        <w:t>ngetahui</w:t>
      </w:r>
      <w:r w:rsidR="00F97DB6">
        <w:rPr>
          <w:rFonts w:eastAsia="Calibri"/>
        </w:rPr>
        <w:t xml:space="preserve"> </w:t>
      </w:r>
      <w:r w:rsidRPr="00D07B27">
        <w:rPr>
          <w:rFonts w:eastAsia="Calibri"/>
        </w:rPr>
        <w:t>kapan</w:t>
      </w:r>
      <w:r w:rsidR="00F97DB6">
        <w:rPr>
          <w:rFonts w:eastAsia="Calibri"/>
        </w:rPr>
        <w:t xml:space="preserve"> </w:t>
      </w:r>
      <w:r w:rsidRPr="00D07B27">
        <w:rPr>
          <w:rFonts w:eastAsia="Calibri"/>
        </w:rPr>
        <w:t>dimana</w:t>
      </w:r>
      <w:r w:rsidR="00F97DB6">
        <w:rPr>
          <w:rFonts w:eastAsia="Calibri"/>
        </w:rPr>
        <w:t xml:space="preserve"> </w:t>
      </w:r>
      <w:r w:rsidRPr="00D07B27">
        <w:rPr>
          <w:rFonts w:eastAsia="Calibri"/>
        </w:rPr>
        <w:t>dan</w:t>
      </w:r>
      <w:r>
        <w:rPr>
          <w:rFonts w:eastAsia="Calibri"/>
        </w:rPr>
        <w:t xml:space="preserve"> bagaimana </w:t>
      </w:r>
      <w:r w:rsidRPr="00A204FE">
        <w:rPr>
          <w:rFonts w:eastAsia="Calibri"/>
          <w:i/>
        </w:rPr>
        <w:t>Anime Festival Asia</w:t>
      </w:r>
      <w:r w:rsidR="00F97DB6">
        <w:rPr>
          <w:rFonts w:eastAsia="Calibri"/>
          <w:i/>
        </w:rPr>
        <w:t xml:space="preserve"> </w:t>
      </w:r>
      <w:r w:rsidRPr="00D07B27">
        <w:rPr>
          <w:rFonts w:eastAsia="Calibri"/>
        </w:rPr>
        <w:t>yang akan</w:t>
      </w:r>
      <w:r>
        <w:rPr>
          <w:rFonts w:eastAsia="Calibri"/>
        </w:rPr>
        <w:t xml:space="preserve"> diselen</w:t>
      </w:r>
      <w:r w:rsidRPr="00D07B27">
        <w:rPr>
          <w:rFonts w:eastAsia="Calibri"/>
        </w:rPr>
        <w:t>ggarakan</w:t>
      </w:r>
      <w:r w:rsidR="00F97DB6">
        <w:rPr>
          <w:rFonts w:eastAsia="Calibri"/>
        </w:rPr>
        <w:t xml:space="preserve"> </w:t>
      </w:r>
      <w:r w:rsidRPr="00D07B27">
        <w:rPr>
          <w:rFonts w:eastAsia="Calibri"/>
        </w:rPr>
        <w:t>selanjutnya</w:t>
      </w:r>
      <w:r w:rsidR="00F97DB6">
        <w:rPr>
          <w:rFonts w:eastAsia="Calibri"/>
        </w:rPr>
        <w:t xml:space="preserve"> </w:t>
      </w:r>
      <w:r w:rsidRPr="00D07B27">
        <w:rPr>
          <w:rFonts w:eastAsia="Calibri"/>
        </w:rPr>
        <w:t>dan</w:t>
      </w:r>
      <w:r w:rsidR="00F97DB6">
        <w:rPr>
          <w:rFonts w:eastAsia="Calibri"/>
        </w:rPr>
        <w:t xml:space="preserve"> </w:t>
      </w:r>
      <w:r w:rsidRPr="00D07B27">
        <w:rPr>
          <w:rFonts w:eastAsia="Calibri"/>
        </w:rPr>
        <w:t>juga</w:t>
      </w:r>
      <w:r w:rsidR="00F97DB6">
        <w:rPr>
          <w:rFonts w:eastAsia="Calibri"/>
        </w:rPr>
        <w:t xml:space="preserve"> </w:t>
      </w:r>
      <w:r w:rsidRPr="00D07B27">
        <w:rPr>
          <w:rFonts w:eastAsia="Calibri"/>
        </w:rPr>
        <w:t>hasil</w:t>
      </w:r>
      <w:r w:rsidR="00F97DB6">
        <w:rPr>
          <w:rFonts w:eastAsia="Calibri"/>
        </w:rPr>
        <w:t xml:space="preserve"> </w:t>
      </w:r>
      <w:r w:rsidRPr="00D07B27">
        <w:rPr>
          <w:rFonts w:eastAsia="Calibri"/>
        </w:rPr>
        <w:t>dari</w:t>
      </w:r>
      <w:r w:rsidR="00F97DB6">
        <w:rPr>
          <w:rFonts w:eastAsia="Calibri"/>
        </w:rPr>
        <w:t xml:space="preserve"> </w:t>
      </w:r>
      <w:r w:rsidRPr="00D07B27">
        <w:rPr>
          <w:rFonts w:eastAsia="Calibri"/>
        </w:rPr>
        <w:t>kegiatan yang sudah</w:t>
      </w:r>
      <w:r w:rsidR="00F97DB6">
        <w:rPr>
          <w:rFonts w:eastAsia="Calibri"/>
        </w:rPr>
        <w:t xml:space="preserve"> </w:t>
      </w:r>
      <w:r w:rsidRPr="00D07B27">
        <w:rPr>
          <w:rFonts w:eastAsia="Calibri"/>
        </w:rPr>
        <w:t>dilakukan.</w:t>
      </w:r>
      <w:proofErr w:type="gramEnd"/>
      <w:r w:rsidR="00F97DB6">
        <w:rPr>
          <w:rFonts w:eastAsia="Calibri"/>
        </w:rPr>
        <w:t xml:space="preserve"> </w:t>
      </w:r>
      <w:r w:rsidRPr="00D07B27">
        <w:rPr>
          <w:rFonts w:eastAsia="Calibri"/>
        </w:rPr>
        <w:t>Kemudian</w:t>
      </w:r>
      <w:r w:rsidR="00F97DB6">
        <w:rPr>
          <w:rFonts w:eastAsia="Calibri"/>
        </w:rPr>
        <w:t xml:space="preserve"> </w:t>
      </w:r>
      <w:r w:rsidRPr="00D07B27">
        <w:rPr>
          <w:rFonts w:eastAsia="Calibri"/>
        </w:rPr>
        <w:t>sebuah p</w:t>
      </w:r>
      <w:r>
        <w:rPr>
          <w:rFonts w:eastAsia="Calibri"/>
        </w:rPr>
        <w:t xml:space="preserve">amphlet, brosur, dan juga video - </w:t>
      </w:r>
      <w:r w:rsidRPr="00D07B27">
        <w:rPr>
          <w:rFonts w:eastAsia="Calibri"/>
        </w:rPr>
        <w:t>video yang disebarkan</w:t>
      </w:r>
      <w:r>
        <w:rPr>
          <w:rFonts w:eastAsia="Calibri"/>
        </w:rPr>
        <w:t xml:space="preserve"> seperti di </w:t>
      </w:r>
      <w:r w:rsidRPr="003E6D71">
        <w:rPr>
          <w:rFonts w:eastAsia="Calibri"/>
          <w:i/>
        </w:rPr>
        <w:t>youtube,</w:t>
      </w:r>
      <w:r w:rsidR="00F97DB6">
        <w:rPr>
          <w:rFonts w:eastAsia="Calibri"/>
          <w:i/>
        </w:rPr>
        <w:t xml:space="preserve"> </w:t>
      </w:r>
      <w:r w:rsidRPr="003E6D71">
        <w:rPr>
          <w:rFonts w:eastAsia="Calibri"/>
          <w:i/>
        </w:rPr>
        <w:t>facebook, twitter</w:t>
      </w:r>
      <w:r>
        <w:rPr>
          <w:rFonts w:eastAsia="Calibri"/>
        </w:rPr>
        <w:t xml:space="preserve"> dan media sos</w:t>
      </w:r>
      <w:r w:rsidRPr="00D07B27">
        <w:rPr>
          <w:rFonts w:eastAsia="Calibri"/>
        </w:rPr>
        <w:t>ial lainnyajuga</w:t>
      </w:r>
      <w:r w:rsidR="00F97DB6">
        <w:rPr>
          <w:rFonts w:eastAsia="Calibri"/>
        </w:rPr>
        <w:t xml:space="preserve"> </w:t>
      </w:r>
      <w:r w:rsidRPr="00D07B27">
        <w:rPr>
          <w:rFonts w:eastAsia="Calibri"/>
        </w:rPr>
        <w:t>merupakan</w:t>
      </w:r>
      <w:r w:rsidR="00F97DB6">
        <w:rPr>
          <w:rFonts w:eastAsia="Calibri"/>
        </w:rPr>
        <w:t xml:space="preserve"> </w:t>
      </w:r>
      <w:r w:rsidRPr="00D07B27">
        <w:rPr>
          <w:rFonts w:eastAsia="Calibri"/>
        </w:rPr>
        <w:t>jalur media dan</w:t>
      </w:r>
      <w:r w:rsidR="00F97DB6">
        <w:rPr>
          <w:rFonts w:eastAsia="Calibri"/>
        </w:rPr>
        <w:t xml:space="preserve"> </w:t>
      </w:r>
      <w:r w:rsidRPr="00D07B27">
        <w:rPr>
          <w:rFonts w:eastAsia="Calibri"/>
        </w:rPr>
        <w:t>komunikasi yang d</w:t>
      </w:r>
      <w:r>
        <w:rPr>
          <w:rFonts w:eastAsia="Calibri"/>
        </w:rPr>
        <w:t xml:space="preserve">igunakan </w:t>
      </w:r>
      <w:r w:rsidRPr="00A204FE">
        <w:rPr>
          <w:rFonts w:eastAsia="Calibri"/>
          <w:i/>
        </w:rPr>
        <w:t>Anime Festival Asia</w:t>
      </w:r>
      <w:r w:rsidR="00F97DB6">
        <w:rPr>
          <w:rFonts w:eastAsia="Calibri"/>
          <w:i/>
        </w:rPr>
        <w:t xml:space="preserve"> </w:t>
      </w:r>
      <w:r>
        <w:rPr>
          <w:rFonts w:eastAsia="Calibri"/>
        </w:rPr>
        <w:t>dalam berdiplomasi.</w:t>
      </w:r>
      <w:r w:rsidR="00F97DB6">
        <w:rPr>
          <w:rFonts w:eastAsia="Calibri"/>
        </w:rPr>
        <w:t xml:space="preserve"> </w:t>
      </w:r>
      <w:proofErr w:type="gramStart"/>
      <w:r>
        <w:t xml:space="preserve">Keberadaan </w:t>
      </w:r>
      <w:r w:rsidRPr="00A204FE">
        <w:rPr>
          <w:i/>
        </w:rPr>
        <w:t>anime</w:t>
      </w:r>
      <w:r>
        <w:t xml:space="preserve"> Jepang di Indonesia sendiri merupakan bentuk tukar menukar budaya yang dimiliki kedua negara dalam hal ini memang Jepang ingin mengenalkan budaya sekaligus industrri yang khas Jepang yaitu </w:t>
      </w:r>
      <w:r w:rsidRPr="00A204FE">
        <w:rPr>
          <w:i/>
        </w:rPr>
        <w:t>anime</w:t>
      </w:r>
      <w:r>
        <w:t xml:space="preserve">.Berbagai macam festival </w:t>
      </w:r>
      <w:r w:rsidRPr="00A204FE">
        <w:rPr>
          <w:i/>
        </w:rPr>
        <w:t>anime</w:t>
      </w:r>
      <w:r>
        <w:t xml:space="preserve"> yang ada di Indonesia dimana termasuk beberapa kegiatan yang melibatkan kemunculan tokoh </w:t>
      </w:r>
      <w:r w:rsidRPr="00A204FE">
        <w:rPr>
          <w:i/>
        </w:rPr>
        <w:t>anime</w:t>
      </w:r>
      <w:r>
        <w:t xml:space="preserve"> saat ini sudah sangat marak di Indonesia.Salah satunya adalah </w:t>
      </w:r>
      <w:r w:rsidRPr="00A204FE">
        <w:rPr>
          <w:i/>
        </w:rPr>
        <w:t>Anime Festival Asia</w:t>
      </w:r>
      <w:r>
        <w:t xml:space="preserve"> adalah serangkaian kegiatan </w:t>
      </w:r>
      <w:r w:rsidRPr="00A204FE">
        <w:rPr>
          <w:i/>
        </w:rPr>
        <w:t>anime</w:t>
      </w:r>
      <w:r>
        <w:t xml:space="preserve"> tahunan yang di selenggarakan oleh </w:t>
      </w:r>
      <w:r w:rsidRPr="007A0571">
        <w:rPr>
          <w:i/>
        </w:rPr>
        <w:t>Sozo</w:t>
      </w:r>
      <w:r>
        <w:t xml:space="preserve"> dan </w:t>
      </w:r>
      <w:r w:rsidRPr="007A0571">
        <w:rPr>
          <w:i/>
        </w:rPr>
        <w:t>Dentsu</w:t>
      </w:r>
      <w:r>
        <w:t xml:space="preserve"> di kawasan Asia Tenggara.</w:t>
      </w:r>
      <w:proofErr w:type="gramEnd"/>
      <w:r>
        <w:t xml:space="preserve"> Di Indonesia </w:t>
      </w:r>
      <w:r w:rsidRPr="00A204FE">
        <w:rPr>
          <w:i/>
        </w:rPr>
        <w:t>Anime Festival Asia</w:t>
      </w:r>
      <w:r>
        <w:t xml:space="preserve"> di selenggarakan pada tahun 2012 hingga 2015 berikut adalah exibition </w:t>
      </w:r>
      <w:r w:rsidRPr="00A204FE">
        <w:rPr>
          <w:i/>
        </w:rPr>
        <w:t>Anime Festival Asia</w:t>
      </w:r>
      <w:r w:rsidRPr="00644C12">
        <w:t>dan hasil dari acara tersebut</w:t>
      </w:r>
      <w:r>
        <w:t xml:space="preserve">di  Indonesia yang mana dalam </w:t>
      </w:r>
      <w:r w:rsidRPr="0072118B">
        <w:rPr>
          <w:i/>
        </w:rPr>
        <w:t xml:space="preserve">exibition </w:t>
      </w:r>
      <w:r>
        <w:t xml:space="preserve">tersebut, memberikan berbagai macam hal  dan kegiatan tentang </w:t>
      </w:r>
      <w:r w:rsidRPr="009B258B">
        <w:rPr>
          <w:i/>
        </w:rPr>
        <w:t>Pop Culture</w:t>
      </w:r>
      <w:r>
        <w:t xml:space="preserve"> Jepang.</w:t>
      </w:r>
    </w:p>
    <w:p w:rsidR="001A7248" w:rsidRPr="006141FA" w:rsidRDefault="001A7248" w:rsidP="001A7248">
      <w:pPr>
        <w:pStyle w:val="FootnoteText"/>
        <w:tabs>
          <w:tab w:val="left" w:pos="0"/>
        </w:tabs>
        <w:jc w:val="both"/>
        <w:rPr>
          <w:sz w:val="24"/>
          <w:szCs w:val="24"/>
        </w:rPr>
      </w:pPr>
    </w:p>
    <w:p w:rsidR="001A7248" w:rsidRPr="009604C9" w:rsidRDefault="001A7248" w:rsidP="001A7248">
      <w:pPr>
        <w:pStyle w:val="ListParagraph"/>
        <w:ind w:left="0"/>
        <w:jc w:val="both"/>
        <w:rPr>
          <w:b/>
          <w:i/>
          <w:iCs/>
          <w:sz w:val="20"/>
          <w:szCs w:val="20"/>
        </w:rPr>
      </w:pPr>
      <w:r w:rsidRPr="009604C9">
        <w:rPr>
          <w:b/>
          <w:i/>
          <w:noProof/>
          <w:lang w:eastAsia="ko-KR"/>
        </w:rPr>
        <w:t>Exhibition Anime Festival Asia  pada tahun 2012</w:t>
      </w:r>
    </w:p>
    <w:p w:rsidR="001A7248" w:rsidRDefault="001A7248" w:rsidP="001A7248">
      <w:pPr>
        <w:pStyle w:val="ListParagraph"/>
        <w:ind w:left="0"/>
        <w:jc w:val="both"/>
        <w:rPr>
          <w:iCs/>
        </w:rPr>
      </w:pPr>
      <w:r w:rsidRPr="00493E56">
        <w:rPr>
          <w:iCs/>
        </w:rPr>
        <w:t>Dengan meningkatnya popularitas budaya populer Jepang di Indonesia, untuk pertama kalinya Anime Festival Asia diselenggarakan di Indonesia yang diadakan pada tanggal 1 dan 2 September 2012 di Jakarta International Expo. Menjadi acara anime terbesar dan acara budaya pop culture Jepang di Indonesia dengan jumlah pengunjung terbanyak yaitu 40.000 dan dimeriahkan oleh</w:t>
      </w:r>
      <w:r>
        <w:rPr>
          <w:iCs/>
        </w:rPr>
        <w:t xml:space="preserve"> 40 pameran dan didukung oleh  5</w:t>
      </w:r>
      <w:r w:rsidRPr="00493E56">
        <w:rPr>
          <w:iCs/>
        </w:rPr>
        <w:t xml:space="preserve"> sponsor, AFAID 2012 memberikan acara untuk Penggemar anime dan budaya populer Jepang untuk menikmati deretan suara penyanyi Anisong (lagu anime). </w:t>
      </w:r>
      <w:proofErr w:type="gramStart"/>
      <w:r w:rsidRPr="00493E56">
        <w:rPr>
          <w:iCs/>
        </w:rPr>
        <w:t>Para pecinta budaya populer Jepang bisa bertatap muka dengan artis top Jepang dalam animasi dan segala kegiatan budaya populer Jepang.Dalam kegiatan AFAID 2012 panggung utama mampu menampung hingga 3.000 pengunjung dan menampilkan para seniman dari industri anime, termasuk aktor pengisi suara anime, selebriti cosplay dan produser anime.</w:t>
      </w:r>
      <w:proofErr w:type="gramEnd"/>
      <w:r w:rsidRPr="00493E56">
        <w:rPr>
          <w:iCs/>
        </w:rPr>
        <w:t xml:space="preserve"> Kegiatan juga di buat dengan memberikan penjualan barang – barang asli dari Jepang, pemutaran film, kegiatan yang berhubungan dengan cosplay, dan pengalaman pelayan wanita (maid) dan pelayan pria (butler) di kafe seperti yang sering di buat dalam cerita anime dan dibuat sama seperti di distrik Akihabara yang terkenal di Jepang.</w:t>
      </w:r>
    </w:p>
    <w:p w:rsidR="001A7248" w:rsidRDefault="001A7248" w:rsidP="001A7248">
      <w:pPr>
        <w:pStyle w:val="ListParagraph"/>
        <w:ind w:left="0"/>
        <w:jc w:val="both"/>
        <w:rPr>
          <w:iCs/>
        </w:rPr>
      </w:pPr>
    </w:p>
    <w:p w:rsidR="00F97DB6" w:rsidRPr="005B29C7" w:rsidRDefault="00F97DB6" w:rsidP="001A7248">
      <w:pPr>
        <w:pStyle w:val="ListParagraph"/>
        <w:ind w:left="0"/>
        <w:jc w:val="both"/>
        <w:rPr>
          <w:iCs/>
        </w:rPr>
      </w:pPr>
    </w:p>
    <w:p w:rsidR="001A7248" w:rsidRPr="009604C9" w:rsidRDefault="001A7248" w:rsidP="001A7248">
      <w:pPr>
        <w:pStyle w:val="ListParagraph"/>
        <w:ind w:left="0"/>
        <w:jc w:val="both"/>
        <w:rPr>
          <w:b/>
          <w:i/>
          <w:noProof/>
          <w:lang w:eastAsia="ko-KR"/>
        </w:rPr>
      </w:pPr>
      <w:r w:rsidRPr="009604C9">
        <w:rPr>
          <w:b/>
          <w:i/>
          <w:noProof/>
          <w:lang w:eastAsia="ko-KR"/>
        </w:rPr>
        <w:lastRenderedPageBreak/>
        <w:t>Exhibition Anime Festival Asia  pada tahun 2013</w:t>
      </w:r>
    </w:p>
    <w:p w:rsidR="001A7248" w:rsidRDefault="001A7248" w:rsidP="001A7248">
      <w:pPr>
        <w:pStyle w:val="ListParagraph"/>
        <w:ind w:left="0"/>
        <w:jc w:val="both"/>
        <w:rPr>
          <w:noProof/>
          <w:lang w:eastAsia="ko-KR"/>
        </w:rPr>
      </w:pPr>
      <w:r w:rsidRPr="005B29C7">
        <w:rPr>
          <w:iCs/>
        </w:rPr>
        <w:t xml:space="preserve">Pertama kalinya Anime Festival Asia Indonesia pada 2012 telah menarik 40.000 pengunjung dalam acara 2 hari yang berakhir dengan sukses besar. Setelah keberhasilan ini popularitas budaya populer Jepang semakin meningkat dan membuat Anime Festival Asia kembali diadakan untuk ke 2 kalinya pada tahun 2013 membawa popculture Jepang dan menetapkan kegiatannya di Indonesia sebagai acara budaya populer Jepang dan anime paling populer. Anime Festival Asia2013 di Indonesia diselenggarakan pada 6-8 September di Plenary Hall, Balai Sidang dan dimeriahkan oleh 80 pameran dengan jumlah pengunjung 53.000 dan didukung oleh 6 sponsor. </w:t>
      </w:r>
      <w:r w:rsidRPr="005B29C7">
        <w:rPr>
          <w:noProof/>
          <w:lang w:eastAsia="ko-KR"/>
        </w:rPr>
        <w:t>AFAID 2013 membuat tema kegiatannya dengan nama “I love Anisong” karena kesuksesan dari kegiatan sebelumnya yang mana banyak peminat untuk menanti kembali penampilan – penampilan penyanyi solo</w:t>
      </w:r>
      <w:r w:rsidRPr="005B29C7">
        <w:rPr>
          <w:i/>
          <w:noProof/>
          <w:lang w:eastAsia="ko-KR"/>
        </w:rPr>
        <w:t>J-pop</w:t>
      </w:r>
      <w:r w:rsidRPr="005B29C7">
        <w:rPr>
          <w:noProof/>
          <w:lang w:eastAsia="ko-KR"/>
        </w:rPr>
        <w:t xml:space="preserve"> dan grup </w:t>
      </w:r>
      <w:r w:rsidRPr="005B29C7">
        <w:rPr>
          <w:i/>
          <w:noProof/>
          <w:lang w:eastAsia="ko-KR"/>
        </w:rPr>
        <w:t>J-pop</w:t>
      </w:r>
      <w:r w:rsidRPr="005B29C7">
        <w:rPr>
          <w:noProof/>
          <w:lang w:eastAsia="ko-KR"/>
        </w:rPr>
        <w:t xml:space="preserve">. AFAID 2013 menampilkan 6 artiskonser </w:t>
      </w:r>
      <w:r w:rsidRPr="005B29C7">
        <w:rPr>
          <w:i/>
          <w:noProof/>
          <w:lang w:eastAsia="ko-KR"/>
        </w:rPr>
        <w:t>Anisong</w:t>
      </w:r>
      <w:r w:rsidRPr="005B29C7">
        <w:rPr>
          <w:noProof/>
          <w:lang w:eastAsia="ko-KR"/>
        </w:rPr>
        <w:t xml:space="preserve"> (Lagu</w:t>
      </w:r>
      <w:r w:rsidRPr="005B29C7">
        <w:rPr>
          <w:i/>
          <w:noProof/>
          <w:lang w:eastAsia="ko-KR"/>
        </w:rPr>
        <w:t>Anime</w:t>
      </w:r>
      <w:r w:rsidRPr="005B29C7">
        <w:rPr>
          <w:noProof/>
          <w:lang w:eastAsia="ko-KR"/>
        </w:rPr>
        <w:t xml:space="preserve">) yaitu Eir Aoi, Aya Hirano, Babymetal, fripside, Kalafina dan May’n bersama-sama mereka akan tampil untuk pertama kalinya  di Indonesia. Terlepas dari konser, AFAID 2013 juga memberikan koleksi terbesar barang dagangan </w:t>
      </w:r>
      <w:r w:rsidRPr="005B29C7">
        <w:rPr>
          <w:i/>
          <w:noProof/>
          <w:lang w:eastAsia="ko-KR"/>
        </w:rPr>
        <w:t>anime</w:t>
      </w:r>
      <w:r w:rsidRPr="005B29C7">
        <w:rPr>
          <w:noProof/>
          <w:lang w:eastAsia="ko-KR"/>
        </w:rPr>
        <w:t xml:space="preserve"> asli dari kota Akiba dan beberapa barang top Jepang. Kegiatan cosplay juga diisi oleh </w:t>
      </w:r>
      <w:r w:rsidRPr="005B29C7">
        <w:rPr>
          <w:i/>
          <w:noProof/>
          <w:lang w:eastAsia="ko-KR"/>
        </w:rPr>
        <w:t xml:space="preserve">cosplay </w:t>
      </w:r>
      <w:r w:rsidRPr="005B29C7">
        <w:rPr>
          <w:noProof/>
          <w:lang w:eastAsia="ko-KR"/>
        </w:rPr>
        <w:t xml:space="preserve">terkenal dari Jepang, Singapura, Malasiya dan Indonesia di panggung AFAID 2013. Sebuah kejuaraan khusus </w:t>
      </w:r>
      <w:r w:rsidRPr="005B29C7">
        <w:rPr>
          <w:i/>
          <w:noProof/>
          <w:lang w:eastAsia="ko-KR"/>
        </w:rPr>
        <w:t>cosplay</w:t>
      </w:r>
      <w:r w:rsidRPr="005B29C7">
        <w:rPr>
          <w:noProof/>
          <w:lang w:eastAsia="ko-KR"/>
        </w:rPr>
        <w:t xml:space="preserve"> juga diselenggarakan selama festival, pemenang yang mewakili Indonesia akan bersaing dengan </w:t>
      </w:r>
      <w:r w:rsidRPr="005B29C7">
        <w:rPr>
          <w:i/>
          <w:noProof/>
          <w:lang w:eastAsia="ko-KR"/>
        </w:rPr>
        <w:t>cosplayers</w:t>
      </w:r>
      <w:r w:rsidRPr="005B29C7">
        <w:rPr>
          <w:noProof/>
          <w:lang w:eastAsia="ko-KR"/>
        </w:rPr>
        <w:t xml:space="preserve"> terbaik dari Singapura, Malaysia, dan Thailand. di </w:t>
      </w:r>
      <w:r w:rsidRPr="005B29C7">
        <w:rPr>
          <w:i/>
          <w:noProof/>
          <w:lang w:eastAsia="ko-KR"/>
        </w:rPr>
        <w:t>Cosplay Championship Regional.</w:t>
      </w:r>
      <w:r w:rsidRPr="005B29C7">
        <w:rPr>
          <w:noProof/>
          <w:lang w:eastAsia="ko-KR"/>
        </w:rPr>
        <w:t xml:space="preserve">Area panggung utama, yang digelar di Jakarta </w:t>
      </w:r>
      <w:r w:rsidRPr="005B29C7">
        <w:rPr>
          <w:i/>
          <w:noProof/>
          <w:lang w:eastAsia="ko-KR"/>
        </w:rPr>
        <w:t>Convetion Centre Planery</w:t>
      </w:r>
      <w:r w:rsidRPr="005B29C7">
        <w:rPr>
          <w:noProof/>
          <w:lang w:eastAsia="ko-KR"/>
        </w:rPr>
        <w:t xml:space="preserve"> juga ditingkatkan dan mampu menampung lebih dari 3500 pengunjung dan kembali menampilkan tamu langka dari industri </w:t>
      </w:r>
      <w:r w:rsidRPr="005B29C7">
        <w:rPr>
          <w:i/>
          <w:noProof/>
          <w:lang w:eastAsia="ko-KR"/>
        </w:rPr>
        <w:t>anime,</w:t>
      </w:r>
      <w:r w:rsidRPr="005B29C7">
        <w:rPr>
          <w:noProof/>
          <w:lang w:eastAsia="ko-KR"/>
        </w:rPr>
        <w:t xml:space="preserve"> termasuk aktor pengisi suara </w:t>
      </w:r>
      <w:r w:rsidRPr="005B29C7">
        <w:rPr>
          <w:i/>
          <w:noProof/>
          <w:lang w:eastAsia="ko-KR"/>
        </w:rPr>
        <w:t>anime</w:t>
      </w:r>
      <w:r w:rsidRPr="005B29C7">
        <w:rPr>
          <w:noProof/>
          <w:lang w:eastAsia="ko-KR"/>
        </w:rPr>
        <w:t xml:space="preserve">, selebriti </w:t>
      </w:r>
      <w:r w:rsidRPr="005B29C7">
        <w:rPr>
          <w:i/>
          <w:noProof/>
          <w:lang w:eastAsia="ko-KR"/>
        </w:rPr>
        <w:t xml:space="preserve">cosplay </w:t>
      </w:r>
      <w:r w:rsidRPr="005B29C7">
        <w:rPr>
          <w:noProof/>
          <w:lang w:eastAsia="ko-KR"/>
        </w:rPr>
        <w:t xml:space="preserve">dan produser </w:t>
      </w:r>
      <w:r w:rsidRPr="005B29C7">
        <w:rPr>
          <w:i/>
          <w:noProof/>
          <w:lang w:eastAsia="ko-KR"/>
        </w:rPr>
        <w:t>anime</w:t>
      </w:r>
      <w:r w:rsidRPr="005B29C7">
        <w:rPr>
          <w:noProof/>
          <w:lang w:eastAsia="ko-KR"/>
        </w:rPr>
        <w:t>.</w:t>
      </w:r>
      <w:r w:rsidRPr="005B29C7">
        <w:rPr>
          <w:iCs/>
        </w:rPr>
        <w:t xml:space="preserve"> (</w:t>
      </w:r>
      <w:r w:rsidRPr="005B29C7">
        <w:rPr>
          <w:noProof/>
          <w:lang w:eastAsia="ko-KR"/>
        </w:rPr>
        <w:t xml:space="preserve">wwwanimefestival.asia/afaid/about_afaid) </w:t>
      </w:r>
    </w:p>
    <w:p w:rsidR="004365E8" w:rsidRDefault="004365E8" w:rsidP="001A7248">
      <w:pPr>
        <w:pStyle w:val="FootnoteText"/>
        <w:jc w:val="both"/>
        <w:rPr>
          <w:noProof/>
          <w:sz w:val="24"/>
          <w:szCs w:val="24"/>
          <w:lang w:val="en-US" w:eastAsia="ko-KR"/>
        </w:rPr>
      </w:pPr>
    </w:p>
    <w:p w:rsidR="001A7248" w:rsidRPr="009604C9" w:rsidRDefault="001A7248" w:rsidP="001A7248">
      <w:pPr>
        <w:pStyle w:val="FootnoteText"/>
        <w:jc w:val="both"/>
        <w:rPr>
          <w:b/>
          <w:noProof/>
          <w:lang w:eastAsia="ko-KR"/>
        </w:rPr>
      </w:pPr>
      <w:r w:rsidRPr="009604C9">
        <w:rPr>
          <w:b/>
          <w:noProof/>
          <w:sz w:val="24"/>
          <w:szCs w:val="24"/>
          <w:lang w:val="en-US" w:eastAsia="ko-KR"/>
        </w:rPr>
        <w:t>Exhibition Anime Festival Asia  pada tahun 2014</w:t>
      </w:r>
    </w:p>
    <w:p w:rsidR="001A7248" w:rsidRDefault="001A7248" w:rsidP="001A7248">
      <w:pPr>
        <w:tabs>
          <w:tab w:val="left" w:pos="709"/>
        </w:tabs>
        <w:jc w:val="both"/>
        <w:rPr>
          <w:noProof/>
          <w:lang w:eastAsia="ko-KR"/>
        </w:rPr>
      </w:pPr>
      <w:r w:rsidRPr="00493E56">
        <w:rPr>
          <w:noProof/>
          <w:lang w:eastAsia="ko-KR"/>
        </w:rPr>
        <w:t xml:space="preserve">Dua tahun pertama </w:t>
      </w:r>
      <w:r w:rsidRPr="00493E56">
        <w:rPr>
          <w:i/>
          <w:noProof/>
          <w:lang w:eastAsia="ko-KR"/>
        </w:rPr>
        <w:t>Anime Festival Asia</w:t>
      </w:r>
      <w:r w:rsidRPr="00493E56">
        <w:rPr>
          <w:noProof/>
          <w:lang w:eastAsia="ko-KR"/>
        </w:rPr>
        <w:t xml:space="preserve"> pada tahun 2012 dan 2013 menarik lebih dari 40.000 peserta per tahun dan selalu berakhir dengan sukses besar. </w:t>
      </w:r>
      <w:r w:rsidRPr="00493E56">
        <w:rPr>
          <w:i/>
          <w:noProof/>
          <w:lang w:eastAsia="ko-KR"/>
        </w:rPr>
        <w:t>Anime Festival Asia</w:t>
      </w:r>
      <w:r w:rsidRPr="00493E56">
        <w:rPr>
          <w:noProof/>
          <w:lang w:eastAsia="ko-KR"/>
        </w:rPr>
        <w:t xml:space="preserve"> di Indonesia terus membangun kegiatannya sebagai top </w:t>
      </w:r>
      <w:r w:rsidRPr="00493E56">
        <w:rPr>
          <w:i/>
          <w:noProof/>
          <w:lang w:eastAsia="ko-KR"/>
        </w:rPr>
        <w:t xml:space="preserve">anime </w:t>
      </w:r>
      <w:r w:rsidRPr="00493E56">
        <w:rPr>
          <w:noProof/>
          <w:lang w:eastAsia="ko-KR"/>
        </w:rPr>
        <w:t xml:space="preserve">Indonesia dan acara budaya populer Jepang terbesar di Indonesia. AFAID 2014 di adakan pada tanggal 15 - 17 Agustus di </w:t>
      </w:r>
      <w:r w:rsidRPr="00493E56">
        <w:rPr>
          <w:i/>
          <w:noProof/>
          <w:lang w:eastAsia="ko-KR"/>
        </w:rPr>
        <w:t>Plenary Hall</w:t>
      </w:r>
      <w:r w:rsidRPr="00493E56">
        <w:rPr>
          <w:noProof/>
          <w:lang w:eastAsia="ko-KR"/>
        </w:rPr>
        <w:t>, Balai Sarbini Jakarta  yang dimeriahkan oleh 123 stand pameran dengan pengunjung seba</w:t>
      </w:r>
      <w:r>
        <w:rPr>
          <w:noProof/>
          <w:lang w:eastAsia="ko-KR"/>
        </w:rPr>
        <w:t>nyak 55.000 dan didukung oleh 12</w:t>
      </w:r>
      <w:r w:rsidRPr="00493E56">
        <w:rPr>
          <w:noProof/>
          <w:lang w:eastAsia="ko-KR"/>
        </w:rPr>
        <w:t xml:space="preserve"> sponsor.AFAID 2014 menampilkan 7 artis </w:t>
      </w:r>
      <w:r w:rsidRPr="00493E56">
        <w:rPr>
          <w:i/>
          <w:noProof/>
          <w:lang w:eastAsia="ko-KR"/>
        </w:rPr>
        <w:t xml:space="preserve">Anisong </w:t>
      </w:r>
      <w:r w:rsidRPr="00493E56">
        <w:rPr>
          <w:noProof/>
          <w:lang w:eastAsia="ko-KR"/>
        </w:rPr>
        <w:t>(</w:t>
      </w:r>
      <w:r w:rsidRPr="00493E56">
        <w:rPr>
          <w:i/>
          <w:noProof/>
          <w:lang w:eastAsia="ko-KR"/>
        </w:rPr>
        <w:t>Anime</w:t>
      </w:r>
      <w:r w:rsidRPr="00493E56">
        <w:rPr>
          <w:noProof/>
          <w:lang w:eastAsia="ko-KR"/>
        </w:rPr>
        <w:t xml:space="preserve"> Lagu) penyanyi solo J</w:t>
      </w:r>
      <w:r w:rsidRPr="00493E56">
        <w:rPr>
          <w:i/>
          <w:noProof/>
          <w:lang w:eastAsia="ko-KR"/>
        </w:rPr>
        <w:t xml:space="preserve">-pop </w:t>
      </w:r>
      <w:r w:rsidRPr="00493E56">
        <w:rPr>
          <w:noProof/>
          <w:lang w:eastAsia="ko-KR"/>
        </w:rPr>
        <w:t xml:space="preserve">maupun grup </w:t>
      </w:r>
      <w:r w:rsidRPr="00493E56">
        <w:rPr>
          <w:i/>
          <w:noProof/>
          <w:lang w:eastAsia="ko-KR"/>
        </w:rPr>
        <w:t xml:space="preserve">J-pop </w:t>
      </w:r>
      <w:r w:rsidRPr="00493E56">
        <w:rPr>
          <w:noProof/>
          <w:lang w:eastAsia="ko-KR"/>
        </w:rPr>
        <w:t xml:space="preserve">langsung dari Jepang. menampilkan:  Egoist, Eir Aoi, Garnidelia, Hachioji-p, Dj Kazu, Luna Haruna, TM Revolution. Terlepas dari konser, AFAID 2014 juga memamerkan koleksi terbesar barang dagangan </w:t>
      </w:r>
      <w:r w:rsidRPr="00493E56">
        <w:rPr>
          <w:i/>
          <w:noProof/>
          <w:lang w:eastAsia="ko-KR"/>
        </w:rPr>
        <w:t xml:space="preserve">anime </w:t>
      </w:r>
      <w:r w:rsidRPr="00493E56">
        <w:rPr>
          <w:noProof/>
          <w:lang w:eastAsia="ko-KR"/>
        </w:rPr>
        <w:t xml:space="preserve">asli dari kota Akiba.Top </w:t>
      </w:r>
      <w:r w:rsidRPr="00493E56">
        <w:rPr>
          <w:i/>
          <w:noProof/>
          <w:lang w:eastAsia="ko-KR"/>
        </w:rPr>
        <w:t>cosplay</w:t>
      </w:r>
      <w:r w:rsidRPr="00493E56">
        <w:rPr>
          <w:noProof/>
          <w:lang w:eastAsia="ko-KR"/>
        </w:rPr>
        <w:t xml:space="preserve"> selebriti juga memeriahkan panggung di AFAID 2014. Kejuaraan cosplay khusus juga diadakan selama festival dengan pemenang yang mewakili Indonesia untuk bersaing dengan </w:t>
      </w:r>
      <w:r w:rsidRPr="00493E56">
        <w:rPr>
          <w:i/>
          <w:noProof/>
          <w:lang w:eastAsia="ko-KR"/>
        </w:rPr>
        <w:t>cosplayers</w:t>
      </w:r>
      <w:r w:rsidRPr="00493E56">
        <w:rPr>
          <w:noProof/>
          <w:lang w:eastAsia="ko-KR"/>
        </w:rPr>
        <w:t xml:space="preserve"> terbaik dari negara lain di </w:t>
      </w:r>
      <w:r w:rsidRPr="00493E56">
        <w:rPr>
          <w:i/>
          <w:noProof/>
          <w:lang w:eastAsia="ko-KR"/>
        </w:rPr>
        <w:t>cosplay championship regional</w:t>
      </w:r>
      <w:r>
        <w:rPr>
          <w:noProof/>
          <w:lang w:eastAsia="ko-KR"/>
        </w:rPr>
        <w:t xml:space="preserve">. </w:t>
      </w:r>
      <w:r w:rsidRPr="00493E56">
        <w:rPr>
          <w:noProof/>
          <w:lang w:eastAsia="ko-KR"/>
        </w:rPr>
        <w:t xml:space="preserve">Area panggung utama yang digelar di Jakarta </w:t>
      </w:r>
      <w:r w:rsidRPr="00493E56">
        <w:rPr>
          <w:i/>
          <w:noProof/>
          <w:lang w:eastAsia="ko-KR"/>
        </w:rPr>
        <w:t>Convention Centre Planery Hall</w:t>
      </w:r>
      <w:r w:rsidRPr="00493E56">
        <w:rPr>
          <w:noProof/>
          <w:lang w:eastAsia="ko-KR"/>
        </w:rPr>
        <w:t xml:space="preserve"> meningkat dan mampu menampung 4000 pengunjung dan pengunjung mendapat kesempatan menonton langsung pemutaran film – film Jepang terbaru. Pengunjung juga dapat menikmati penampilan bintang – bintang </w:t>
      </w:r>
      <w:r w:rsidRPr="00493E56">
        <w:rPr>
          <w:noProof/>
          <w:lang w:eastAsia="ko-KR"/>
        </w:rPr>
        <w:lastRenderedPageBreak/>
        <w:t>c</w:t>
      </w:r>
      <w:r w:rsidRPr="00493E56">
        <w:rPr>
          <w:i/>
          <w:noProof/>
          <w:lang w:eastAsia="ko-KR"/>
        </w:rPr>
        <w:t>osplay</w:t>
      </w:r>
      <w:r w:rsidRPr="00493E56">
        <w:rPr>
          <w:noProof/>
          <w:lang w:eastAsia="ko-KR"/>
        </w:rPr>
        <w:t xml:space="preserve">Internasional. Pengunjung festival juga dapat mengalami </w:t>
      </w:r>
      <w:r w:rsidRPr="00493E56">
        <w:rPr>
          <w:i/>
          <w:noProof/>
          <w:lang w:eastAsia="ko-KR"/>
        </w:rPr>
        <w:t>ikonik Moe Moe Kyun Maid café</w:t>
      </w:r>
      <w:r w:rsidRPr="00493E56">
        <w:rPr>
          <w:noProof/>
          <w:lang w:eastAsia="ko-KR"/>
        </w:rPr>
        <w:t xml:space="preserve">dan </w:t>
      </w:r>
      <w:r w:rsidRPr="00493E56">
        <w:rPr>
          <w:i/>
          <w:noProof/>
          <w:lang w:eastAsia="ko-KR"/>
        </w:rPr>
        <w:t>Atelier Royale Butler Café</w:t>
      </w:r>
      <w:r w:rsidRPr="00493E56">
        <w:rPr>
          <w:noProof/>
          <w:lang w:eastAsia="ko-KR"/>
        </w:rPr>
        <w:t xml:space="preserve"> secara langsung. </w:t>
      </w:r>
    </w:p>
    <w:p w:rsidR="001A7248" w:rsidRPr="007203EE" w:rsidRDefault="001A7248" w:rsidP="001A7248">
      <w:pPr>
        <w:tabs>
          <w:tab w:val="left" w:pos="3135"/>
        </w:tabs>
        <w:ind w:firstLine="720"/>
        <w:jc w:val="both"/>
        <w:rPr>
          <w:b/>
          <w:noProof/>
          <w:lang w:eastAsia="ko-KR"/>
        </w:rPr>
      </w:pPr>
    </w:p>
    <w:p w:rsidR="001A7248" w:rsidRPr="009604C9" w:rsidRDefault="001A7248" w:rsidP="001A7248">
      <w:pPr>
        <w:tabs>
          <w:tab w:val="left" w:pos="90"/>
          <w:tab w:val="left" w:pos="3135"/>
        </w:tabs>
        <w:ind w:hanging="360"/>
        <w:jc w:val="both"/>
        <w:rPr>
          <w:b/>
          <w:i/>
          <w:noProof/>
          <w:lang w:eastAsia="ko-KR"/>
        </w:rPr>
      </w:pPr>
      <w:r w:rsidRPr="009604C9">
        <w:rPr>
          <w:b/>
          <w:i/>
          <w:noProof/>
          <w:lang w:eastAsia="ko-KR"/>
        </w:rPr>
        <w:t xml:space="preserve">     Exibition Anime Festival Asia pada tahun 2015</w:t>
      </w:r>
    </w:p>
    <w:p w:rsidR="001A7248" w:rsidRPr="005B29C7" w:rsidRDefault="001A7248" w:rsidP="001A7248">
      <w:pPr>
        <w:tabs>
          <w:tab w:val="left" w:pos="709"/>
        </w:tabs>
        <w:jc w:val="both"/>
        <w:rPr>
          <w:noProof/>
          <w:lang w:eastAsia="ko-KR"/>
        </w:rPr>
      </w:pPr>
      <w:r w:rsidRPr="005B29C7">
        <w:rPr>
          <w:i/>
          <w:noProof/>
          <w:lang w:eastAsia="ko-KR"/>
        </w:rPr>
        <w:t>Anime Festival Asia</w:t>
      </w:r>
      <w:r w:rsidRPr="005B29C7">
        <w:rPr>
          <w:noProof/>
          <w:lang w:eastAsia="ko-KR"/>
        </w:rPr>
        <w:t xml:space="preserve"> Indonesia pada tahun 2014 lalu berhasil menghadirkan lebih dari 55.000 pengunjung tidak hanya dari Indonesia tetapi juga dari negara tetangga. </w:t>
      </w:r>
      <w:r w:rsidRPr="005B29C7">
        <w:rPr>
          <w:i/>
          <w:noProof/>
          <w:lang w:eastAsia="ko-KR"/>
        </w:rPr>
        <w:t>Anime Festival Asia</w:t>
      </w:r>
      <w:r w:rsidRPr="005B29C7">
        <w:rPr>
          <w:noProof/>
          <w:lang w:eastAsia="ko-KR"/>
        </w:rPr>
        <w:t xml:space="preserve"> kembali ke Indonesia untuk keempat kalinya di tahun 2015 didelenggarakan pada 24-26 September yang berlokasi di Jakarta </w:t>
      </w:r>
      <w:r w:rsidRPr="005B29C7">
        <w:rPr>
          <w:i/>
          <w:noProof/>
          <w:lang w:eastAsia="ko-KR"/>
        </w:rPr>
        <w:t xml:space="preserve">Internasional Expo </w:t>
      </w:r>
      <w:r w:rsidRPr="005B29C7">
        <w:rPr>
          <w:noProof/>
          <w:lang w:eastAsia="ko-KR"/>
        </w:rPr>
        <w:t xml:space="preserve">Kemayoran, Jakarta. Dimeriahkan oleh 127 pameran dan pengunjung sebanyak 60.558 dengan didukung oleh 16 sponsor. AFAID 2015 menampilkan 8 artis konser </w:t>
      </w:r>
      <w:r w:rsidRPr="005B29C7">
        <w:rPr>
          <w:i/>
          <w:noProof/>
          <w:lang w:eastAsia="ko-KR"/>
        </w:rPr>
        <w:t>Anisong</w:t>
      </w:r>
      <w:r w:rsidRPr="005B29C7">
        <w:rPr>
          <w:noProof/>
          <w:lang w:eastAsia="ko-KR"/>
        </w:rPr>
        <w:t xml:space="preserve"> (Lagu </w:t>
      </w:r>
      <w:r w:rsidRPr="005B29C7">
        <w:rPr>
          <w:i/>
          <w:noProof/>
          <w:lang w:eastAsia="ko-KR"/>
        </w:rPr>
        <w:t>Anime</w:t>
      </w:r>
      <w:r w:rsidRPr="005B29C7">
        <w:rPr>
          <w:noProof/>
          <w:lang w:eastAsia="ko-KR"/>
        </w:rPr>
        <w:t xml:space="preserve">) penyanyi solo J-pop dan grup J-pop langsung dari Jepang. menampilkan: FLOW, GARNiDELiA, DJ Kazu, LiSA, motsu, nano, Nagi Yanagi, dan fripSide. Bukan hanya aksi panggung, pada tahun ini AFAID 2015 menawarkan keseruan-keseruan lain yang dapat dinikmati di area pameran.  Salah satunya adalah perkenalan </w:t>
      </w:r>
      <w:r w:rsidRPr="005B29C7">
        <w:rPr>
          <w:i/>
          <w:noProof/>
          <w:lang w:eastAsia="ko-KR"/>
        </w:rPr>
        <w:t xml:space="preserve">game </w:t>
      </w:r>
      <w:r w:rsidRPr="005B29C7">
        <w:rPr>
          <w:noProof/>
          <w:lang w:eastAsia="ko-KR"/>
        </w:rPr>
        <w:t xml:space="preserve">terbaru yang di buat Jepang. Area pameran juga di isi oleh booth-booth dari berbagai perusahaan yang bergerak disalah satu budaya pop Jepang, maisng-masing menawarkan berbagai kegiatan dan merchandise yang berhubungan dengan </w:t>
      </w:r>
      <w:r w:rsidRPr="005B29C7">
        <w:rPr>
          <w:i/>
          <w:noProof/>
          <w:lang w:eastAsia="ko-KR"/>
        </w:rPr>
        <w:t>anime</w:t>
      </w:r>
      <w:r w:rsidRPr="005B29C7">
        <w:rPr>
          <w:noProof/>
          <w:lang w:eastAsia="ko-KR"/>
        </w:rPr>
        <w:t xml:space="preserve">yang sedang digemari oleh kalangan  fans </w:t>
      </w:r>
      <w:r w:rsidRPr="005B29C7">
        <w:rPr>
          <w:i/>
          <w:noProof/>
          <w:lang w:eastAsia="ko-KR"/>
        </w:rPr>
        <w:t>anime</w:t>
      </w:r>
      <w:r w:rsidRPr="005B29C7">
        <w:rPr>
          <w:noProof/>
          <w:lang w:eastAsia="ko-KR"/>
        </w:rPr>
        <w:t xml:space="preserve">diantaranya: </w:t>
      </w:r>
      <w:r w:rsidRPr="005B29C7">
        <w:rPr>
          <w:i/>
          <w:noProof/>
          <w:lang w:eastAsia="ko-KR"/>
        </w:rPr>
        <w:t>action  figure, offical merchandise</w:t>
      </w:r>
      <w:r w:rsidRPr="005B29C7">
        <w:rPr>
          <w:noProof/>
          <w:lang w:eastAsia="ko-KR"/>
        </w:rPr>
        <w:t xml:space="preserve">, CD dari pengisi suara </w:t>
      </w:r>
      <w:r w:rsidRPr="005B29C7">
        <w:rPr>
          <w:i/>
          <w:noProof/>
          <w:lang w:eastAsia="ko-KR"/>
        </w:rPr>
        <w:t>anime</w:t>
      </w:r>
      <w:r w:rsidRPr="005B29C7">
        <w:rPr>
          <w:noProof/>
          <w:lang w:eastAsia="ko-KR"/>
        </w:rPr>
        <w:t xml:space="preserve">,  dan semua yang berhubungan dengan </w:t>
      </w:r>
      <w:r w:rsidRPr="005B29C7">
        <w:rPr>
          <w:i/>
          <w:noProof/>
          <w:lang w:eastAsia="ko-KR"/>
        </w:rPr>
        <w:t>anime</w:t>
      </w:r>
      <w:r w:rsidRPr="005B29C7">
        <w:rPr>
          <w:noProof/>
          <w:lang w:eastAsia="ko-KR"/>
        </w:rPr>
        <w:t xml:space="preserve"> dan juga manga. Kegiatan lain yang terdapat di berbagai booth pada area pameran AFAID  2015 yaitu: lomba mewarnai karakter </w:t>
      </w:r>
      <w:r w:rsidRPr="005B29C7">
        <w:rPr>
          <w:i/>
          <w:noProof/>
          <w:lang w:eastAsia="ko-KR"/>
        </w:rPr>
        <w:t>anime</w:t>
      </w:r>
      <w:r w:rsidRPr="005B29C7">
        <w:rPr>
          <w:noProof/>
          <w:lang w:eastAsia="ko-KR"/>
        </w:rPr>
        <w:t xml:space="preserve"> terkenal, lomba  membuat ekspresi pada </w:t>
      </w:r>
      <w:r w:rsidRPr="005B29C7">
        <w:rPr>
          <w:i/>
          <w:noProof/>
          <w:lang w:eastAsia="ko-KR"/>
        </w:rPr>
        <w:t>chibi action  figure, card game, anime online games,</w:t>
      </w:r>
      <w:r w:rsidRPr="005B29C7">
        <w:rPr>
          <w:noProof/>
          <w:lang w:eastAsia="ko-KR"/>
        </w:rPr>
        <w:t xml:space="preserve"> dan foto studio gratis di beberapa booth, tidak ketinggalan berbagai maskot populer di dunia </w:t>
      </w:r>
      <w:r w:rsidRPr="005B29C7">
        <w:rPr>
          <w:i/>
          <w:noProof/>
          <w:lang w:eastAsia="ko-KR"/>
        </w:rPr>
        <w:t>anime</w:t>
      </w:r>
      <w:r w:rsidRPr="005B29C7">
        <w:rPr>
          <w:noProof/>
          <w:lang w:eastAsia="ko-KR"/>
        </w:rPr>
        <w:t xml:space="preserve"> Jepang.</w:t>
      </w:r>
    </w:p>
    <w:p w:rsidR="001A7248" w:rsidRPr="000C4C45" w:rsidRDefault="001A7248" w:rsidP="001A7248">
      <w:pPr>
        <w:tabs>
          <w:tab w:val="left" w:pos="709"/>
        </w:tabs>
        <w:jc w:val="both"/>
        <w:rPr>
          <w:b/>
          <w:noProof/>
          <w:vertAlign w:val="superscript"/>
          <w:lang w:eastAsia="ko-KR"/>
        </w:rPr>
      </w:pPr>
    </w:p>
    <w:p w:rsidR="001A7248" w:rsidRPr="009604C9" w:rsidRDefault="001A7248" w:rsidP="001A7248">
      <w:pPr>
        <w:tabs>
          <w:tab w:val="left" w:pos="3135"/>
        </w:tabs>
        <w:jc w:val="both"/>
        <w:rPr>
          <w:b/>
          <w:i/>
          <w:noProof/>
          <w:lang w:eastAsia="ko-KR"/>
        </w:rPr>
      </w:pPr>
      <w:r w:rsidRPr="009604C9">
        <w:rPr>
          <w:b/>
          <w:i/>
          <w:noProof/>
          <w:lang w:eastAsia="ko-KR"/>
        </w:rPr>
        <w:t>Exibition Anime Festival Asia pada tahun 2016</w:t>
      </w:r>
    </w:p>
    <w:p w:rsidR="001A7248" w:rsidRDefault="001A7248" w:rsidP="001A7248">
      <w:pPr>
        <w:tabs>
          <w:tab w:val="left" w:pos="3135"/>
        </w:tabs>
        <w:jc w:val="both"/>
        <w:rPr>
          <w:noProof/>
          <w:lang w:eastAsia="ko-KR"/>
        </w:rPr>
      </w:pPr>
      <w:r w:rsidRPr="00E805BA">
        <w:rPr>
          <w:i/>
          <w:noProof/>
          <w:lang w:eastAsia="ko-KR"/>
        </w:rPr>
        <w:t>Anime Festival Asia</w:t>
      </w:r>
      <w:r w:rsidRPr="00E805BA">
        <w:rPr>
          <w:noProof/>
          <w:lang w:eastAsia="ko-KR"/>
        </w:rPr>
        <w:t xml:space="preserve"> pada tahun 2015 sukses mendatangkan 61.953 pengunjung. Kesuksesan tersebut</w:t>
      </w:r>
      <w:r w:rsidRPr="001C5D55">
        <w:rPr>
          <w:noProof/>
          <w:lang w:eastAsia="ko-KR"/>
        </w:rPr>
        <w:t xml:space="preserve"> membuat kegiatan </w:t>
      </w:r>
      <w:r w:rsidRPr="001C5D55">
        <w:rPr>
          <w:i/>
          <w:noProof/>
          <w:lang w:eastAsia="ko-KR"/>
        </w:rPr>
        <w:t>Anime Festival Asia</w:t>
      </w:r>
      <w:r w:rsidRPr="001C5D55">
        <w:rPr>
          <w:noProof/>
          <w:lang w:eastAsia="ko-KR"/>
        </w:rPr>
        <w:t xml:space="preserve"> terus diadakan setiap tahunnya. AFAID 2016 kembali diselanggarakan pada tanggal 16-18 September di Jakarta </w:t>
      </w:r>
      <w:r w:rsidRPr="001C5D55">
        <w:rPr>
          <w:i/>
          <w:noProof/>
          <w:lang w:eastAsia="ko-KR"/>
        </w:rPr>
        <w:t>Internasional Expo</w:t>
      </w:r>
      <w:r w:rsidRPr="001C5D55">
        <w:rPr>
          <w:noProof/>
          <w:lang w:eastAsia="ko-KR"/>
        </w:rPr>
        <w:t xml:space="preserve">  kem</w:t>
      </w:r>
      <w:r>
        <w:rPr>
          <w:noProof/>
          <w:lang w:eastAsia="ko-KR"/>
        </w:rPr>
        <w:t>ayoran, yang dimeriahkan oleh 13</w:t>
      </w:r>
      <w:r w:rsidRPr="001C5D55">
        <w:rPr>
          <w:noProof/>
          <w:lang w:eastAsia="ko-KR"/>
        </w:rPr>
        <w:t>6  pameran dan pengujung sebanyak 61.95</w:t>
      </w:r>
      <w:r>
        <w:rPr>
          <w:noProof/>
          <w:lang w:eastAsia="ko-KR"/>
        </w:rPr>
        <w:t xml:space="preserve">3 dan didukung oleh 17 sponsor. </w:t>
      </w:r>
      <w:r w:rsidRPr="001C5D55">
        <w:rPr>
          <w:noProof/>
          <w:lang w:eastAsia="ko-KR"/>
        </w:rPr>
        <w:t xml:space="preserve">AFAID 2016 menghadirkan 8 artis terbaik untuk konser </w:t>
      </w:r>
      <w:r w:rsidRPr="001C5D55">
        <w:rPr>
          <w:i/>
          <w:noProof/>
          <w:lang w:eastAsia="ko-KR"/>
        </w:rPr>
        <w:t>Anisong</w:t>
      </w:r>
      <w:r w:rsidRPr="001C5D55">
        <w:rPr>
          <w:noProof/>
          <w:lang w:eastAsia="ko-KR"/>
        </w:rPr>
        <w:t xml:space="preserve"> (lagu </w:t>
      </w:r>
      <w:r w:rsidRPr="001C5D55">
        <w:rPr>
          <w:i/>
          <w:noProof/>
          <w:lang w:eastAsia="ko-KR"/>
        </w:rPr>
        <w:t>anime)</w:t>
      </w:r>
      <w:r w:rsidRPr="001C5D55">
        <w:rPr>
          <w:noProof/>
          <w:lang w:eastAsia="ko-KR"/>
        </w:rPr>
        <w:t xml:space="preserve"> penyanyi solo J-pop dan Grup J-pop. menampilkan Aimer, bless4, Eir Aoi, ELISA, Lia, livetune+, Maaya Uchida dan nano. Para pengunjng pameran AFAID 2016 yang menyukai belanja dapat menantikan koleksi </w:t>
      </w:r>
      <w:r w:rsidRPr="001C5D55">
        <w:rPr>
          <w:i/>
          <w:noProof/>
          <w:lang w:eastAsia="ko-KR"/>
        </w:rPr>
        <w:t xml:space="preserve">merchandise </w:t>
      </w:r>
      <w:r w:rsidRPr="001C5D55">
        <w:rPr>
          <w:noProof/>
          <w:lang w:eastAsia="ko-KR"/>
        </w:rPr>
        <w:t xml:space="preserve">dan barang-barang </w:t>
      </w:r>
      <w:r w:rsidRPr="001C5D55">
        <w:rPr>
          <w:i/>
          <w:noProof/>
          <w:lang w:eastAsia="ko-KR"/>
        </w:rPr>
        <w:t>anime</w:t>
      </w:r>
      <w:r w:rsidRPr="001C5D55">
        <w:rPr>
          <w:noProof/>
          <w:lang w:eastAsia="ko-KR"/>
        </w:rPr>
        <w:t xml:space="preserve">pilihan asali dari kota </w:t>
      </w:r>
      <w:r w:rsidRPr="001C5D55">
        <w:rPr>
          <w:i/>
          <w:noProof/>
          <w:lang w:eastAsia="ko-KR"/>
        </w:rPr>
        <w:t>Akiba Town</w:t>
      </w:r>
      <w:r w:rsidRPr="001C5D55">
        <w:rPr>
          <w:noProof/>
          <w:lang w:eastAsia="ko-KR"/>
        </w:rPr>
        <w:t xml:space="preserve"> dari Merk dan Brand-Brand pilihan. Bintang </w:t>
      </w:r>
      <w:r w:rsidRPr="001C5D55">
        <w:rPr>
          <w:i/>
          <w:noProof/>
          <w:lang w:eastAsia="ko-KR"/>
        </w:rPr>
        <w:t xml:space="preserve">cosplay </w:t>
      </w:r>
      <w:r w:rsidRPr="001C5D55">
        <w:rPr>
          <w:noProof/>
          <w:lang w:eastAsia="ko-KR"/>
        </w:rPr>
        <w:t xml:space="preserve">ternama dari barbagai dunia turut  hadir meramaikan panggung AFAID 2016. Area panggung  utama dapat menampung lebih dari 5.000 pengunjung sekaligus. Area panggung utama akan menampilkan tamu special dari pengisi  hiburan di Industri </w:t>
      </w:r>
      <w:r w:rsidRPr="001C5D55">
        <w:rPr>
          <w:i/>
          <w:noProof/>
          <w:lang w:eastAsia="ko-KR"/>
        </w:rPr>
        <w:t>anime</w:t>
      </w:r>
      <w:r w:rsidRPr="001C5D55">
        <w:rPr>
          <w:noProof/>
          <w:lang w:eastAsia="ko-KR"/>
        </w:rPr>
        <w:t xml:space="preserve"> termasuk pengisi suara </w:t>
      </w:r>
      <w:r w:rsidRPr="001C5D55">
        <w:rPr>
          <w:i/>
          <w:noProof/>
          <w:lang w:eastAsia="ko-KR"/>
        </w:rPr>
        <w:t>anime</w:t>
      </w:r>
      <w:r w:rsidRPr="001C5D55">
        <w:rPr>
          <w:noProof/>
          <w:lang w:eastAsia="ko-KR"/>
        </w:rPr>
        <w:t xml:space="preserve">, selebritis </w:t>
      </w:r>
      <w:r w:rsidRPr="001C5D55">
        <w:rPr>
          <w:i/>
          <w:noProof/>
          <w:lang w:eastAsia="ko-KR"/>
        </w:rPr>
        <w:t>cosplay</w:t>
      </w:r>
      <w:r w:rsidRPr="001C5D55">
        <w:rPr>
          <w:noProof/>
          <w:lang w:eastAsia="ko-KR"/>
        </w:rPr>
        <w:t xml:space="preserve"> dan para produser </w:t>
      </w:r>
      <w:r w:rsidRPr="001C5D55">
        <w:rPr>
          <w:i/>
          <w:noProof/>
          <w:lang w:eastAsia="ko-KR"/>
        </w:rPr>
        <w:t>Anime.</w:t>
      </w:r>
      <w:r w:rsidRPr="001C5D55">
        <w:rPr>
          <w:noProof/>
          <w:lang w:eastAsia="ko-KR"/>
        </w:rPr>
        <w:t xml:space="preserve"> Para pengunjung juga dapat menonton preview film </w:t>
      </w:r>
      <w:r w:rsidRPr="001C5D55">
        <w:rPr>
          <w:i/>
          <w:noProof/>
          <w:lang w:eastAsia="ko-KR"/>
        </w:rPr>
        <w:t>anime</w:t>
      </w:r>
      <w:r w:rsidRPr="001C5D55">
        <w:rPr>
          <w:noProof/>
          <w:lang w:eastAsia="ko-KR"/>
        </w:rPr>
        <w:t xml:space="preserve"> dan film-film pilihan di area panggung utama. Para pengunjung festival juga bisa menukmati pengalaman unik dan menarik di kafe unik </w:t>
      </w:r>
      <w:r w:rsidRPr="001C5D55">
        <w:rPr>
          <w:i/>
          <w:noProof/>
          <w:lang w:eastAsia="ko-KR"/>
        </w:rPr>
        <w:t>Meo Meo Kyun</w:t>
      </w:r>
      <w:r w:rsidRPr="001C5D55">
        <w:rPr>
          <w:noProof/>
          <w:lang w:eastAsia="ko-KR"/>
        </w:rPr>
        <w:t xml:space="preserve"> dan Atelier Royale Butler Café yang ekslusive di acara </w:t>
      </w:r>
      <w:r w:rsidRPr="001C5D55">
        <w:rPr>
          <w:i/>
          <w:noProof/>
          <w:lang w:eastAsia="ko-KR"/>
        </w:rPr>
        <w:t>Anime Festival Asia</w:t>
      </w:r>
      <w:r w:rsidRPr="001C5D55">
        <w:rPr>
          <w:noProof/>
          <w:lang w:eastAsia="ko-KR"/>
        </w:rPr>
        <w:t>.</w:t>
      </w:r>
    </w:p>
    <w:p w:rsidR="001A7248" w:rsidRDefault="001A7248" w:rsidP="001A7248">
      <w:pPr>
        <w:tabs>
          <w:tab w:val="left" w:pos="3135"/>
        </w:tabs>
        <w:jc w:val="both"/>
        <w:rPr>
          <w:noProof/>
          <w:lang w:eastAsia="ko-KR"/>
        </w:rPr>
      </w:pPr>
    </w:p>
    <w:p w:rsidR="001A7248" w:rsidRDefault="001A7248" w:rsidP="001A7248">
      <w:pPr>
        <w:pStyle w:val="FootnoteText"/>
        <w:tabs>
          <w:tab w:val="left" w:pos="709"/>
        </w:tabs>
        <w:jc w:val="both"/>
        <w:rPr>
          <w:sz w:val="24"/>
          <w:szCs w:val="24"/>
        </w:rPr>
      </w:pPr>
      <w:r>
        <w:rPr>
          <w:sz w:val="24"/>
          <w:szCs w:val="24"/>
        </w:rPr>
        <w:lastRenderedPageBreak/>
        <w:t xml:space="preserve">Kegiatan </w:t>
      </w:r>
      <w:r w:rsidRPr="00F677A3">
        <w:rPr>
          <w:i/>
          <w:sz w:val="24"/>
          <w:szCs w:val="24"/>
        </w:rPr>
        <w:t>Anime Festival Asia</w:t>
      </w:r>
      <w:r>
        <w:rPr>
          <w:sz w:val="24"/>
          <w:szCs w:val="24"/>
        </w:rPr>
        <w:t xml:space="preserve"> menjadi salah satu cara Jepang untuk dapat membuat negaranya menjadi negara yang sangat diminati terutama untuk para pecinta </w:t>
      </w:r>
      <w:r w:rsidRPr="00C84A42">
        <w:rPr>
          <w:i/>
          <w:sz w:val="24"/>
          <w:szCs w:val="24"/>
        </w:rPr>
        <w:t>pop culture</w:t>
      </w:r>
      <w:r>
        <w:rPr>
          <w:sz w:val="24"/>
          <w:szCs w:val="24"/>
        </w:rPr>
        <w:t xml:space="preserve"> Jepang karena pengisi acara lebih banyak mengundang orang Jepang langsung dan menggunakan konteks </w:t>
      </w:r>
      <w:r w:rsidRPr="00923411">
        <w:rPr>
          <w:i/>
          <w:sz w:val="24"/>
          <w:szCs w:val="24"/>
        </w:rPr>
        <w:t>anime</w:t>
      </w:r>
      <w:r>
        <w:rPr>
          <w:sz w:val="24"/>
          <w:szCs w:val="24"/>
        </w:rPr>
        <w:t xml:space="preserve">. </w:t>
      </w:r>
      <w:proofErr w:type="gramStart"/>
      <w:r>
        <w:rPr>
          <w:sz w:val="24"/>
          <w:szCs w:val="24"/>
        </w:rPr>
        <w:t xml:space="preserve">Pertukaran budaya pun bisa sangat mudah diterima dan membuat budaya tersebut bisa dilakukan di kedua negara.Seperti yang kita tahu sekarang ada beberapa restoran Jepang di Indonesia seperti </w:t>
      </w:r>
      <w:r w:rsidRPr="00815FBF">
        <w:rPr>
          <w:i/>
          <w:sz w:val="24"/>
          <w:szCs w:val="24"/>
        </w:rPr>
        <w:t>hoka – hoka bento</w:t>
      </w:r>
      <w:r>
        <w:rPr>
          <w:sz w:val="24"/>
          <w:szCs w:val="24"/>
        </w:rPr>
        <w:t xml:space="preserve"> dan kedai ramen.Para pelajar Indonesia banyak yang mengikuti kursus bahasa Jepang dan juga pertukaran pelajar ke Jepang.Sebagian sekolah dan universitas di Indonesia pun juga ada yang menggunakan mata pelajaran/kuliah bahasa Jepang.</w:t>
      </w:r>
      <w:proofErr w:type="gramEnd"/>
      <w:r>
        <w:rPr>
          <w:sz w:val="24"/>
          <w:szCs w:val="24"/>
        </w:rPr>
        <w:t xml:space="preserve"> Begitu juga di Jepang, </w:t>
      </w:r>
      <w:r w:rsidRPr="00554A92">
        <w:rPr>
          <w:i/>
          <w:sz w:val="24"/>
          <w:szCs w:val="24"/>
        </w:rPr>
        <w:t>Japanese – Indonesia Friendship Festival</w:t>
      </w:r>
      <w:r>
        <w:rPr>
          <w:sz w:val="24"/>
          <w:szCs w:val="24"/>
        </w:rPr>
        <w:t xml:space="preserve"> salah satu contoh festival budaya Indonesia di Jepang yang memberikan berbagai kegiatan dengan semua yang berhubungan dengan Indonesia dan juga memperkenalkan semua budaya, makanan, serta tradisi di Indonesia. Universitas – universitas di Jepang juga membuat studi tentang bahasa Indonesia untuk orang Jepang yang ingin memepelajari bahasa Indonesia seperti </w:t>
      </w:r>
      <w:r w:rsidRPr="00712E23">
        <w:rPr>
          <w:i/>
          <w:sz w:val="24"/>
          <w:szCs w:val="24"/>
        </w:rPr>
        <w:t>Tokyo University of  Foreign Studies</w:t>
      </w:r>
      <w:r>
        <w:rPr>
          <w:sz w:val="24"/>
          <w:szCs w:val="24"/>
        </w:rPr>
        <w:t xml:space="preserve"> dan </w:t>
      </w:r>
      <w:r w:rsidRPr="00712E23">
        <w:rPr>
          <w:i/>
          <w:sz w:val="24"/>
          <w:szCs w:val="24"/>
        </w:rPr>
        <w:t>Osaka University</w:t>
      </w:r>
      <w:r>
        <w:rPr>
          <w:sz w:val="24"/>
          <w:szCs w:val="24"/>
        </w:rPr>
        <w:t xml:space="preserve">. </w:t>
      </w:r>
      <w:proofErr w:type="gramStart"/>
      <w:r>
        <w:rPr>
          <w:sz w:val="24"/>
          <w:szCs w:val="24"/>
        </w:rPr>
        <w:t xml:space="preserve">Keberhasilan dari kegiatan </w:t>
      </w:r>
      <w:r w:rsidRPr="00F677A3">
        <w:rPr>
          <w:i/>
          <w:sz w:val="24"/>
          <w:szCs w:val="24"/>
        </w:rPr>
        <w:t>Anime Festival Asia</w:t>
      </w:r>
      <w:r>
        <w:rPr>
          <w:sz w:val="24"/>
          <w:szCs w:val="24"/>
        </w:rPr>
        <w:t xml:space="preserve"> ini memberikan bukti bahwa </w:t>
      </w:r>
      <w:r w:rsidRPr="00F722D2">
        <w:rPr>
          <w:i/>
          <w:sz w:val="24"/>
          <w:szCs w:val="24"/>
        </w:rPr>
        <w:t>soft power</w:t>
      </w:r>
      <w:r>
        <w:rPr>
          <w:sz w:val="24"/>
          <w:szCs w:val="24"/>
        </w:rPr>
        <w:t xml:space="preserve"> Jepang memberikan kemudahan pada </w:t>
      </w:r>
      <w:r w:rsidRPr="00F722D2">
        <w:rPr>
          <w:i/>
          <w:sz w:val="24"/>
          <w:szCs w:val="24"/>
        </w:rPr>
        <w:t>soft diplomacy</w:t>
      </w:r>
      <w:r>
        <w:rPr>
          <w:sz w:val="24"/>
          <w:szCs w:val="24"/>
        </w:rPr>
        <w:t xml:space="preserve"> yang dilakukan Jepang terutama dalam hal budaya menunjukkan salah satu contoh keberhasilan sebuah negara dalam membangun dan memajukan negaranya dan diterima oleh negara lain terutama dalam bekerja sama, seperti Indonesia yang juga mendapat keuntungan dari adanya kerjasama dalam kegiatan tersebut yaitu keuntungan dari penyewaan tempat pelaksanaan, peserta – peserta dari luar negeri yang datang ke Indonesia menambah devisa negara juga menambah pemasukan pajak ke negara Indonesia dan membantu para industri kreatif di Indonesia dalam membangun usaha dan kerjasama dengan industrif kreatif dari Jepang.</w:t>
      </w:r>
      <w:proofErr w:type="gramEnd"/>
    </w:p>
    <w:p w:rsidR="001A7248" w:rsidRPr="000C4C45" w:rsidRDefault="001A7248" w:rsidP="001A7248">
      <w:pPr>
        <w:pStyle w:val="FootnoteText"/>
        <w:tabs>
          <w:tab w:val="left" w:pos="709"/>
        </w:tabs>
        <w:jc w:val="both"/>
        <w:rPr>
          <w:sz w:val="24"/>
          <w:szCs w:val="24"/>
        </w:rPr>
      </w:pPr>
    </w:p>
    <w:p w:rsidR="001A7248" w:rsidRDefault="001A7248" w:rsidP="001A7248">
      <w:pPr>
        <w:pStyle w:val="ListParagraph"/>
        <w:ind w:left="0"/>
        <w:jc w:val="both"/>
        <w:rPr>
          <w:b/>
          <w:iCs/>
        </w:rPr>
      </w:pPr>
      <w:r w:rsidRPr="00824353">
        <w:rPr>
          <w:b/>
          <w:iCs/>
          <w:lang w:val="id-ID"/>
        </w:rPr>
        <w:t>Kesimpulan</w:t>
      </w:r>
    </w:p>
    <w:p w:rsidR="001A7248" w:rsidRDefault="001A7248" w:rsidP="001A7248">
      <w:pPr>
        <w:pStyle w:val="ListParagraph"/>
        <w:ind w:left="0"/>
        <w:jc w:val="both"/>
      </w:pPr>
      <w:proofErr w:type="gramStart"/>
      <w:r w:rsidRPr="00E805BA">
        <w:t xml:space="preserve">Perubahan negara Jepang dari negara yang dianggap agresor menjadi negara yang cinta damai membuat Jepang merubah diplomasinya menjadi </w:t>
      </w:r>
      <w:r w:rsidRPr="00E805BA">
        <w:rPr>
          <w:i/>
        </w:rPr>
        <w:t>soft power</w:t>
      </w:r>
      <w:r w:rsidRPr="00E805BA">
        <w:t xml:space="preserve"> yaitu melalui budayanya yang kita ketahui sebagai </w:t>
      </w:r>
      <w:r w:rsidRPr="00E805BA">
        <w:rPr>
          <w:i/>
        </w:rPr>
        <w:t>pop culture</w:t>
      </w:r>
      <w:r w:rsidRPr="00E805BA">
        <w:t xml:space="preserve"> Jepang.</w:t>
      </w:r>
      <w:r w:rsidRPr="00E805BA">
        <w:rPr>
          <w:i/>
        </w:rPr>
        <w:t>Pop culture</w:t>
      </w:r>
      <w:r w:rsidRPr="00E805BA">
        <w:t xml:space="preserve"> Jepang memiliki seni kreativitas yang baik dan berbeda contohnya manga, </w:t>
      </w:r>
      <w:r w:rsidRPr="00E805BA">
        <w:rPr>
          <w:i/>
        </w:rPr>
        <w:t>anime, game, j-music, dorama, dan fashion</w:t>
      </w:r>
      <w:r w:rsidRPr="00E805BA">
        <w:t>nya yang kita sebut</w:t>
      </w:r>
      <w:r w:rsidRPr="00E805BA">
        <w:rPr>
          <w:i/>
        </w:rPr>
        <w:t xml:space="preserve"> cosplay </w:t>
      </w:r>
      <w:r w:rsidRPr="00E805BA">
        <w:t>dan</w:t>
      </w:r>
      <w:r w:rsidRPr="00E805BA">
        <w:rPr>
          <w:i/>
        </w:rPr>
        <w:t xml:space="preserve"> harajuku style.Pop culture</w:t>
      </w:r>
      <w:r w:rsidRPr="00E805BA">
        <w:t xml:space="preserve"> inilah yang membuat penyebaran budaya Jepang menjadi mudah untuk diterima dan disukai.Penyebaran pun dilakukan dalam berbagai macam festival salah satunya adalah </w:t>
      </w:r>
      <w:r w:rsidRPr="00E805BA">
        <w:rPr>
          <w:i/>
        </w:rPr>
        <w:t>Anime Festival Asia (AFA)</w:t>
      </w:r>
      <w:r w:rsidRPr="00E805BA">
        <w:t xml:space="preserve"> yang ada di Indonesia.</w:t>
      </w:r>
      <w:r w:rsidRPr="00E805BA">
        <w:rPr>
          <w:i/>
        </w:rPr>
        <w:t>Anime Festival Asia</w:t>
      </w:r>
      <w:r w:rsidRPr="00E805BA">
        <w:t xml:space="preserve"> mengadakan acara yang semua konteks isinya tentang </w:t>
      </w:r>
      <w:r w:rsidRPr="00E805BA">
        <w:rPr>
          <w:i/>
        </w:rPr>
        <w:t xml:space="preserve">anime </w:t>
      </w:r>
      <w:r w:rsidRPr="00E805BA">
        <w:t xml:space="preserve">serta pengisi acara juga didatangkan langsung dari Jepang dan juga membuat </w:t>
      </w:r>
      <w:r w:rsidRPr="00E805BA">
        <w:rPr>
          <w:i/>
        </w:rPr>
        <w:t>exibition</w:t>
      </w:r>
      <w:r w:rsidRPr="00E805BA">
        <w:t xml:space="preserve"> yang berisi semua tentang produk – produk asli Jepang.</w:t>
      </w:r>
      <w:proofErr w:type="gramEnd"/>
      <w:r w:rsidRPr="00E805BA">
        <w:t xml:space="preserve"> Kegiatan </w:t>
      </w:r>
      <w:r w:rsidRPr="00E805BA">
        <w:rPr>
          <w:i/>
        </w:rPr>
        <w:t>Anime Festival Asia</w:t>
      </w:r>
      <w:r w:rsidRPr="00E805BA">
        <w:t xml:space="preserve"> di Indonesia dimulai tahun 2012 – 2016 dan disetiap tahunnya minat pengunjung terhadap kegiatan </w:t>
      </w:r>
      <w:r w:rsidRPr="00E805BA">
        <w:rPr>
          <w:i/>
        </w:rPr>
        <w:t>Anime Festival Asia</w:t>
      </w:r>
      <w:r w:rsidRPr="00E805BA">
        <w:t xml:space="preserve"> selalu bertambah yang juga membuat banyaknya sponsor yang mendukung kegiatan ini. </w:t>
      </w:r>
      <w:proofErr w:type="gramStart"/>
      <w:r w:rsidRPr="00E805BA">
        <w:t xml:space="preserve">Hasilnya penggunaan diplomasi </w:t>
      </w:r>
      <w:r w:rsidRPr="00E805BA">
        <w:rPr>
          <w:i/>
        </w:rPr>
        <w:t>soft power</w:t>
      </w:r>
      <w:r w:rsidRPr="00E805BA">
        <w:t xml:space="preserve"> dalam konteks budaya dapat membangun kerjasama yang lebih baik dan memberikan sebuah pertukaran budaya tanpa adanya paksaan.</w:t>
      </w:r>
      <w:proofErr w:type="gramEnd"/>
    </w:p>
    <w:p w:rsidR="004365E8" w:rsidRPr="004365E8" w:rsidRDefault="004365E8" w:rsidP="001A7248">
      <w:pPr>
        <w:pStyle w:val="ListParagraph"/>
        <w:ind w:left="0"/>
        <w:jc w:val="both"/>
      </w:pPr>
    </w:p>
    <w:p w:rsidR="001A7248" w:rsidRPr="00954619" w:rsidRDefault="001A7248" w:rsidP="001A7248">
      <w:pPr>
        <w:pStyle w:val="FootnoteText"/>
        <w:tabs>
          <w:tab w:val="left" w:pos="142"/>
          <w:tab w:val="left" w:pos="3135"/>
        </w:tabs>
        <w:ind w:left="284" w:hanging="284"/>
        <w:jc w:val="both"/>
        <w:rPr>
          <w:sz w:val="24"/>
          <w:szCs w:val="24"/>
        </w:rPr>
      </w:pPr>
      <w:r>
        <w:rPr>
          <w:b/>
          <w:sz w:val="24"/>
          <w:szCs w:val="24"/>
        </w:rPr>
        <w:lastRenderedPageBreak/>
        <w:t>Daftar Pustaka</w:t>
      </w:r>
    </w:p>
    <w:p w:rsidR="001A7248" w:rsidRPr="009604C9" w:rsidRDefault="001A7248" w:rsidP="001A7248">
      <w:pPr>
        <w:rPr>
          <w:b/>
          <w:i/>
        </w:rPr>
      </w:pPr>
      <w:r w:rsidRPr="009604C9">
        <w:rPr>
          <w:b/>
          <w:i/>
        </w:rPr>
        <w:t>Buku</w:t>
      </w:r>
    </w:p>
    <w:p w:rsidR="001A7248" w:rsidRDefault="001A7248" w:rsidP="001A7248">
      <w:pPr>
        <w:pStyle w:val="FootnoteText"/>
        <w:ind w:left="540" w:hanging="540"/>
        <w:jc w:val="both"/>
        <w:rPr>
          <w:sz w:val="24"/>
          <w:szCs w:val="24"/>
        </w:rPr>
      </w:pPr>
      <w:proofErr w:type="gramStart"/>
      <w:r w:rsidRPr="00954619">
        <w:rPr>
          <w:sz w:val="24"/>
          <w:szCs w:val="24"/>
        </w:rPr>
        <w:t>Clements, Jonatan dan Helen Mc Carthy.</w:t>
      </w:r>
      <w:proofErr w:type="gramEnd"/>
      <w:r w:rsidRPr="00954619">
        <w:rPr>
          <w:sz w:val="24"/>
          <w:szCs w:val="24"/>
        </w:rPr>
        <w:t xml:space="preserve"> 2001</w:t>
      </w:r>
      <w:proofErr w:type="gramStart"/>
      <w:r w:rsidRPr="00954619">
        <w:rPr>
          <w:sz w:val="24"/>
          <w:szCs w:val="24"/>
        </w:rPr>
        <w:t>.The</w:t>
      </w:r>
      <w:proofErr w:type="gramEnd"/>
      <w:r w:rsidRPr="00954619">
        <w:rPr>
          <w:sz w:val="24"/>
          <w:szCs w:val="24"/>
        </w:rPr>
        <w:t xml:space="preserve"> Anime Encyclopedia : A Guide to Japanese Animation Since 1917. Cal</w:t>
      </w:r>
      <w:r>
        <w:rPr>
          <w:sz w:val="24"/>
          <w:szCs w:val="24"/>
        </w:rPr>
        <w:t>ifornia</w:t>
      </w:r>
      <w:proofErr w:type="gramStart"/>
      <w:r>
        <w:rPr>
          <w:sz w:val="24"/>
          <w:szCs w:val="24"/>
        </w:rPr>
        <w:t>;Stone</w:t>
      </w:r>
      <w:proofErr w:type="gramEnd"/>
      <w:r>
        <w:rPr>
          <w:sz w:val="24"/>
          <w:szCs w:val="24"/>
        </w:rPr>
        <w:t xml:space="preserve"> Bridge Press.</w:t>
      </w:r>
    </w:p>
    <w:p w:rsidR="001A7248" w:rsidRDefault="001A7248" w:rsidP="001A7248">
      <w:pPr>
        <w:pStyle w:val="FootnoteText"/>
        <w:ind w:left="540" w:hanging="540"/>
        <w:jc w:val="both"/>
        <w:rPr>
          <w:sz w:val="24"/>
          <w:szCs w:val="24"/>
        </w:rPr>
      </w:pPr>
    </w:p>
    <w:p w:rsidR="001A7248" w:rsidRDefault="001A7248" w:rsidP="001A7248">
      <w:pPr>
        <w:ind w:left="540" w:hanging="540"/>
        <w:jc w:val="both"/>
      </w:pPr>
      <w:r>
        <w:t xml:space="preserve">Frederik L. Schodt, </w:t>
      </w:r>
      <w:r w:rsidRPr="003F4DE9">
        <w:rPr>
          <w:i/>
        </w:rPr>
        <w:t xml:space="preserve">Manga! </w:t>
      </w:r>
      <w:proofErr w:type="gramStart"/>
      <w:r w:rsidRPr="003F4DE9">
        <w:rPr>
          <w:i/>
        </w:rPr>
        <w:t>Manga!</w:t>
      </w:r>
      <w:proofErr w:type="gramEnd"/>
      <w:r>
        <w:t xml:space="preserve"> New York: Kodansha</w:t>
      </w:r>
      <w:proofErr w:type="gramStart"/>
      <w:r>
        <w:t>,1983</w:t>
      </w:r>
      <w:proofErr w:type="gramEnd"/>
      <w:r>
        <w:t>.</w:t>
      </w:r>
    </w:p>
    <w:p w:rsidR="001A7248" w:rsidRDefault="001A7248" w:rsidP="001A7248">
      <w:pPr>
        <w:ind w:left="540" w:hanging="540"/>
        <w:jc w:val="both"/>
      </w:pPr>
    </w:p>
    <w:p w:rsidR="001A7248" w:rsidRDefault="001A7248" w:rsidP="001A7248">
      <w:pPr>
        <w:ind w:left="540" w:hanging="540"/>
        <w:jc w:val="both"/>
      </w:pPr>
      <w:r w:rsidRPr="003F4DE9">
        <w:t xml:space="preserve">John </w:t>
      </w:r>
      <w:r>
        <w:t xml:space="preserve">Lenczovvski. </w:t>
      </w:r>
      <w:r w:rsidRPr="003F4DE9">
        <w:t>Full Spectrum Diplomacy and Grand Strategy: Reforming TheStructure and Culture of US Foreign Policy.United Kingdom: Lexington Books</w:t>
      </w:r>
      <w:r>
        <w:t>, 2011.</w:t>
      </w:r>
    </w:p>
    <w:p w:rsidR="001A7248" w:rsidRPr="008C41C7" w:rsidRDefault="001A7248" w:rsidP="001A7248">
      <w:pPr>
        <w:ind w:left="540" w:hanging="540"/>
        <w:jc w:val="both"/>
      </w:pPr>
    </w:p>
    <w:p w:rsidR="001A7248" w:rsidRDefault="001A7248" w:rsidP="001A7248">
      <w:pPr>
        <w:ind w:left="540" w:hanging="540"/>
        <w:jc w:val="both"/>
      </w:pPr>
      <w:r w:rsidRPr="00954619">
        <w:t xml:space="preserve">John Storey, </w:t>
      </w:r>
      <w:r w:rsidRPr="00954619">
        <w:rPr>
          <w:i/>
        </w:rPr>
        <w:t>Teori Budaya dan Budaya Pop</w:t>
      </w:r>
      <w:r w:rsidRPr="00954619">
        <w:t xml:space="preserve">, </w:t>
      </w:r>
      <w:proofErr w:type="gramStart"/>
      <w:r w:rsidRPr="00954619">
        <w:t>Yog</w:t>
      </w:r>
      <w:r>
        <w:t>jakarta :</w:t>
      </w:r>
      <w:proofErr w:type="gramEnd"/>
      <w:r>
        <w:t xml:space="preserve"> Penerbit Qalam, 1993.</w:t>
      </w:r>
    </w:p>
    <w:p w:rsidR="001A7248" w:rsidRPr="00954619" w:rsidRDefault="001A7248" w:rsidP="001A7248">
      <w:pPr>
        <w:ind w:left="540" w:hanging="540"/>
        <w:jc w:val="both"/>
      </w:pPr>
    </w:p>
    <w:p w:rsidR="001A7248" w:rsidRDefault="001A7248" w:rsidP="001A7248">
      <w:pPr>
        <w:pStyle w:val="FootnoteText"/>
        <w:ind w:left="540" w:hanging="540"/>
        <w:jc w:val="both"/>
        <w:rPr>
          <w:sz w:val="24"/>
          <w:szCs w:val="24"/>
        </w:rPr>
      </w:pPr>
      <w:r w:rsidRPr="00954619">
        <w:rPr>
          <w:sz w:val="24"/>
          <w:szCs w:val="24"/>
        </w:rPr>
        <w:t xml:space="preserve">Louise Diamond, dan John McDonald, </w:t>
      </w:r>
      <w:r w:rsidRPr="00954619">
        <w:rPr>
          <w:i/>
          <w:sz w:val="24"/>
          <w:szCs w:val="24"/>
        </w:rPr>
        <w:t>Multi-Track diplomacy: A System Approach to Peace</w:t>
      </w:r>
      <w:r w:rsidRPr="00954619">
        <w:rPr>
          <w:sz w:val="24"/>
          <w:szCs w:val="24"/>
        </w:rPr>
        <w:t xml:space="preserve">. New </w:t>
      </w:r>
      <w:proofErr w:type="gramStart"/>
      <w:r w:rsidRPr="00954619">
        <w:rPr>
          <w:sz w:val="24"/>
          <w:szCs w:val="24"/>
        </w:rPr>
        <w:t>York :</w:t>
      </w:r>
      <w:proofErr w:type="gramEnd"/>
      <w:r w:rsidRPr="00954619">
        <w:rPr>
          <w:sz w:val="24"/>
          <w:szCs w:val="24"/>
        </w:rPr>
        <w:t xml:space="preserve"> Kumarian Press. 1996. </w:t>
      </w:r>
    </w:p>
    <w:p w:rsidR="001A7248" w:rsidRDefault="001A7248" w:rsidP="001A7248">
      <w:pPr>
        <w:pStyle w:val="FootnoteText"/>
        <w:ind w:left="540" w:hanging="540"/>
        <w:jc w:val="both"/>
        <w:rPr>
          <w:sz w:val="24"/>
          <w:szCs w:val="24"/>
        </w:rPr>
      </w:pPr>
    </w:p>
    <w:p w:rsidR="001A7248" w:rsidRDefault="001A7248" w:rsidP="001A7248">
      <w:pPr>
        <w:pStyle w:val="FootnoteText"/>
        <w:ind w:left="709" w:hanging="709"/>
        <w:jc w:val="both"/>
        <w:rPr>
          <w:sz w:val="24"/>
          <w:szCs w:val="24"/>
        </w:rPr>
      </w:pPr>
      <w:r w:rsidRPr="003F4DE9">
        <w:rPr>
          <w:sz w:val="24"/>
          <w:szCs w:val="24"/>
        </w:rPr>
        <w:t>Mark. W. MacWilliams, Japanese Visual Culture, New York, M</w:t>
      </w:r>
      <w:proofErr w:type="gramStart"/>
      <w:r w:rsidRPr="003F4DE9">
        <w:rPr>
          <w:sz w:val="24"/>
          <w:szCs w:val="24"/>
        </w:rPr>
        <w:t>,E</w:t>
      </w:r>
      <w:proofErr w:type="gramEnd"/>
      <w:r w:rsidRPr="003F4DE9">
        <w:rPr>
          <w:sz w:val="24"/>
          <w:szCs w:val="24"/>
        </w:rPr>
        <w:t xml:space="preserve"> Sharpe,</w:t>
      </w:r>
      <w:r>
        <w:rPr>
          <w:sz w:val="24"/>
          <w:szCs w:val="24"/>
        </w:rPr>
        <w:t xml:space="preserve"> 2008.</w:t>
      </w:r>
    </w:p>
    <w:p w:rsidR="001A7248" w:rsidRDefault="001A7248" w:rsidP="001A7248">
      <w:pPr>
        <w:pStyle w:val="FootnoteText"/>
        <w:ind w:left="709" w:hanging="709"/>
        <w:jc w:val="both"/>
        <w:rPr>
          <w:sz w:val="24"/>
          <w:szCs w:val="24"/>
        </w:rPr>
      </w:pPr>
    </w:p>
    <w:p w:rsidR="001A7248" w:rsidRDefault="001A7248" w:rsidP="001A7248">
      <w:pPr>
        <w:ind w:left="540" w:hanging="540"/>
        <w:jc w:val="both"/>
      </w:pPr>
      <w:proofErr w:type="gramStart"/>
      <w:r w:rsidRPr="003F4DE9">
        <w:t>Philp</w:t>
      </w:r>
      <w:r>
        <w:t xml:space="preserve">  Seaton</w:t>
      </w:r>
      <w:proofErr w:type="gramEnd"/>
      <w:r>
        <w:t xml:space="preserve"> dan Takayoshi Yamamura</w:t>
      </w:r>
      <w:r w:rsidRPr="003F4DE9">
        <w:t xml:space="preserve">, </w:t>
      </w:r>
      <w:r w:rsidRPr="003F4DE9">
        <w:rPr>
          <w:i/>
        </w:rPr>
        <w:t>Japanese Popular Culture and Content Tourism Introduction</w:t>
      </w:r>
      <w:r w:rsidRPr="003F4DE9">
        <w:t xml:space="preserve">. </w:t>
      </w:r>
      <w:proofErr w:type="gramStart"/>
      <w:r w:rsidRPr="003F4DE9">
        <w:t>Rouledge</w:t>
      </w:r>
      <w:r>
        <w:t xml:space="preserve">, </w:t>
      </w:r>
      <w:r w:rsidRPr="003F4DE9">
        <w:t>2016</w:t>
      </w:r>
      <w:r>
        <w:t>.</w:t>
      </w:r>
      <w:proofErr w:type="gramEnd"/>
    </w:p>
    <w:p w:rsidR="001A7248" w:rsidRPr="00954619" w:rsidRDefault="001A7248" w:rsidP="001A7248">
      <w:pPr>
        <w:ind w:left="540" w:hanging="540"/>
        <w:jc w:val="both"/>
      </w:pPr>
    </w:p>
    <w:p w:rsidR="001A7248" w:rsidRDefault="001A7248" w:rsidP="001A7248">
      <w:pPr>
        <w:ind w:left="540" w:hanging="540"/>
        <w:jc w:val="both"/>
        <w:rPr>
          <w:rFonts w:eastAsia="Malgun Gothic"/>
          <w:noProof/>
          <w:lang w:eastAsia="ko-KR"/>
        </w:rPr>
      </w:pPr>
      <w:r w:rsidRPr="00954619">
        <w:rPr>
          <w:rFonts w:eastAsia="Malgun Gothic"/>
          <w:noProof/>
          <w:lang w:eastAsia="ko-KR"/>
        </w:rPr>
        <w:t xml:space="preserve">Sir Ernest Satow, A Guide to Diplomatic Pratice, New </w:t>
      </w:r>
      <w:r>
        <w:rPr>
          <w:rFonts w:eastAsia="Malgun Gothic"/>
          <w:noProof/>
          <w:lang w:eastAsia="ko-KR"/>
        </w:rPr>
        <w:t>York, Longman Green &amp; Co, 1922.</w:t>
      </w:r>
    </w:p>
    <w:p w:rsidR="001A7248" w:rsidRPr="00954619" w:rsidRDefault="001A7248" w:rsidP="001A7248">
      <w:pPr>
        <w:ind w:left="540" w:hanging="540"/>
        <w:jc w:val="both"/>
        <w:rPr>
          <w:rFonts w:eastAsia="Malgun Gothic"/>
          <w:noProof/>
          <w:lang w:eastAsia="ko-KR"/>
        </w:rPr>
      </w:pPr>
    </w:p>
    <w:p w:rsidR="001A7248" w:rsidRPr="009604C9" w:rsidRDefault="001A7248" w:rsidP="001A7248">
      <w:pPr>
        <w:ind w:left="426" w:hanging="426"/>
        <w:jc w:val="both"/>
        <w:rPr>
          <w:rFonts w:eastAsia="Malgun Gothic"/>
          <w:b/>
          <w:i/>
          <w:noProof/>
          <w:lang w:eastAsia="ko-KR"/>
        </w:rPr>
      </w:pPr>
      <w:r w:rsidRPr="009604C9">
        <w:rPr>
          <w:rFonts w:eastAsia="Malgun Gothic"/>
          <w:b/>
          <w:i/>
          <w:noProof/>
          <w:lang w:eastAsia="ko-KR"/>
        </w:rPr>
        <w:t>Media Internet</w:t>
      </w:r>
    </w:p>
    <w:p w:rsidR="001A7248" w:rsidRDefault="001A7248" w:rsidP="001A7248">
      <w:pPr>
        <w:pStyle w:val="FootnoteText"/>
        <w:ind w:left="709" w:hanging="709"/>
        <w:jc w:val="both"/>
        <w:rPr>
          <w:sz w:val="24"/>
          <w:szCs w:val="24"/>
        </w:rPr>
      </w:pPr>
      <w:proofErr w:type="gramStart"/>
      <w:r w:rsidRPr="00B73BC3">
        <w:rPr>
          <w:i/>
          <w:sz w:val="24"/>
          <w:szCs w:val="24"/>
        </w:rPr>
        <w:t>AFA :</w:t>
      </w:r>
      <w:proofErr w:type="gramEnd"/>
      <w:r w:rsidRPr="00B73BC3">
        <w:rPr>
          <w:i/>
          <w:sz w:val="24"/>
          <w:szCs w:val="24"/>
        </w:rPr>
        <w:t xml:space="preserve"> Anime Festival Asia</w:t>
      </w:r>
      <w:r w:rsidRPr="00B73BC3">
        <w:rPr>
          <w:sz w:val="24"/>
          <w:szCs w:val="24"/>
        </w:rPr>
        <w:t xml:space="preserve">, dikutip dari </w:t>
      </w:r>
      <w:hyperlink r:id="rId10" w:history="1">
        <w:r w:rsidRPr="00B73BC3">
          <w:rPr>
            <w:rStyle w:val="Hyperlink"/>
            <w:color w:val="auto"/>
            <w:sz w:val="24"/>
            <w:szCs w:val="24"/>
            <w:u w:val="none"/>
          </w:rPr>
          <w:t>http://animefestival.asia/afa/</w:t>
        </w:r>
      </w:hyperlink>
      <w:r w:rsidRPr="00B73BC3">
        <w:rPr>
          <w:sz w:val="24"/>
          <w:szCs w:val="24"/>
        </w:rPr>
        <w:t>, diakses pada tanggal 02 Mei 2017</w:t>
      </w:r>
    </w:p>
    <w:p w:rsidR="001A7248" w:rsidRPr="00B73BC3" w:rsidRDefault="001A7248" w:rsidP="001A7248">
      <w:pPr>
        <w:pStyle w:val="FootnoteText"/>
        <w:ind w:left="709" w:hanging="709"/>
        <w:jc w:val="both"/>
        <w:rPr>
          <w:sz w:val="24"/>
          <w:szCs w:val="24"/>
        </w:rPr>
      </w:pPr>
    </w:p>
    <w:p w:rsidR="001A7248" w:rsidRDefault="001A7248" w:rsidP="001A7248">
      <w:pPr>
        <w:pStyle w:val="FootnoteText"/>
        <w:ind w:left="709" w:hanging="709"/>
        <w:jc w:val="both"/>
        <w:rPr>
          <w:sz w:val="24"/>
          <w:szCs w:val="24"/>
        </w:rPr>
      </w:pPr>
      <w:r w:rsidRPr="00B73BC3">
        <w:rPr>
          <w:i/>
          <w:sz w:val="24"/>
          <w:szCs w:val="24"/>
        </w:rPr>
        <w:t>Bongkar salah kaprah mengenai industri anime,</w:t>
      </w:r>
      <w:r w:rsidRPr="00B73BC3">
        <w:rPr>
          <w:sz w:val="24"/>
          <w:szCs w:val="24"/>
        </w:rPr>
        <w:t xml:space="preserve"> tersedia dalam </w:t>
      </w:r>
      <w:hyperlink r:id="rId11" w:history="1">
        <w:r w:rsidRPr="00B73BC3">
          <w:rPr>
            <w:rStyle w:val="Hyperlink"/>
            <w:color w:val="auto"/>
            <w:sz w:val="24"/>
            <w:szCs w:val="24"/>
            <w:u w:val="none"/>
          </w:rPr>
          <w:t>https://www.kaorinusantara.or.id/newsline/38414/bongkar-salah-kaprah-mengenai-industri-anime-bagian-1-pendahuluan</w:t>
        </w:r>
      </w:hyperlink>
      <w:r w:rsidRPr="00B73BC3">
        <w:rPr>
          <w:sz w:val="24"/>
          <w:szCs w:val="24"/>
        </w:rPr>
        <w:t xml:space="preserve"> diakses pada tanggal 04 April 2017</w:t>
      </w:r>
    </w:p>
    <w:p w:rsidR="001A7248" w:rsidRPr="00B73BC3" w:rsidRDefault="001A7248" w:rsidP="001A7248">
      <w:pPr>
        <w:pStyle w:val="FootnoteText"/>
        <w:ind w:left="709" w:hanging="709"/>
        <w:jc w:val="both"/>
        <w:rPr>
          <w:sz w:val="24"/>
          <w:szCs w:val="24"/>
        </w:rPr>
      </w:pPr>
    </w:p>
    <w:p w:rsidR="001A7248" w:rsidRDefault="001A7248" w:rsidP="001A7248">
      <w:pPr>
        <w:pStyle w:val="FootnoteText"/>
        <w:ind w:left="851" w:hanging="851"/>
        <w:jc w:val="both"/>
        <w:rPr>
          <w:sz w:val="24"/>
          <w:szCs w:val="24"/>
        </w:rPr>
      </w:pPr>
      <w:r w:rsidRPr="00B73BC3">
        <w:rPr>
          <w:i/>
          <w:sz w:val="24"/>
          <w:szCs w:val="24"/>
        </w:rPr>
        <w:t xml:space="preserve">Sejarah </w:t>
      </w:r>
      <w:proofErr w:type="gramStart"/>
      <w:r w:rsidRPr="00B73BC3">
        <w:rPr>
          <w:i/>
          <w:sz w:val="24"/>
          <w:szCs w:val="24"/>
        </w:rPr>
        <w:t>perkembangan  anime</w:t>
      </w:r>
      <w:proofErr w:type="gramEnd"/>
      <w:r w:rsidRPr="00B73BC3">
        <w:rPr>
          <w:i/>
          <w:sz w:val="24"/>
          <w:szCs w:val="24"/>
        </w:rPr>
        <w:t xml:space="preserve"> di Jepang</w:t>
      </w:r>
      <w:r w:rsidRPr="00B73BC3">
        <w:rPr>
          <w:sz w:val="24"/>
          <w:szCs w:val="24"/>
        </w:rPr>
        <w:t xml:space="preserve"> tersedia dalam dari </w:t>
      </w:r>
      <w:hyperlink r:id="rId12" w:history="1">
        <w:r w:rsidRPr="00B73BC3">
          <w:rPr>
            <w:rStyle w:val="Hyperlink"/>
            <w:color w:val="auto"/>
            <w:sz w:val="24"/>
            <w:szCs w:val="24"/>
            <w:u w:val="none"/>
          </w:rPr>
          <w:t>www.the-dailyjapan.com/sejarah-perkembangan-anime-di-Jepang/2/</w:t>
        </w:r>
      </w:hyperlink>
      <w:r w:rsidRPr="00B73BC3">
        <w:rPr>
          <w:sz w:val="24"/>
          <w:szCs w:val="24"/>
        </w:rPr>
        <w:t xml:space="preserve"> diakses pada 15/12/2015</w:t>
      </w:r>
    </w:p>
    <w:p w:rsidR="001A7248" w:rsidRPr="00B73BC3" w:rsidRDefault="001A7248" w:rsidP="001A7248">
      <w:pPr>
        <w:pStyle w:val="FootnoteText"/>
        <w:ind w:left="851" w:hanging="851"/>
        <w:jc w:val="both"/>
        <w:rPr>
          <w:sz w:val="24"/>
          <w:szCs w:val="24"/>
        </w:rPr>
      </w:pPr>
    </w:p>
    <w:p w:rsidR="001A7248" w:rsidRDefault="001A7248" w:rsidP="001A7248">
      <w:pPr>
        <w:pStyle w:val="FootnoteText"/>
        <w:ind w:left="851" w:hanging="851"/>
        <w:jc w:val="both"/>
        <w:rPr>
          <w:sz w:val="24"/>
          <w:szCs w:val="24"/>
        </w:rPr>
      </w:pPr>
      <w:proofErr w:type="gramStart"/>
      <w:r w:rsidRPr="00B73BC3">
        <w:rPr>
          <w:i/>
          <w:sz w:val="24"/>
          <w:szCs w:val="24"/>
        </w:rPr>
        <w:t>Sejarah Singkat Anime dan Manga</w:t>
      </w:r>
      <w:r w:rsidRPr="00B73BC3">
        <w:rPr>
          <w:sz w:val="24"/>
          <w:szCs w:val="24"/>
        </w:rPr>
        <w:t xml:space="preserve">, dikutip dari </w:t>
      </w:r>
      <w:hyperlink r:id="rId13" w:history="1">
        <w:r w:rsidRPr="00B73BC3">
          <w:rPr>
            <w:rStyle w:val="Hyperlink"/>
            <w:color w:val="auto"/>
            <w:sz w:val="24"/>
            <w:szCs w:val="24"/>
            <w:u w:val="none"/>
          </w:rPr>
          <w:t>http://www.animindo.net/wp-content/uploads/2013/02/sejarah_anime.pdf</w:t>
        </w:r>
      </w:hyperlink>
      <w:r w:rsidRPr="00B73BC3">
        <w:rPr>
          <w:sz w:val="24"/>
          <w:szCs w:val="24"/>
        </w:rPr>
        <w:t>, pada tanggal 30 Mei 2017.</w:t>
      </w:r>
      <w:proofErr w:type="gramEnd"/>
    </w:p>
    <w:p w:rsidR="001A7248" w:rsidRPr="00B73BC3" w:rsidRDefault="001A7248" w:rsidP="001A7248">
      <w:pPr>
        <w:pStyle w:val="FootnoteText"/>
        <w:ind w:left="851" w:hanging="851"/>
        <w:jc w:val="both"/>
        <w:rPr>
          <w:sz w:val="24"/>
          <w:szCs w:val="24"/>
        </w:rPr>
      </w:pPr>
    </w:p>
    <w:p w:rsidR="001A7248" w:rsidRDefault="001A7248" w:rsidP="001A7248">
      <w:pPr>
        <w:pStyle w:val="FootnoteText"/>
        <w:ind w:left="851" w:hanging="851"/>
        <w:jc w:val="both"/>
        <w:rPr>
          <w:sz w:val="24"/>
          <w:szCs w:val="24"/>
        </w:rPr>
      </w:pPr>
      <w:r w:rsidRPr="00B73BC3">
        <w:rPr>
          <w:i/>
          <w:sz w:val="24"/>
          <w:szCs w:val="24"/>
        </w:rPr>
        <w:t>Tempo</w:t>
      </w:r>
      <w:r w:rsidRPr="00B73BC3">
        <w:rPr>
          <w:sz w:val="24"/>
          <w:szCs w:val="24"/>
        </w:rPr>
        <w:t xml:space="preserve">.co/read/news/2015/06/17/118675768/serial-manga-one-piece-raih-guiness-world-of-record diakses pada 08 Maret 2017 </w:t>
      </w:r>
    </w:p>
    <w:p w:rsidR="004365E8" w:rsidRPr="00B73BC3" w:rsidRDefault="004365E8" w:rsidP="001A7248">
      <w:pPr>
        <w:pStyle w:val="FootnoteText"/>
        <w:ind w:left="851" w:hanging="851"/>
        <w:jc w:val="both"/>
        <w:rPr>
          <w:sz w:val="24"/>
          <w:szCs w:val="24"/>
        </w:rPr>
      </w:pPr>
    </w:p>
    <w:p w:rsidR="001A7248" w:rsidRPr="00AD3C59" w:rsidRDefault="001A7248" w:rsidP="001A7248">
      <w:pPr>
        <w:ind w:left="851" w:hanging="851"/>
        <w:jc w:val="both"/>
      </w:pPr>
      <w:r w:rsidRPr="00B73BC3">
        <w:rPr>
          <w:i/>
        </w:rPr>
        <w:t>Visit Japan</w:t>
      </w:r>
      <w:r w:rsidRPr="00B73BC3">
        <w:t xml:space="preserve">, dikutip dari </w:t>
      </w:r>
      <w:hyperlink r:id="rId14" w:history="1">
        <w:r w:rsidRPr="00B73BC3">
          <w:rPr>
            <w:rStyle w:val="Hyperlink"/>
            <w:color w:val="auto"/>
            <w:u w:val="none"/>
          </w:rPr>
          <w:t>http://www.kyotomm.jp/english/about/mm/about-jigyo.php</w:t>
        </w:r>
      </w:hyperlink>
      <w:r w:rsidRPr="00B73BC3">
        <w:t xml:space="preserve"> diakses pada tanggal 02 Mei 2017</w:t>
      </w:r>
    </w:p>
    <w:p w:rsidR="001A7248" w:rsidRPr="00F37430" w:rsidRDefault="001A7248" w:rsidP="00DF7E01">
      <w:pPr>
        <w:jc w:val="both"/>
        <w:rPr>
          <w:b/>
          <w:sz w:val="23"/>
          <w:szCs w:val="23"/>
        </w:rPr>
      </w:pPr>
    </w:p>
    <w:sectPr w:rsidR="001A7248" w:rsidRPr="00F37430" w:rsidSect="00E24AD9">
      <w:headerReference w:type="even" r:id="rId15"/>
      <w:headerReference w:type="default" r:id="rId16"/>
      <w:footerReference w:type="even" r:id="rId17"/>
      <w:footerReference w:type="default" r:id="rId18"/>
      <w:footerReference w:type="first" r:id="rId19"/>
      <w:pgSz w:w="11907" w:h="16839" w:code="9"/>
      <w:pgMar w:top="2268" w:right="1701" w:bottom="1701" w:left="2268" w:header="1701" w:footer="851" w:gutter="0"/>
      <w:pgNumType w:start="7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74" w:rsidRDefault="001D2074" w:rsidP="00F32CA4">
      <w:r>
        <w:separator/>
      </w:r>
    </w:p>
  </w:endnote>
  <w:endnote w:type="continuationSeparator" w:id="1">
    <w:p w:rsidR="001D2074" w:rsidRDefault="001D2074"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 w:name="Malgun Gothic">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0F" w:rsidRPr="00F50CDF" w:rsidRDefault="001E6C20" w:rsidP="00F50CDF">
    <w:pPr>
      <w:pStyle w:val="Footer"/>
      <w:tabs>
        <w:tab w:val="clear" w:pos="4153"/>
        <w:tab w:val="clear" w:pos="8306"/>
        <w:tab w:val="left" w:pos="1306"/>
      </w:tabs>
      <w:rPr>
        <w:sz w:val="20"/>
        <w:szCs w:val="20"/>
      </w:rPr>
    </w:pPr>
    <w:sdt>
      <w:sdtPr>
        <w:rPr>
          <w:sz w:val="20"/>
          <w:szCs w:val="20"/>
        </w:rPr>
        <w:id w:val="-1302080716"/>
        <w:docPartObj>
          <w:docPartGallery w:val="Page Numbers (Bottom of Page)"/>
          <w:docPartUnique/>
        </w:docPartObj>
      </w:sdtPr>
      <w:sdtContent>
        <w:r w:rsidRPr="001E6C20">
          <w:rPr>
            <w:noProof/>
            <w:sz w:val="20"/>
            <w:szCs w:val="20"/>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4098" type="#_x0000_t34" style="position:absolute;margin-left:-11.1pt;margin-top:-2.3pt;width:420.25pt;height:0;flip:y;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4e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h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B1mF4eQwIAAHwE&#10;AAAOAAAAAAAAAAAAAAAAAC4CAABkcnMvZTJvRG9jLnhtbFBLAQItABQABgAIAAAAIQBVeCbA3gAA&#10;AAkBAAAPAAAAAAAAAAAAAAAAAJ0EAABkcnMvZG93bnJldi54bWxQSwUGAAAAAAQABADzAAAAqAUA&#10;AAAA&#10;" adj="10799"/>
          </w:pict>
        </w:r>
        <w:r w:rsidRPr="0032410F">
          <w:rPr>
            <w:sz w:val="20"/>
            <w:szCs w:val="20"/>
          </w:rPr>
          <w:fldChar w:fldCharType="begin"/>
        </w:r>
        <w:r w:rsidR="00EF020F" w:rsidRPr="0032410F">
          <w:rPr>
            <w:sz w:val="20"/>
            <w:szCs w:val="20"/>
          </w:rPr>
          <w:instrText xml:space="preserve"> PAGE   \* MERGEFORMAT </w:instrText>
        </w:r>
        <w:r w:rsidRPr="0032410F">
          <w:rPr>
            <w:sz w:val="20"/>
            <w:szCs w:val="20"/>
          </w:rPr>
          <w:fldChar w:fldCharType="separate"/>
        </w:r>
        <w:r w:rsidR="00E5604D">
          <w:rPr>
            <w:noProof/>
            <w:sz w:val="20"/>
            <w:szCs w:val="20"/>
          </w:rPr>
          <w:t>730</w:t>
        </w:r>
        <w:r w:rsidRPr="0032410F">
          <w:rPr>
            <w:noProof/>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31895005"/>
      <w:docPartObj>
        <w:docPartGallery w:val="Page Numbers (Bottom of Page)"/>
        <w:docPartUnique/>
      </w:docPartObj>
    </w:sdtPr>
    <w:sdtContent>
      <w:p w:rsidR="00EF020F" w:rsidRPr="0032410F" w:rsidRDefault="001E6C20">
        <w:pPr>
          <w:pStyle w:val="Footer"/>
          <w:jc w:val="right"/>
          <w:rPr>
            <w:sz w:val="20"/>
            <w:szCs w:val="20"/>
          </w:rPr>
        </w:pPr>
        <w:r w:rsidRPr="001E6C20">
          <w:rPr>
            <w:noProof/>
            <w:sz w:val="20"/>
            <w:szCs w:val="20"/>
            <w:lang w:val="id-ID" w:eastAsia="id-ID"/>
          </w:rPr>
          <w:pict>
            <v:shapetype id="_x0000_t32" coordsize="21600,21600" o:spt="32" o:oned="t" path="m,l21600,21600e" filled="f">
              <v:path arrowok="t" fillok="f" o:connecttype="none"/>
              <o:lock v:ext="edit" shapetype="t"/>
            </v:shapetype>
            <v:shape id="AutoShape 15" o:spid="_x0000_s4097" type="#_x0000_t32" style="position:absolute;left:0;text-align:left;margin-left:-23.05pt;margin-top:-1.4pt;width:423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7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5uczaJtDWCl3xndIT/JVvyj63SKpypbIhofot7OG5MRnRO9S/MVqqLIfPisGMQQK&#10;hGGdatN7SBgDOoWdnG874SeHKHycPTymS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CH287UHwIAADwEAAAOAAAAAAAAAAAAAAAAAC4CAABkcnMvZTJvRG9jLnhtbFBL&#10;AQItABQABgAIAAAAIQCaPwd13gAAAAkBAAAPAAAAAAAAAAAAAAAAAHkEAABkcnMvZG93bnJldi54&#10;bWxQSwUGAAAAAAQABADzAAAAhAUAAAAA&#10;"/>
          </w:pict>
        </w:r>
        <w:r w:rsidRPr="0032410F">
          <w:rPr>
            <w:sz w:val="20"/>
            <w:szCs w:val="20"/>
          </w:rPr>
          <w:fldChar w:fldCharType="begin"/>
        </w:r>
        <w:r w:rsidR="00EF020F" w:rsidRPr="0032410F">
          <w:rPr>
            <w:sz w:val="20"/>
            <w:szCs w:val="20"/>
          </w:rPr>
          <w:instrText xml:space="preserve"> PAGE   \* MERGEFORMAT </w:instrText>
        </w:r>
        <w:r w:rsidRPr="0032410F">
          <w:rPr>
            <w:sz w:val="20"/>
            <w:szCs w:val="20"/>
          </w:rPr>
          <w:fldChar w:fldCharType="separate"/>
        </w:r>
        <w:r w:rsidR="00E5604D">
          <w:rPr>
            <w:noProof/>
            <w:sz w:val="20"/>
            <w:szCs w:val="20"/>
          </w:rPr>
          <w:t>731</w:t>
        </w:r>
        <w:r w:rsidRPr="0032410F">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0F" w:rsidRDefault="00EF020F">
    <w:pPr>
      <w:pStyle w:val="Footer"/>
      <w:jc w:val="right"/>
    </w:pPr>
  </w:p>
  <w:p w:rsidR="00EF020F" w:rsidRDefault="00EF0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74" w:rsidRDefault="001D2074" w:rsidP="00F32CA4">
      <w:r>
        <w:separator/>
      </w:r>
    </w:p>
  </w:footnote>
  <w:footnote w:type="continuationSeparator" w:id="1">
    <w:p w:rsidR="001D2074" w:rsidRDefault="001D2074" w:rsidP="00F32CA4">
      <w:r>
        <w:continuationSeparator/>
      </w:r>
    </w:p>
  </w:footnote>
  <w:footnote w:id="2">
    <w:p w:rsidR="00370998" w:rsidRPr="000A078A" w:rsidRDefault="00370998" w:rsidP="00370998">
      <w:pPr>
        <w:pStyle w:val="FootnoteText"/>
        <w:jc w:val="both"/>
        <w:rPr>
          <w:lang w:val="en-US"/>
        </w:rPr>
      </w:pPr>
      <w:r>
        <w:rPr>
          <w:rStyle w:val="FootnoteReference"/>
        </w:rPr>
        <w:footnoteRef/>
      </w:r>
      <w:proofErr w:type="gramStart"/>
      <w:r>
        <w:rPr>
          <w:lang w:val="en-US"/>
        </w:rPr>
        <w:t>Mahasiswa Program S1 Ilmu Hubungan Internasional, Fakultas Ilmu Sosial dan Ilmu Politik, Universitas Mulawarman.</w:t>
      </w:r>
      <w:proofErr w:type="gramEnd"/>
      <w:r>
        <w:rPr>
          <w:lang w:val="en-US"/>
        </w:rPr>
        <w:t xml:space="preserve"> Email: Putrijyj@gmail.com </w:t>
      </w:r>
    </w:p>
    <w:p w:rsidR="00370998" w:rsidRPr="00D62B7E" w:rsidRDefault="00370998" w:rsidP="00370998">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0F" w:rsidRPr="00C33FC4" w:rsidRDefault="00EF020F" w:rsidP="00C33FC4">
    <w:pPr>
      <w:pStyle w:val="Header"/>
      <w:pBdr>
        <w:bottom w:val="single" w:sz="4" w:space="1" w:color="auto"/>
      </w:pBdr>
      <w:ind w:right="13"/>
      <w:rPr>
        <w:b/>
        <w:i/>
        <w:sz w:val="20"/>
        <w:lang w:val="id-ID"/>
      </w:rPr>
    </w:pPr>
    <w:proofErr w:type="gramStart"/>
    <w:r w:rsidRPr="00C33FC4">
      <w:rPr>
        <w:b/>
        <w:i/>
        <w:sz w:val="20"/>
      </w:rPr>
      <w:t>eJournal</w:t>
    </w:r>
    <w:proofErr w:type="gramEnd"/>
    <w:r w:rsidRPr="00C33FC4">
      <w:rPr>
        <w:b/>
        <w:i/>
        <w:sz w:val="20"/>
      </w:rPr>
      <w:t xml:space="preserve"> Ilmu Hubungan Internasional, 201</w:t>
    </w:r>
    <w:r w:rsidR="009604C9">
      <w:rPr>
        <w:b/>
        <w:i/>
        <w:sz w:val="20"/>
      </w:rPr>
      <w:t>7, Volume 5,  Nomor 3: 729-744</w:t>
    </w:r>
  </w:p>
  <w:p w:rsidR="00EF020F" w:rsidRDefault="00EF020F" w:rsidP="00C33FC4">
    <w:pPr>
      <w:pStyle w:val="Header"/>
      <w:tabs>
        <w:tab w:val="clear" w:pos="4153"/>
        <w:tab w:val="clear" w:pos="8306"/>
        <w:tab w:val="left" w:pos="207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0F" w:rsidRPr="00330976" w:rsidRDefault="002776E2" w:rsidP="00330976">
    <w:pPr>
      <w:pStyle w:val="Header"/>
      <w:pBdr>
        <w:bottom w:val="single" w:sz="6" w:space="1" w:color="auto"/>
      </w:pBdr>
      <w:tabs>
        <w:tab w:val="right" w:pos="7920"/>
      </w:tabs>
      <w:ind w:right="13"/>
      <w:jc w:val="right"/>
      <w:rPr>
        <w:b/>
        <w:i/>
        <w:sz w:val="20"/>
        <w:szCs w:val="20"/>
      </w:rPr>
    </w:pPr>
    <w:r>
      <w:rPr>
        <w:b/>
        <w:i/>
        <w:sz w:val="20"/>
        <w:szCs w:val="20"/>
      </w:rPr>
      <w:t xml:space="preserve">Penyebaran Pop Culture Jepang melalui Anime Festival Asia di Indonesia (Putri Safariani)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E1DC3"/>
    <w:multiLevelType w:val="multilevel"/>
    <w:tmpl w:val="D3D0507C"/>
    <w:lvl w:ilvl="0">
      <w:start w:val="4"/>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30B7600"/>
    <w:multiLevelType w:val="multilevel"/>
    <w:tmpl w:val="3DCE8304"/>
    <w:lvl w:ilvl="0">
      <w:start w:val="1"/>
      <w:numFmt w:val="decimal"/>
      <w:lvlText w:val="%1."/>
      <w:lvlJc w:val="left"/>
      <w:pPr>
        <w:tabs>
          <w:tab w:val="num" w:pos="720"/>
        </w:tabs>
        <w:ind w:left="720" w:hanging="360"/>
      </w:pPr>
      <w:rPr>
        <w:rFonts w:ascii="Times New Roman" w:eastAsia="SimSu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Times New Roman" w:eastAsia="Calibri" w:hAnsi="Times New Roman" w:cs="Times New Roman"/>
      </w:rPr>
    </w:lvl>
  </w:abstractNum>
  <w:abstractNum w:abstractNumId="3">
    <w:nsid w:val="059D0E17"/>
    <w:multiLevelType w:val="hybridMultilevel"/>
    <w:tmpl w:val="5DF2928C"/>
    <w:lvl w:ilvl="0" w:tplc="04210017">
      <w:start w:val="1"/>
      <w:numFmt w:val="lowerLetter"/>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
    <w:nsid w:val="08A96916"/>
    <w:multiLevelType w:val="hybridMultilevel"/>
    <w:tmpl w:val="57A4B912"/>
    <w:lvl w:ilvl="0" w:tplc="F2681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16671"/>
    <w:multiLevelType w:val="hybridMultilevel"/>
    <w:tmpl w:val="ADAAF18A"/>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6">
    <w:nsid w:val="0FC661D5"/>
    <w:multiLevelType w:val="multilevel"/>
    <w:tmpl w:val="A334ADA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ascii="Times New Roman" w:eastAsia="Calibri" w:hAnsi="Times New Roman" w:cs="Times New Roman"/>
      </w:rPr>
    </w:lvl>
    <w:lvl w:ilvl="2">
      <w:start w:val="1"/>
      <w:numFmt w:val="lowerLetter"/>
      <w:lvlText w:val="%3."/>
      <w:lvlJc w:val="left"/>
      <w:pPr>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nsid w:val="16DF2D14"/>
    <w:multiLevelType w:val="hybridMultilevel"/>
    <w:tmpl w:val="CEBC809C"/>
    <w:lvl w:ilvl="0" w:tplc="8916B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F3704B"/>
    <w:multiLevelType w:val="hybridMultilevel"/>
    <w:tmpl w:val="92BA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E7704"/>
    <w:multiLevelType w:val="hybridMultilevel"/>
    <w:tmpl w:val="F09AC31C"/>
    <w:lvl w:ilvl="0" w:tplc="C1D46C2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9F159B7"/>
    <w:multiLevelType w:val="multilevel"/>
    <w:tmpl w:val="90E07490"/>
    <w:lvl w:ilvl="0">
      <w:start w:val="3"/>
      <w:numFmt w:val="decimal"/>
      <w:lvlText w:val="%1."/>
      <w:lvlJc w:val="left"/>
      <w:pPr>
        <w:tabs>
          <w:tab w:val="num" w:pos="720"/>
        </w:tabs>
        <w:ind w:left="720" w:hanging="360"/>
      </w:pPr>
      <w:rPr>
        <w:rFonts w:ascii="Times New Roman" w:eastAsia="SimSu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Times New Roman" w:eastAsia="Calibri" w:hAnsi="Times New Roman" w:cs="Times New Roman" w:hint="default"/>
      </w:rPr>
    </w:lvl>
  </w:abstractNum>
  <w:abstractNum w:abstractNumId="11">
    <w:nsid w:val="1EBE0933"/>
    <w:multiLevelType w:val="hybridMultilevel"/>
    <w:tmpl w:val="5BD8FFEC"/>
    <w:lvl w:ilvl="0" w:tplc="6C9AEF1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317371"/>
    <w:multiLevelType w:val="hybridMultilevel"/>
    <w:tmpl w:val="2484214C"/>
    <w:lvl w:ilvl="0" w:tplc="E25A461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25074"/>
    <w:multiLevelType w:val="multilevel"/>
    <w:tmpl w:val="550C02E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nsid w:val="25670EC5"/>
    <w:multiLevelType w:val="hybridMultilevel"/>
    <w:tmpl w:val="423AF6E4"/>
    <w:lvl w:ilvl="0" w:tplc="3F24A9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7174FBB"/>
    <w:multiLevelType w:val="hybridMultilevel"/>
    <w:tmpl w:val="F59E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75178"/>
    <w:multiLevelType w:val="hybridMultilevel"/>
    <w:tmpl w:val="18DE7386"/>
    <w:lvl w:ilvl="0" w:tplc="3100207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85BE7"/>
    <w:multiLevelType w:val="multilevel"/>
    <w:tmpl w:val="C0D05D5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3C2478"/>
    <w:multiLevelType w:val="multilevel"/>
    <w:tmpl w:val="58B82364"/>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i w:val="0"/>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i w:val="0"/>
      </w:rPr>
    </w:lvl>
    <w:lvl w:ilvl="4">
      <w:start w:val="1"/>
      <w:numFmt w:val="decimal"/>
      <w:isLgl/>
      <w:lvlText w:val="%1.%2.%3.%4.%5"/>
      <w:lvlJc w:val="left"/>
      <w:pPr>
        <w:ind w:left="1704" w:hanging="1080"/>
      </w:pPr>
      <w:rPr>
        <w:rFonts w:hint="default"/>
        <w:i w:val="0"/>
      </w:rPr>
    </w:lvl>
    <w:lvl w:ilvl="5">
      <w:start w:val="1"/>
      <w:numFmt w:val="decimal"/>
      <w:isLgl/>
      <w:lvlText w:val="%1.%2.%3.%4.%5.%6"/>
      <w:lvlJc w:val="left"/>
      <w:pPr>
        <w:ind w:left="1770" w:hanging="1080"/>
      </w:pPr>
      <w:rPr>
        <w:rFonts w:hint="default"/>
        <w:i w:val="0"/>
      </w:rPr>
    </w:lvl>
    <w:lvl w:ilvl="6">
      <w:start w:val="1"/>
      <w:numFmt w:val="decimal"/>
      <w:isLgl/>
      <w:lvlText w:val="%1.%2.%3.%4.%5.%6.%7"/>
      <w:lvlJc w:val="left"/>
      <w:pPr>
        <w:ind w:left="2196" w:hanging="1440"/>
      </w:pPr>
      <w:rPr>
        <w:rFonts w:hint="default"/>
        <w:i w:val="0"/>
      </w:rPr>
    </w:lvl>
    <w:lvl w:ilvl="7">
      <w:start w:val="1"/>
      <w:numFmt w:val="decimal"/>
      <w:isLgl/>
      <w:lvlText w:val="%1.%2.%3.%4.%5.%6.%7.%8"/>
      <w:lvlJc w:val="left"/>
      <w:pPr>
        <w:ind w:left="2262" w:hanging="1440"/>
      </w:pPr>
      <w:rPr>
        <w:rFonts w:hint="default"/>
        <w:i w:val="0"/>
      </w:rPr>
    </w:lvl>
    <w:lvl w:ilvl="8">
      <w:start w:val="1"/>
      <w:numFmt w:val="decimal"/>
      <w:isLgl/>
      <w:lvlText w:val="%1.%2.%3.%4.%5.%6.%7.%8.%9"/>
      <w:lvlJc w:val="left"/>
      <w:pPr>
        <w:ind w:left="2688" w:hanging="1800"/>
      </w:pPr>
      <w:rPr>
        <w:rFonts w:hint="default"/>
        <w:i w:val="0"/>
      </w:rPr>
    </w:lvl>
  </w:abstractNum>
  <w:abstractNum w:abstractNumId="19">
    <w:nsid w:val="30C53682"/>
    <w:multiLevelType w:val="multilevel"/>
    <w:tmpl w:val="A240E66E"/>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25757C"/>
    <w:multiLevelType w:val="hybridMultilevel"/>
    <w:tmpl w:val="5EBCC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16B27"/>
    <w:multiLevelType w:val="hybridMultilevel"/>
    <w:tmpl w:val="947A83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5B3912"/>
    <w:multiLevelType w:val="hybridMultilevel"/>
    <w:tmpl w:val="2E46C132"/>
    <w:lvl w:ilvl="0" w:tplc="2BDADA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A54FA5"/>
    <w:multiLevelType w:val="hybridMultilevel"/>
    <w:tmpl w:val="A4E6A96A"/>
    <w:lvl w:ilvl="0" w:tplc="FF8AE2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4761FA9"/>
    <w:multiLevelType w:val="hybridMultilevel"/>
    <w:tmpl w:val="A002ECE2"/>
    <w:lvl w:ilvl="0" w:tplc="3FD05D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036B0"/>
    <w:multiLevelType w:val="multilevel"/>
    <w:tmpl w:val="1206D148"/>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5C5D50"/>
    <w:multiLevelType w:val="hybridMultilevel"/>
    <w:tmpl w:val="BBD20704"/>
    <w:lvl w:ilvl="0" w:tplc="D6C2697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nsid w:val="4DA32F73"/>
    <w:multiLevelType w:val="hybridMultilevel"/>
    <w:tmpl w:val="CE0C5730"/>
    <w:lvl w:ilvl="0" w:tplc="0C8CD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FE374FC"/>
    <w:multiLevelType w:val="hybridMultilevel"/>
    <w:tmpl w:val="354C1E64"/>
    <w:lvl w:ilvl="0" w:tplc="291A14E0">
      <w:start w:val="1"/>
      <w:numFmt w:val="upp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9">
    <w:nsid w:val="523746E0"/>
    <w:multiLevelType w:val="hybridMultilevel"/>
    <w:tmpl w:val="1C7ACBEC"/>
    <w:lvl w:ilvl="0" w:tplc="9B523712">
      <w:start w:val="1"/>
      <w:numFmt w:val="lowerLetter"/>
      <w:lvlText w:val="%1."/>
      <w:lvlJc w:val="left"/>
      <w:pPr>
        <w:ind w:left="720" w:hanging="360"/>
      </w:pPr>
      <w:rPr>
        <w:rFonts w:ascii="Calibri Light" w:hAnsi="Calibri Light"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CC192E"/>
    <w:multiLevelType w:val="hybridMultilevel"/>
    <w:tmpl w:val="731C99D8"/>
    <w:lvl w:ilvl="0" w:tplc="A7AE7100">
      <w:start w:val="3"/>
      <w:numFmt w:val="upperLetter"/>
      <w:lvlText w:val="%1."/>
      <w:lvlJc w:val="left"/>
      <w:pPr>
        <w:ind w:left="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A0EAB"/>
    <w:multiLevelType w:val="hybridMultilevel"/>
    <w:tmpl w:val="8F3A1AB2"/>
    <w:lvl w:ilvl="0" w:tplc="804A112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4020D7A"/>
    <w:multiLevelType w:val="hybridMultilevel"/>
    <w:tmpl w:val="D54AFB5E"/>
    <w:lvl w:ilvl="0" w:tplc="B2481A86">
      <w:start w:val="1"/>
      <w:numFmt w:val="upperLetter"/>
      <w:lvlText w:val="%1."/>
      <w:lvlJc w:val="left"/>
      <w:pPr>
        <w:ind w:left="720" w:hanging="360"/>
      </w:pPr>
      <w:rPr>
        <w:rFonts w:eastAsia="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77FB2"/>
    <w:multiLevelType w:val="multilevel"/>
    <w:tmpl w:val="88966FDA"/>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55B9924E"/>
    <w:multiLevelType w:val="singleLevel"/>
    <w:tmpl w:val="7492817E"/>
    <w:lvl w:ilvl="0">
      <w:start w:val="1"/>
      <w:numFmt w:val="decimal"/>
      <w:suff w:val="space"/>
      <w:lvlText w:val="%1."/>
      <w:lvlJc w:val="left"/>
      <w:pPr>
        <w:ind w:left="0" w:firstLine="0"/>
      </w:pPr>
      <w:rPr>
        <w:rFonts w:ascii="Times New Roman" w:eastAsia="SimSun" w:hAnsi="Times New Roman" w:cs="Times New Roman"/>
      </w:rPr>
    </w:lvl>
  </w:abstractNum>
  <w:abstractNum w:abstractNumId="35">
    <w:nsid w:val="561E068D"/>
    <w:multiLevelType w:val="hybridMultilevel"/>
    <w:tmpl w:val="4F3C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96083B"/>
    <w:multiLevelType w:val="hybridMultilevel"/>
    <w:tmpl w:val="28584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483388"/>
    <w:multiLevelType w:val="hybridMultilevel"/>
    <w:tmpl w:val="961410F0"/>
    <w:lvl w:ilvl="0" w:tplc="4D5ACD9E">
      <w:start w:val="1"/>
      <w:numFmt w:val="decimal"/>
      <w:lvlText w:val="%1)"/>
      <w:lvlJc w:val="left"/>
      <w:pPr>
        <w:ind w:left="6480" w:hanging="360"/>
      </w:pPr>
      <w:rPr>
        <w:b w:val="0"/>
      </w:r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38">
    <w:nsid w:val="605B4800"/>
    <w:multiLevelType w:val="hybridMultilevel"/>
    <w:tmpl w:val="CF547FE4"/>
    <w:lvl w:ilvl="0" w:tplc="31A0416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9B0E5F"/>
    <w:multiLevelType w:val="hybridMultilevel"/>
    <w:tmpl w:val="CD44432C"/>
    <w:lvl w:ilvl="0" w:tplc="7B7EF5A4">
      <w:start w:val="1"/>
      <w:numFmt w:val="upperLetter"/>
      <w:lvlText w:val="%1."/>
      <w:lvlJc w:val="left"/>
      <w:pPr>
        <w:ind w:left="360"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0">
    <w:nsid w:val="6D41167B"/>
    <w:multiLevelType w:val="hybridMultilevel"/>
    <w:tmpl w:val="3502DB7A"/>
    <w:lvl w:ilvl="0" w:tplc="94201146">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1">
    <w:nsid w:val="6D7F614C"/>
    <w:multiLevelType w:val="hybridMultilevel"/>
    <w:tmpl w:val="1A0E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73EDF"/>
    <w:multiLevelType w:val="hybridMultilevel"/>
    <w:tmpl w:val="87E4B2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782A46F3"/>
    <w:multiLevelType w:val="hybridMultilevel"/>
    <w:tmpl w:val="77F43016"/>
    <w:lvl w:ilvl="0" w:tplc="753AD312">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4">
    <w:nsid w:val="7C5B092D"/>
    <w:multiLevelType w:val="hybridMultilevel"/>
    <w:tmpl w:val="180A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5561C"/>
    <w:multiLevelType w:val="multilevel"/>
    <w:tmpl w:val="0B04F2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E111F6B"/>
    <w:multiLevelType w:val="hybridMultilevel"/>
    <w:tmpl w:val="25AA4C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886585"/>
    <w:multiLevelType w:val="hybridMultilevel"/>
    <w:tmpl w:val="68EE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9"/>
  </w:num>
  <w:num w:numId="4">
    <w:abstractNumId w:val="46"/>
  </w:num>
  <w:num w:numId="5">
    <w:abstractNumId w:val="22"/>
  </w:num>
  <w:num w:numId="6">
    <w:abstractNumId w:val="21"/>
  </w:num>
  <w:num w:numId="7">
    <w:abstractNumId w:val="42"/>
  </w:num>
  <w:num w:numId="8">
    <w:abstractNumId w:val="14"/>
  </w:num>
  <w:num w:numId="9">
    <w:abstractNumId w:val="37"/>
  </w:num>
  <w:num w:numId="10">
    <w:abstractNumId w:val="47"/>
  </w:num>
  <w:num w:numId="11">
    <w:abstractNumId w:val="41"/>
  </w:num>
  <w:num w:numId="12">
    <w:abstractNumId w:val="31"/>
  </w:num>
  <w:num w:numId="13">
    <w:abstractNumId w:val="44"/>
  </w:num>
  <w:num w:numId="14">
    <w:abstractNumId w:val="5"/>
  </w:num>
  <w:num w:numId="15">
    <w:abstractNumId w:val="12"/>
  </w:num>
  <w:num w:numId="16">
    <w:abstractNumId w:val="13"/>
  </w:num>
  <w:num w:numId="17">
    <w:abstractNumId w:val="8"/>
  </w:num>
  <w:num w:numId="18">
    <w:abstractNumId w:val="35"/>
  </w:num>
  <w:num w:numId="19">
    <w:abstractNumId w:val="18"/>
  </w:num>
  <w:num w:numId="20">
    <w:abstractNumId w:val="33"/>
  </w:num>
  <w:num w:numId="21">
    <w:abstractNumId w:val="24"/>
  </w:num>
  <w:num w:numId="22">
    <w:abstractNumId w:val="27"/>
  </w:num>
  <w:num w:numId="23">
    <w:abstractNumId w:val="26"/>
  </w:num>
  <w:num w:numId="24">
    <w:abstractNumId w:val="1"/>
  </w:num>
  <w:num w:numId="25">
    <w:abstractNumId w:val="7"/>
  </w:num>
  <w:num w:numId="26">
    <w:abstractNumId w:val="34"/>
    <w:lvlOverride w:ilvl="0">
      <w:startOverride w:val="1"/>
    </w:lvlOverride>
  </w:num>
  <w:num w:numId="27">
    <w:abstractNumId w:val="4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9"/>
  </w:num>
  <w:num w:numId="32">
    <w:abstractNumId w:val="45"/>
  </w:num>
  <w:num w:numId="33">
    <w:abstractNumId w:val="30"/>
  </w:num>
  <w:num w:numId="34">
    <w:abstractNumId w:val="2"/>
  </w:num>
  <w:num w:numId="35">
    <w:abstractNumId w:val="10"/>
  </w:num>
  <w:num w:numId="36">
    <w:abstractNumId w:val="43"/>
  </w:num>
  <w:num w:numId="37">
    <w:abstractNumId w:val="9"/>
  </w:num>
  <w:num w:numId="38">
    <w:abstractNumId w:val="11"/>
  </w:num>
  <w:num w:numId="39">
    <w:abstractNumId w:val="28"/>
  </w:num>
  <w:num w:numId="40">
    <w:abstractNumId w:val="23"/>
  </w:num>
  <w:num w:numId="41">
    <w:abstractNumId w:val="16"/>
  </w:num>
  <w:num w:numId="42">
    <w:abstractNumId w:val="15"/>
  </w:num>
  <w:num w:numId="43">
    <w:abstractNumId w:val="4"/>
  </w:num>
  <w:num w:numId="44">
    <w:abstractNumId w:val="38"/>
  </w:num>
  <w:num w:numId="45">
    <w:abstractNumId w:val="32"/>
  </w:num>
  <w:num w:numId="46">
    <w:abstractNumId w:val="20"/>
  </w:num>
  <w:num w:numId="47">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4099"/>
    <o:shapelayout v:ext="edit">
      <o:idmap v:ext="edit" data="4"/>
      <o:rules v:ext="edit">
        <o:r id="V:Rule3" type="connector" idref="#AutoShape 14"/>
        <o:r id="V:Rule4" type="connector" idref="#AutoShape 15"/>
      </o:rules>
    </o:shapelayout>
  </w:hdrShapeDefaults>
  <w:footnotePr>
    <w:footnote w:id="0"/>
    <w:footnote w:id="1"/>
  </w:footnotePr>
  <w:endnotePr>
    <w:endnote w:id="0"/>
    <w:endnote w:id="1"/>
  </w:endnotePr>
  <w:compat/>
  <w:rsids>
    <w:rsidRoot w:val="00F32CA4"/>
    <w:rsid w:val="000051E3"/>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4D1"/>
    <w:rsid w:val="00036C8D"/>
    <w:rsid w:val="0004036E"/>
    <w:rsid w:val="00040D64"/>
    <w:rsid w:val="00043D98"/>
    <w:rsid w:val="00043E46"/>
    <w:rsid w:val="000446DA"/>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19D5"/>
    <w:rsid w:val="000A6975"/>
    <w:rsid w:val="000A76F1"/>
    <w:rsid w:val="000B0B1B"/>
    <w:rsid w:val="000B19AD"/>
    <w:rsid w:val="000B2CD7"/>
    <w:rsid w:val="000B3719"/>
    <w:rsid w:val="000B7192"/>
    <w:rsid w:val="000B7E67"/>
    <w:rsid w:val="000C0823"/>
    <w:rsid w:val="000C0F0F"/>
    <w:rsid w:val="000C1966"/>
    <w:rsid w:val="000C1DBD"/>
    <w:rsid w:val="000C7537"/>
    <w:rsid w:val="000C7A6A"/>
    <w:rsid w:val="000D07DA"/>
    <w:rsid w:val="000D087A"/>
    <w:rsid w:val="000D0AB6"/>
    <w:rsid w:val="000D0E1B"/>
    <w:rsid w:val="000D1BA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540C"/>
    <w:rsid w:val="000F7410"/>
    <w:rsid w:val="0010026E"/>
    <w:rsid w:val="001009F7"/>
    <w:rsid w:val="00101AF0"/>
    <w:rsid w:val="001036D2"/>
    <w:rsid w:val="001046E0"/>
    <w:rsid w:val="001050E8"/>
    <w:rsid w:val="00110CF3"/>
    <w:rsid w:val="00110F13"/>
    <w:rsid w:val="0011271C"/>
    <w:rsid w:val="001127F8"/>
    <w:rsid w:val="00114410"/>
    <w:rsid w:val="0011542A"/>
    <w:rsid w:val="0011627A"/>
    <w:rsid w:val="00116587"/>
    <w:rsid w:val="00117020"/>
    <w:rsid w:val="00120B00"/>
    <w:rsid w:val="00120BE7"/>
    <w:rsid w:val="00123FB4"/>
    <w:rsid w:val="00126C79"/>
    <w:rsid w:val="00126E08"/>
    <w:rsid w:val="00132ACD"/>
    <w:rsid w:val="001336A1"/>
    <w:rsid w:val="00133E7C"/>
    <w:rsid w:val="00134715"/>
    <w:rsid w:val="00140A98"/>
    <w:rsid w:val="00140EB1"/>
    <w:rsid w:val="00142C5E"/>
    <w:rsid w:val="00145501"/>
    <w:rsid w:val="00146C7F"/>
    <w:rsid w:val="00150847"/>
    <w:rsid w:val="00151186"/>
    <w:rsid w:val="00153AD4"/>
    <w:rsid w:val="00154952"/>
    <w:rsid w:val="00155197"/>
    <w:rsid w:val="00155853"/>
    <w:rsid w:val="00155D6A"/>
    <w:rsid w:val="001614E1"/>
    <w:rsid w:val="0016153A"/>
    <w:rsid w:val="001631C3"/>
    <w:rsid w:val="00163C31"/>
    <w:rsid w:val="001647A4"/>
    <w:rsid w:val="00165CFC"/>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7F0"/>
    <w:rsid w:val="001939AC"/>
    <w:rsid w:val="00195B1E"/>
    <w:rsid w:val="00197E62"/>
    <w:rsid w:val="001A0C2A"/>
    <w:rsid w:val="001A3E4D"/>
    <w:rsid w:val="001A3F14"/>
    <w:rsid w:val="001A4582"/>
    <w:rsid w:val="001A4BD8"/>
    <w:rsid w:val="001A5573"/>
    <w:rsid w:val="001A6B4D"/>
    <w:rsid w:val="001A7248"/>
    <w:rsid w:val="001A7539"/>
    <w:rsid w:val="001A7C62"/>
    <w:rsid w:val="001B14CB"/>
    <w:rsid w:val="001B2D0F"/>
    <w:rsid w:val="001B39DD"/>
    <w:rsid w:val="001B4E6B"/>
    <w:rsid w:val="001B6969"/>
    <w:rsid w:val="001C097A"/>
    <w:rsid w:val="001C0B96"/>
    <w:rsid w:val="001C2AC6"/>
    <w:rsid w:val="001C37E2"/>
    <w:rsid w:val="001C636C"/>
    <w:rsid w:val="001C654F"/>
    <w:rsid w:val="001D2074"/>
    <w:rsid w:val="001D22F1"/>
    <w:rsid w:val="001D449F"/>
    <w:rsid w:val="001D578F"/>
    <w:rsid w:val="001D6CF7"/>
    <w:rsid w:val="001D7206"/>
    <w:rsid w:val="001E22E3"/>
    <w:rsid w:val="001E26F4"/>
    <w:rsid w:val="001E369C"/>
    <w:rsid w:val="001E3BD7"/>
    <w:rsid w:val="001E3FD1"/>
    <w:rsid w:val="001E44B3"/>
    <w:rsid w:val="001E4845"/>
    <w:rsid w:val="001E5280"/>
    <w:rsid w:val="001E6363"/>
    <w:rsid w:val="001E6C20"/>
    <w:rsid w:val="001E721C"/>
    <w:rsid w:val="001E7E3D"/>
    <w:rsid w:val="001F02D8"/>
    <w:rsid w:val="001F0E09"/>
    <w:rsid w:val="001F116D"/>
    <w:rsid w:val="001F2947"/>
    <w:rsid w:val="001F2DB2"/>
    <w:rsid w:val="001F344E"/>
    <w:rsid w:val="001F3593"/>
    <w:rsid w:val="001F5638"/>
    <w:rsid w:val="001F619B"/>
    <w:rsid w:val="00200363"/>
    <w:rsid w:val="00200525"/>
    <w:rsid w:val="0020269B"/>
    <w:rsid w:val="0020291F"/>
    <w:rsid w:val="0020315C"/>
    <w:rsid w:val="00203D70"/>
    <w:rsid w:val="00205D9A"/>
    <w:rsid w:val="002104FD"/>
    <w:rsid w:val="00211D6F"/>
    <w:rsid w:val="00212150"/>
    <w:rsid w:val="00212744"/>
    <w:rsid w:val="00213298"/>
    <w:rsid w:val="00213B2D"/>
    <w:rsid w:val="00214B17"/>
    <w:rsid w:val="00216A12"/>
    <w:rsid w:val="002171C4"/>
    <w:rsid w:val="00217410"/>
    <w:rsid w:val="002174E2"/>
    <w:rsid w:val="002202E1"/>
    <w:rsid w:val="00221548"/>
    <w:rsid w:val="00221697"/>
    <w:rsid w:val="002223A3"/>
    <w:rsid w:val="002226AE"/>
    <w:rsid w:val="002258CB"/>
    <w:rsid w:val="00226484"/>
    <w:rsid w:val="0022727E"/>
    <w:rsid w:val="00230F09"/>
    <w:rsid w:val="002317C1"/>
    <w:rsid w:val="00232413"/>
    <w:rsid w:val="00233499"/>
    <w:rsid w:val="002338EE"/>
    <w:rsid w:val="00237DB0"/>
    <w:rsid w:val="002410EE"/>
    <w:rsid w:val="00241350"/>
    <w:rsid w:val="00241ED1"/>
    <w:rsid w:val="0024262D"/>
    <w:rsid w:val="00242734"/>
    <w:rsid w:val="002434CB"/>
    <w:rsid w:val="00245CAB"/>
    <w:rsid w:val="00247A71"/>
    <w:rsid w:val="00247BD7"/>
    <w:rsid w:val="00250631"/>
    <w:rsid w:val="002513CE"/>
    <w:rsid w:val="00251596"/>
    <w:rsid w:val="002520E0"/>
    <w:rsid w:val="00252C87"/>
    <w:rsid w:val="002530E9"/>
    <w:rsid w:val="00254C6C"/>
    <w:rsid w:val="00255B3A"/>
    <w:rsid w:val="00256090"/>
    <w:rsid w:val="002610AF"/>
    <w:rsid w:val="00261B3B"/>
    <w:rsid w:val="00264077"/>
    <w:rsid w:val="002642C6"/>
    <w:rsid w:val="0026725E"/>
    <w:rsid w:val="00271028"/>
    <w:rsid w:val="00271178"/>
    <w:rsid w:val="00274281"/>
    <w:rsid w:val="002745E9"/>
    <w:rsid w:val="002765E1"/>
    <w:rsid w:val="00276D37"/>
    <w:rsid w:val="00276E38"/>
    <w:rsid w:val="002776E2"/>
    <w:rsid w:val="002803FF"/>
    <w:rsid w:val="00280522"/>
    <w:rsid w:val="00281167"/>
    <w:rsid w:val="0028314D"/>
    <w:rsid w:val="00284467"/>
    <w:rsid w:val="00284DAA"/>
    <w:rsid w:val="0028587A"/>
    <w:rsid w:val="002858C9"/>
    <w:rsid w:val="002866CC"/>
    <w:rsid w:val="00287E79"/>
    <w:rsid w:val="002910E6"/>
    <w:rsid w:val="00293C79"/>
    <w:rsid w:val="0029516B"/>
    <w:rsid w:val="00295E94"/>
    <w:rsid w:val="00297F92"/>
    <w:rsid w:val="002A00EE"/>
    <w:rsid w:val="002A0129"/>
    <w:rsid w:val="002A205B"/>
    <w:rsid w:val="002A295D"/>
    <w:rsid w:val="002A29FA"/>
    <w:rsid w:val="002A3E29"/>
    <w:rsid w:val="002A45B3"/>
    <w:rsid w:val="002A529D"/>
    <w:rsid w:val="002B13BF"/>
    <w:rsid w:val="002B1C65"/>
    <w:rsid w:val="002B27D9"/>
    <w:rsid w:val="002B2E1D"/>
    <w:rsid w:val="002B36D6"/>
    <w:rsid w:val="002B5D65"/>
    <w:rsid w:val="002B6097"/>
    <w:rsid w:val="002C0FD5"/>
    <w:rsid w:val="002C12E2"/>
    <w:rsid w:val="002C38C4"/>
    <w:rsid w:val="002C3974"/>
    <w:rsid w:val="002C44D4"/>
    <w:rsid w:val="002C4E96"/>
    <w:rsid w:val="002C512F"/>
    <w:rsid w:val="002C5D1E"/>
    <w:rsid w:val="002C6926"/>
    <w:rsid w:val="002C702F"/>
    <w:rsid w:val="002C78B5"/>
    <w:rsid w:val="002C79BC"/>
    <w:rsid w:val="002C7C09"/>
    <w:rsid w:val="002D08DF"/>
    <w:rsid w:val="002D08F3"/>
    <w:rsid w:val="002D0B1F"/>
    <w:rsid w:val="002D2C4D"/>
    <w:rsid w:val="002D46C3"/>
    <w:rsid w:val="002D61E2"/>
    <w:rsid w:val="002D6BEE"/>
    <w:rsid w:val="002E0E41"/>
    <w:rsid w:val="002E3134"/>
    <w:rsid w:val="002E37DE"/>
    <w:rsid w:val="002E66AE"/>
    <w:rsid w:val="002E7B89"/>
    <w:rsid w:val="002E7F71"/>
    <w:rsid w:val="002F0598"/>
    <w:rsid w:val="002F0831"/>
    <w:rsid w:val="002F0D40"/>
    <w:rsid w:val="002F208C"/>
    <w:rsid w:val="002F38ED"/>
    <w:rsid w:val="002F3B2D"/>
    <w:rsid w:val="002F448D"/>
    <w:rsid w:val="002F756F"/>
    <w:rsid w:val="002F7F70"/>
    <w:rsid w:val="0030038B"/>
    <w:rsid w:val="0030089B"/>
    <w:rsid w:val="00300B96"/>
    <w:rsid w:val="00301096"/>
    <w:rsid w:val="00302209"/>
    <w:rsid w:val="0030270F"/>
    <w:rsid w:val="00302D8D"/>
    <w:rsid w:val="00303954"/>
    <w:rsid w:val="00303F7F"/>
    <w:rsid w:val="00304B29"/>
    <w:rsid w:val="00306045"/>
    <w:rsid w:val="0030745A"/>
    <w:rsid w:val="0030783E"/>
    <w:rsid w:val="00314CBE"/>
    <w:rsid w:val="003205BD"/>
    <w:rsid w:val="003219D8"/>
    <w:rsid w:val="00322679"/>
    <w:rsid w:val="00323682"/>
    <w:rsid w:val="0032410F"/>
    <w:rsid w:val="00327B9B"/>
    <w:rsid w:val="00327BE3"/>
    <w:rsid w:val="003303B0"/>
    <w:rsid w:val="00330976"/>
    <w:rsid w:val="00332AD2"/>
    <w:rsid w:val="003334EF"/>
    <w:rsid w:val="00334C52"/>
    <w:rsid w:val="003351B1"/>
    <w:rsid w:val="00335B13"/>
    <w:rsid w:val="00336680"/>
    <w:rsid w:val="003378E8"/>
    <w:rsid w:val="00337BF0"/>
    <w:rsid w:val="003422C8"/>
    <w:rsid w:val="00342A54"/>
    <w:rsid w:val="00344116"/>
    <w:rsid w:val="003449DC"/>
    <w:rsid w:val="00344A1F"/>
    <w:rsid w:val="00352294"/>
    <w:rsid w:val="00352C1D"/>
    <w:rsid w:val="00353ED2"/>
    <w:rsid w:val="003557D4"/>
    <w:rsid w:val="003558A7"/>
    <w:rsid w:val="00355DC7"/>
    <w:rsid w:val="00355E17"/>
    <w:rsid w:val="003609D5"/>
    <w:rsid w:val="00363064"/>
    <w:rsid w:val="0036397E"/>
    <w:rsid w:val="00364469"/>
    <w:rsid w:val="003647CA"/>
    <w:rsid w:val="003649A9"/>
    <w:rsid w:val="00365593"/>
    <w:rsid w:val="00365C73"/>
    <w:rsid w:val="00365CDD"/>
    <w:rsid w:val="00365FCB"/>
    <w:rsid w:val="003667B6"/>
    <w:rsid w:val="00366EBA"/>
    <w:rsid w:val="00370998"/>
    <w:rsid w:val="00371184"/>
    <w:rsid w:val="00372878"/>
    <w:rsid w:val="00373071"/>
    <w:rsid w:val="003737FE"/>
    <w:rsid w:val="00374184"/>
    <w:rsid w:val="00375AFB"/>
    <w:rsid w:val="0037638E"/>
    <w:rsid w:val="00376775"/>
    <w:rsid w:val="003770B5"/>
    <w:rsid w:val="0038050C"/>
    <w:rsid w:val="00380ED0"/>
    <w:rsid w:val="00381490"/>
    <w:rsid w:val="00381545"/>
    <w:rsid w:val="003826E4"/>
    <w:rsid w:val="00383099"/>
    <w:rsid w:val="003834C3"/>
    <w:rsid w:val="00383DB4"/>
    <w:rsid w:val="00384408"/>
    <w:rsid w:val="00385D96"/>
    <w:rsid w:val="0039199F"/>
    <w:rsid w:val="003930A1"/>
    <w:rsid w:val="00394108"/>
    <w:rsid w:val="00394294"/>
    <w:rsid w:val="003947BB"/>
    <w:rsid w:val="0039618C"/>
    <w:rsid w:val="00396E79"/>
    <w:rsid w:val="00397BC7"/>
    <w:rsid w:val="003A1100"/>
    <w:rsid w:val="003A1B63"/>
    <w:rsid w:val="003A24A6"/>
    <w:rsid w:val="003A326B"/>
    <w:rsid w:val="003A40A9"/>
    <w:rsid w:val="003A4282"/>
    <w:rsid w:val="003A48CA"/>
    <w:rsid w:val="003A49F4"/>
    <w:rsid w:val="003A4E52"/>
    <w:rsid w:val="003A5623"/>
    <w:rsid w:val="003A6D0A"/>
    <w:rsid w:val="003A7F00"/>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0B95"/>
    <w:rsid w:val="003C20AF"/>
    <w:rsid w:val="003C2894"/>
    <w:rsid w:val="003C2B44"/>
    <w:rsid w:val="003D0382"/>
    <w:rsid w:val="003D112C"/>
    <w:rsid w:val="003D173E"/>
    <w:rsid w:val="003D19C5"/>
    <w:rsid w:val="003D2E04"/>
    <w:rsid w:val="003D3072"/>
    <w:rsid w:val="003D4AA8"/>
    <w:rsid w:val="003D50B3"/>
    <w:rsid w:val="003D5FA8"/>
    <w:rsid w:val="003D6A65"/>
    <w:rsid w:val="003D6D35"/>
    <w:rsid w:val="003D70BB"/>
    <w:rsid w:val="003E1798"/>
    <w:rsid w:val="003E1FF4"/>
    <w:rsid w:val="003E2A21"/>
    <w:rsid w:val="003E3C89"/>
    <w:rsid w:val="003E59D0"/>
    <w:rsid w:val="003E6390"/>
    <w:rsid w:val="003E6AB7"/>
    <w:rsid w:val="003E6B31"/>
    <w:rsid w:val="003E6D20"/>
    <w:rsid w:val="003F2530"/>
    <w:rsid w:val="003F2F1A"/>
    <w:rsid w:val="003F375B"/>
    <w:rsid w:val="003F38D4"/>
    <w:rsid w:val="003F6055"/>
    <w:rsid w:val="003F65AB"/>
    <w:rsid w:val="003F735C"/>
    <w:rsid w:val="003F7EA4"/>
    <w:rsid w:val="00400A4A"/>
    <w:rsid w:val="00400C89"/>
    <w:rsid w:val="00400D9B"/>
    <w:rsid w:val="004016D7"/>
    <w:rsid w:val="004021FB"/>
    <w:rsid w:val="00402623"/>
    <w:rsid w:val="004028F2"/>
    <w:rsid w:val="00403DD6"/>
    <w:rsid w:val="004057F3"/>
    <w:rsid w:val="00406485"/>
    <w:rsid w:val="004074CF"/>
    <w:rsid w:val="00413FD2"/>
    <w:rsid w:val="00414821"/>
    <w:rsid w:val="00414E3B"/>
    <w:rsid w:val="00415CA8"/>
    <w:rsid w:val="00416541"/>
    <w:rsid w:val="00417C41"/>
    <w:rsid w:val="004208F7"/>
    <w:rsid w:val="00420AA9"/>
    <w:rsid w:val="00421F52"/>
    <w:rsid w:val="00422A8B"/>
    <w:rsid w:val="00423F6A"/>
    <w:rsid w:val="0042605C"/>
    <w:rsid w:val="004265AD"/>
    <w:rsid w:val="00426BF7"/>
    <w:rsid w:val="00426CEB"/>
    <w:rsid w:val="004273C1"/>
    <w:rsid w:val="004312C3"/>
    <w:rsid w:val="004312E0"/>
    <w:rsid w:val="0043360E"/>
    <w:rsid w:val="0043381F"/>
    <w:rsid w:val="00433A15"/>
    <w:rsid w:val="00433D83"/>
    <w:rsid w:val="00434A93"/>
    <w:rsid w:val="00434B50"/>
    <w:rsid w:val="00434D31"/>
    <w:rsid w:val="004365E8"/>
    <w:rsid w:val="00437C37"/>
    <w:rsid w:val="00440795"/>
    <w:rsid w:val="00442C4F"/>
    <w:rsid w:val="00443491"/>
    <w:rsid w:val="00443BFE"/>
    <w:rsid w:val="00443EB9"/>
    <w:rsid w:val="004465E7"/>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4DFD"/>
    <w:rsid w:val="00485090"/>
    <w:rsid w:val="004855FC"/>
    <w:rsid w:val="0048579B"/>
    <w:rsid w:val="0048595B"/>
    <w:rsid w:val="00486CF0"/>
    <w:rsid w:val="0048736C"/>
    <w:rsid w:val="00487D59"/>
    <w:rsid w:val="004909B6"/>
    <w:rsid w:val="00490BE7"/>
    <w:rsid w:val="00491994"/>
    <w:rsid w:val="0049266E"/>
    <w:rsid w:val="00492CEA"/>
    <w:rsid w:val="004936A2"/>
    <w:rsid w:val="00494930"/>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3E0"/>
    <w:rsid w:val="004B362D"/>
    <w:rsid w:val="004B3E06"/>
    <w:rsid w:val="004B48BD"/>
    <w:rsid w:val="004B670D"/>
    <w:rsid w:val="004C07AE"/>
    <w:rsid w:val="004C0ABC"/>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6111"/>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C60"/>
    <w:rsid w:val="005107FA"/>
    <w:rsid w:val="0051091D"/>
    <w:rsid w:val="00515544"/>
    <w:rsid w:val="00520696"/>
    <w:rsid w:val="00520B29"/>
    <w:rsid w:val="00521F45"/>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2622"/>
    <w:rsid w:val="00542E67"/>
    <w:rsid w:val="00544E50"/>
    <w:rsid w:val="00545880"/>
    <w:rsid w:val="00545A70"/>
    <w:rsid w:val="00546781"/>
    <w:rsid w:val="005475BA"/>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F53"/>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4BAF"/>
    <w:rsid w:val="005956A1"/>
    <w:rsid w:val="00595C71"/>
    <w:rsid w:val="00596A5F"/>
    <w:rsid w:val="005A02D9"/>
    <w:rsid w:val="005A1862"/>
    <w:rsid w:val="005A2264"/>
    <w:rsid w:val="005A2B17"/>
    <w:rsid w:val="005A2C82"/>
    <w:rsid w:val="005A4030"/>
    <w:rsid w:val="005A450A"/>
    <w:rsid w:val="005A5284"/>
    <w:rsid w:val="005A5799"/>
    <w:rsid w:val="005A6904"/>
    <w:rsid w:val="005A6D74"/>
    <w:rsid w:val="005B171E"/>
    <w:rsid w:val="005B2476"/>
    <w:rsid w:val="005B3029"/>
    <w:rsid w:val="005B5497"/>
    <w:rsid w:val="005B79F2"/>
    <w:rsid w:val="005B7BED"/>
    <w:rsid w:val="005C3E7F"/>
    <w:rsid w:val="005C40F5"/>
    <w:rsid w:val="005C49B9"/>
    <w:rsid w:val="005C5245"/>
    <w:rsid w:val="005C6CCE"/>
    <w:rsid w:val="005D03E7"/>
    <w:rsid w:val="005D092C"/>
    <w:rsid w:val="005D0A1C"/>
    <w:rsid w:val="005D17D1"/>
    <w:rsid w:val="005D285F"/>
    <w:rsid w:val="005D2CCC"/>
    <w:rsid w:val="005D2EA6"/>
    <w:rsid w:val="005D3280"/>
    <w:rsid w:val="005D3294"/>
    <w:rsid w:val="005D3519"/>
    <w:rsid w:val="005D3B9D"/>
    <w:rsid w:val="005D4A4D"/>
    <w:rsid w:val="005D4E59"/>
    <w:rsid w:val="005D51E6"/>
    <w:rsid w:val="005D5C5D"/>
    <w:rsid w:val="005D7A77"/>
    <w:rsid w:val="005E00B4"/>
    <w:rsid w:val="005E13FE"/>
    <w:rsid w:val="005E28AE"/>
    <w:rsid w:val="005E2C59"/>
    <w:rsid w:val="005E40EF"/>
    <w:rsid w:val="005E413D"/>
    <w:rsid w:val="005E52CF"/>
    <w:rsid w:val="005E63DE"/>
    <w:rsid w:val="005E70A9"/>
    <w:rsid w:val="005E73B7"/>
    <w:rsid w:val="005E7A4D"/>
    <w:rsid w:val="005F37F0"/>
    <w:rsid w:val="005F60B0"/>
    <w:rsid w:val="005F6EEA"/>
    <w:rsid w:val="005F7163"/>
    <w:rsid w:val="005F7BF7"/>
    <w:rsid w:val="00600D82"/>
    <w:rsid w:val="00601005"/>
    <w:rsid w:val="00601A69"/>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6D3B"/>
    <w:rsid w:val="00634D90"/>
    <w:rsid w:val="006368AA"/>
    <w:rsid w:val="00641559"/>
    <w:rsid w:val="00641711"/>
    <w:rsid w:val="006418CD"/>
    <w:rsid w:val="006418E6"/>
    <w:rsid w:val="0064321A"/>
    <w:rsid w:val="006432B3"/>
    <w:rsid w:val="0064369E"/>
    <w:rsid w:val="006441D9"/>
    <w:rsid w:val="006465C7"/>
    <w:rsid w:val="00647737"/>
    <w:rsid w:val="00647BF9"/>
    <w:rsid w:val="00650567"/>
    <w:rsid w:val="00651516"/>
    <w:rsid w:val="00651EE8"/>
    <w:rsid w:val="006521AE"/>
    <w:rsid w:val="006527B3"/>
    <w:rsid w:val="006545B5"/>
    <w:rsid w:val="00656646"/>
    <w:rsid w:val="00656BDC"/>
    <w:rsid w:val="00657364"/>
    <w:rsid w:val="00661057"/>
    <w:rsid w:val="006618E6"/>
    <w:rsid w:val="00663CE7"/>
    <w:rsid w:val="00665714"/>
    <w:rsid w:val="00665885"/>
    <w:rsid w:val="00665CD6"/>
    <w:rsid w:val="00667059"/>
    <w:rsid w:val="00667CE6"/>
    <w:rsid w:val="00667F69"/>
    <w:rsid w:val="00670E82"/>
    <w:rsid w:val="006712F6"/>
    <w:rsid w:val="00671408"/>
    <w:rsid w:val="006719C4"/>
    <w:rsid w:val="006720BC"/>
    <w:rsid w:val="00672321"/>
    <w:rsid w:val="00672D51"/>
    <w:rsid w:val="00674262"/>
    <w:rsid w:val="00674876"/>
    <w:rsid w:val="0067530C"/>
    <w:rsid w:val="006765D1"/>
    <w:rsid w:val="00676B19"/>
    <w:rsid w:val="00677C8B"/>
    <w:rsid w:val="00680CF6"/>
    <w:rsid w:val="00680E30"/>
    <w:rsid w:val="006818F8"/>
    <w:rsid w:val="00681E83"/>
    <w:rsid w:val="006825DE"/>
    <w:rsid w:val="006827B5"/>
    <w:rsid w:val="006834AA"/>
    <w:rsid w:val="0068361E"/>
    <w:rsid w:val="006859A9"/>
    <w:rsid w:val="006862C3"/>
    <w:rsid w:val="00686ECD"/>
    <w:rsid w:val="00686F11"/>
    <w:rsid w:val="006877C2"/>
    <w:rsid w:val="00687C4A"/>
    <w:rsid w:val="00690D62"/>
    <w:rsid w:val="00691DF4"/>
    <w:rsid w:val="00691FAB"/>
    <w:rsid w:val="00693FED"/>
    <w:rsid w:val="00694A07"/>
    <w:rsid w:val="0069517A"/>
    <w:rsid w:val="00695D7E"/>
    <w:rsid w:val="006972D4"/>
    <w:rsid w:val="006A0FF8"/>
    <w:rsid w:val="006A1BF4"/>
    <w:rsid w:val="006A2583"/>
    <w:rsid w:val="006A32F2"/>
    <w:rsid w:val="006A5F87"/>
    <w:rsid w:val="006A6671"/>
    <w:rsid w:val="006B1827"/>
    <w:rsid w:val="006B1D27"/>
    <w:rsid w:val="006B570A"/>
    <w:rsid w:val="006B673F"/>
    <w:rsid w:val="006B6791"/>
    <w:rsid w:val="006B796C"/>
    <w:rsid w:val="006C1814"/>
    <w:rsid w:val="006C51AC"/>
    <w:rsid w:val="006C5782"/>
    <w:rsid w:val="006C57A6"/>
    <w:rsid w:val="006C5888"/>
    <w:rsid w:val="006D0D89"/>
    <w:rsid w:val="006D0F09"/>
    <w:rsid w:val="006D0FCC"/>
    <w:rsid w:val="006D102C"/>
    <w:rsid w:val="006D14BA"/>
    <w:rsid w:val="006D2F81"/>
    <w:rsid w:val="006D323F"/>
    <w:rsid w:val="006D4E7C"/>
    <w:rsid w:val="006D4FC2"/>
    <w:rsid w:val="006D58B8"/>
    <w:rsid w:val="006D5973"/>
    <w:rsid w:val="006D5F5D"/>
    <w:rsid w:val="006D61E7"/>
    <w:rsid w:val="006E0202"/>
    <w:rsid w:val="006E0CA0"/>
    <w:rsid w:val="006E1C63"/>
    <w:rsid w:val="006E5B7F"/>
    <w:rsid w:val="006E6CD4"/>
    <w:rsid w:val="006E6D19"/>
    <w:rsid w:val="006E6D75"/>
    <w:rsid w:val="006F0ECD"/>
    <w:rsid w:val="006F16AA"/>
    <w:rsid w:val="006F229C"/>
    <w:rsid w:val="006F2CE6"/>
    <w:rsid w:val="006F4AA0"/>
    <w:rsid w:val="006F5F9A"/>
    <w:rsid w:val="006F6057"/>
    <w:rsid w:val="006F7BDF"/>
    <w:rsid w:val="00700E25"/>
    <w:rsid w:val="00701D54"/>
    <w:rsid w:val="00703B06"/>
    <w:rsid w:val="00703DFF"/>
    <w:rsid w:val="00704BBA"/>
    <w:rsid w:val="00707382"/>
    <w:rsid w:val="007075F3"/>
    <w:rsid w:val="00710BDE"/>
    <w:rsid w:val="00711BF7"/>
    <w:rsid w:val="00712E6C"/>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769"/>
    <w:rsid w:val="00732391"/>
    <w:rsid w:val="0073239E"/>
    <w:rsid w:val="00732B71"/>
    <w:rsid w:val="00733EC5"/>
    <w:rsid w:val="00734153"/>
    <w:rsid w:val="0073417D"/>
    <w:rsid w:val="00736659"/>
    <w:rsid w:val="00740220"/>
    <w:rsid w:val="00740F92"/>
    <w:rsid w:val="00742AAB"/>
    <w:rsid w:val="007432F6"/>
    <w:rsid w:val="007441E5"/>
    <w:rsid w:val="007445E3"/>
    <w:rsid w:val="007451BA"/>
    <w:rsid w:val="007456A0"/>
    <w:rsid w:val="007466C8"/>
    <w:rsid w:val="00746AF7"/>
    <w:rsid w:val="007471DA"/>
    <w:rsid w:val="00747B6A"/>
    <w:rsid w:val="00751229"/>
    <w:rsid w:val="00751C9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86"/>
    <w:rsid w:val="00792CF1"/>
    <w:rsid w:val="007935A9"/>
    <w:rsid w:val="0079579B"/>
    <w:rsid w:val="00797F64"/>
    <w:rsid w:val="007A0331"/>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101"/>
    <w:rsid w:val="007B56B4"/>
    <w:rsid w:val="007C0252"/>
    <w:rsid w:val="007C0901"/>
    <w:rsid w:val="007C11D0"/>
    <w:rsid w:val="007C246F"/>
    <w:rsid w:val="007C338E"/>
    <w:rsid w:val="007C5C19"/>
    <w:rsid w:val="007C638E"/>
    <w:rsid w:val="007C66AD"/>
    <w:rsid w:val="007C6CC2"/>
    <w:rsid w:val="007C73EC"/>
    <w:rsid w:val="007D00D7"/>
    <w:rsid w:val="007D09D8"/>
    <w:rsid w:val="007D1EC0"/>
    <w:rsid w:val="007D296A"/>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3C5C"/>
    <w:rsid w:val="008049F8"/>
    <w:rsid w:val="0080511F"/>
    <w:rsid w:val="008055AF"/>
    <w:rsid w:val="008055E6"/>
    <w:rsid w:val="0081204E"/>
    <w:rsid w:val="00812F86"/>
    <w:rsid w:val="00813109"/>
    <w:rsid w:val="00814273"/>
    <w:rsid w:val="00814E9F"/>
    <w:rsid w:val="0081526D"/>
    <w:rsid w:val="00820072"/>
    <w:rsid w:val="00820B30"/>
    <w:rsid w:val="00821BD4"/>
    <w:rsid w:val="008222E1"/>
    <w:rsid w:val="00822CE5"/>
    <w:rsid w:val="00822D31"/>
    <w:rsid w:val="008246A7"/>
    <w:rsid w:val="008247BA"/>
    <w:rsid w:val="00824F6E"/>
    <w:rsid w:val="008252C2"/>
    <w:rsid w:val="008252EC"/>
    <w:rsid w:val="00825F46"/>
    <w:rsid w:val="00826E23"/>
    <w:rsid w:val="0082744A"/>
    <w:rsid w:val="00830481"/>
    <w:rsid w:val="00830D7D"/>
    <w:rsid w:val="00830FCA"/>
    <w:rsid w:val="00832657"/>
    <w:rsid w:val="0083301F"/>
    <w:rsid w:val="00834022"/>
    <w:rsid w:val="00834071"/>
    <w:rsid w:val="008348FF"/>
    <w:rsid w:val="00840ABD"/>
    <w:rsid w:val="008430A8"/>
    <w:rsid w:val="00844F63"/>
    <w:rsid w:val="0084788B"/>
    <w:rsid w:val="00850FF3"/>
    <w:rsid w:val="00851CFC"/>
    <w:rsid w:val="00852009"/>
    <w:rsid w:val="00852F45"/>
    <w:rsid w:val="00854A22"/>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0ED5"/>
    <w:rsid w:val="0087122F"/>
    <w:rsid w:val="00871CF2"/>
    <w:rsid w:val="008735A9"/>
    <w:rsid w:val="00873878"/>
    <w:rsid w:val="00875F06"/>
    <w:rsid w:val="00876EF8"/>
    <w:rsid w:val="00881667"/>
    <w:rsid w:val="00881F0B"/>
    <w:rsid w:val="008855F7"/>
    <w:rsid w:val="00885C47"/>
    <w:rsid w:val="008860D8"/>
    <w:rsid w:val="008867B7"/>
    <w:rsid w:val="00886C17"/>
    <w:rsid w:val="0088731F"/>
    <w:rsid w:val="0088755C"/>
    <w:rsid w:val="0089187B"/>
    <w:rsid w:val="008918C5"/>
    <w:rsid w:val="008924F0"/>
    <w:rsid w:val="00892857"/>
    <w:rsid w:val="0089467F"/>
    <w:rsid w:val="00895C3F"/>
    <w:rsid w:val="008973F6"/>
    <w:rsid w:val="00897DF3"/>
    <w:rsid w:val="008A144B"/>
    <w:rsid w:val="008A206C"/>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EA7"/>
    <w:rsid w:val="008C7E2B"/>
    <w:rsid w:val="008D3605"/>
    <w:rsid w:val="008D3D46"/>
    <w:rsid w:val="008D410C"/>
    <w:rsid w:val="008D4825"/>
    <w:rsid w:val="008D4A69"/>
    <w:rsid w:val="008D4C04"/>
    <w:rsid w:val="008D57B4"/>
    <w:rsid w:val="008D5E58"/>
    <w:rsid w:val="008D603A"/>
    <w:rsid w:val="008D63D5"/>
    <w:rsid w:val="008E18F8"/>
    <w:rsid w:val="008E214C"/>
    <w:rsid w:val="008E3287"/>
    <w:rsid w:val="008E39F2"/>
    <w:rsid w:val="008E51C6"/>
    <w:rsid w:val="008E52AE"/>
    <w:rsid w:val="008E782C"/>
    <w:rsid w:val="008F01D1"/>
    <w:rsid w:val="008F0652"/>
    <w:rsid w:val="008F0AB3"/>
    <w:rsid w:val="008F1F2A"/>
    <w:rsid w:val="008F3455"/>
    <w:rsid w:val="008F3CF1"/>
    <w:rsid w:val="008F4439"/>
    <w:rsid w:val="008F4C28"/>
    <w:rsid w:val="008F4C54"/>
    <w:rsid w:val="008F4FD2"/>
    <w:rsid w:val="008F6A7E"/>
    <w:rsid w:val="008F6CBD"/>
    <w:rsid w:val="008F7C29"/>
    <w:rsid w:val="008F7D58"/>
    <w:rsid w:val="00900D85"/>
    <w:rsid w:val="009018FC"/>
    <w:rsid w:val="00901FE1"/>
    <w:rsid w:val="00902CD7"/>
    <w:rsid w:val="00902F84"/>
    <w:rsid w:val="009032E7"/>
    <w:rsid w:val="00903D1A"/>
    <w:rsid w:val="00906C9F"/>
    <w:rsid w:val="0090776A"/>
    <w:rsid w:val="00907D71"/>
    <w:rsid w:val="00910352"/>
    <w:rsid w:val="00912707"/>
    <w:rsid w:val="00913149"/>
    <w:rsid w:val="009142F5"/>
    <w:rsid w:val="00914947"/>
    <w:rsid w:val="009149D6"/>
    <w:rsid w:val="00915542"/>
    <w:rsid w:val="009164B4"/>
    <w:rsid w:val="00917899"/>
    <w:rsid w:val="00920018"/>
    <w:rsid w:val="00923351"/>
    <w:rsid w:val="0092374F"/>
    <w:rsid w:val="00923784"/>
    <w:rsid w:val="00923C3E"/>
    <w:rsid w:val="0092628F"/>
    <w:rsid w:val="00927521"/>
    <w:rsid w:val="009302D6"/>
    <w:rsid w:val="009324F9"/>
    <w:rsid w:val="00932CCA"/>
    <w:rsid w:val="00936601"/>
    <w:rsid w:val="009371A1"/>
    <w:rsid w:val="00937D6A"/>
    <w:rsid w:val="00937F6C"/>
    <w:rsid w:val="0094088E"/>
    <w:rsid w:val="00940CCB"/>
    <w:rsid w:val="00941C61"/>
    <w:rsid w:val="009429ED"/>
    <w:rsid w:val="00942F06"/>
    <w:rsid w:val="00944AF4"/>
    <w:rsid w:val="00944FD3"/>
    <w:rsid w:val="00945D5C"/>
    <w:rsid w:val="00945EDC"/>
    <w:rsid w:val="009467BE"/>
    <w:rsid w:val="00946B16"/>
    <w:rsid w:val="00946C02"/>
    <w:rsid w:val="009470A4"/>
    <w:rsid w:val="00950085"/>
    <w:rsid w:val="0095097A"/>
    <w:rsid w:val="009517F6"/>
    <w:rsid w:val="009533CB"/>
    <w:rsid w:val="00953499"/>
    <w:rsid w:val="009565FB"/>
    <w:rsid w:val="009604C9"/>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4F0F"/>
    <w:rsid w:val="00985ADD"/>
    <w:rsid w:val="00985FEE"/>
    <w:rsid w:val="00990CA7"/>
    <w:rsid w:val="00990F3C"/>
    <w:rsid w:val="00991E0C"/>
    <w:rsid w:val="0099323E"/>
    <w:rsid w:val="009937DD"/>
    <w:rsid w:val="00994A94"/>
    <w:rsid w:val="00994DAC"/>
    <w:rsid w:val="00994E1F"/>
    <w:rsid w:val="0099510C"/>
    <w:rsid w:val="009A0670"/>
    <w:rsid w:val="009A06C7"/>
    <w:rsid w:val="009A4C3C"/>
    <w:rsid w:val="009A4F61"/>
    <w:rsid w:val="009A5FD4"/>
    <w:rsid w:val="009A60C1"/>
    <w:rsid w:val="009A66F8"/>
    <w:rsid w:val="009A6A1C"/>
    <w:rsid w:val="009A7277"/>
    <w:rsid w:val="009A7A65"/>
    <w:rsid w:val="009B2DEC"/>
    <w:rsid w:val="009B3417"/>
    <w:rsid w:val="009B54C7"/>
    <w:rsid w:val="009B6DFC"/>
    <w:rsid w:val="009C21AB"/>
    <w:rsid w:val="009C4BD4"/>
    <w:rsid w:val="009C5F41"/>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4B88"/>
    <w:rsid w:val="00A05012"/>
    <w:rsid w:val="00A05373"/>
    <w:rsid w:val="00A0548A"/>
    <w:rsid w:val="00A07784"/>
    <w:rsid w:val="00A07E71"/>
    <w:rsid w:val="00A07F49"/>
    <w:rsid w:val="00A10038"/>
    <w:rsid w:val="00A11F2A"/>
    <w:rsid w:val="00A12073"/>
    <w:rsid w:val="00A13A59"/>
    <w:rsid w:val="00A14224"/>
    <w:rsid w:val="00A14E08"/>
    <w:rsid w:val="00A214C9"/>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3D01"/>
    <w:rsid w:val="00A44FD1"/>
    <w:rsid w:val="00A46EE0"/>
    <w:rsid w:val="00A52952"/>
    <w:rsid w:val="00A53AA2"/>
    <w:rsid w:val="00A54553"/>
    <w:rsid w:val="00A56245"/>
    <w:rsid w:val="00A65FD7"/>
    <w:rsid w:val="00A66A3E"/>
    <w:rsid w:val="00A67EDF"/>
    <w:rsid w:val="00A70A1F"/>
    <w:rsid w:val="00A70A8F"/>
    <w:rsid w:val="00A71A7C"/>
    <w:rsid w:val="00A737D8"/>
    <w:rsid w:val="00A73FA2"/>
    <w:rsid w:val="00A751F6"/>
    <w:rsid w:val="00A755CE"/>
    <w:rsid w:val="00A803A0"/>
    <w:rsid w:val="00A8092A"/>
    <w:rsid w:val="00A820A1"/>
    <w:rsid w:val="00A835CB"/>
    <w:rsid w:val="00A84868"/>
    <w:rsid w:val="00A85F9C"/>
    <w:rsid w:val="00A8748E"/>
    <w:rsid w:val="00A87892"/>
    <w:rsid w:val="00A87C6C"/>
    <w:rsid w:val="00A91E56"/>
    <w:rsid w:val="00A926FD"/>
    <w:rsid w:val="00A92AFF"/>
    <w:rsid w:val="00A92EB2"/>
    <w:rsid w:val="00A93B87"/>
    <w:rsid w:val="00A97115"/>
    <w:rsid w:val="00A979A2"/>
    <w:rsid w:val="00A97CB7"/>
    <w:rsid w:val="00AA0F5F"/>
    <w:rsid w:val="00AA2ECF"/>
    <w:rsid w:val="00AA3681"/>
    <w:rsid w:val="00AA390F"/>
    <w:rsid w:val="00AA3CDE"/>
    <w:rsid w:val="00AA5554"/>
    <w:rsid w:val="00AA5713"/>
    <w:rsid w:val="00AA62A7"/>
    <w:rsid w:val="00AA74BD"/>
    <w:rsid w:val="00AB0C9E"/>
    <w:rsid w:val="00AB3706"/>
    <w:rsid w:val="00AB4499"/>
    <w:rsid w:val="00AB4741"/>
    <w:rsid w:val="00AB4A70"/>
    <w:rsid w:val="00AB717B"/>
    <w:rsid w:val="00AC0697"/>
    <w:rsid w:val="00AC1641"/>
    <w:rsid w:val="00AC1AA1"/>
    <w:rsid w:val="00AC1DF1"/>
    <w:rsid w:val="00AC2D1C"/>
    <w:rsid w:val="00AC2E0F"/>
    <w:rsid w:val="00AC2FC5"/>
    <w:rsid w:val="00AC4138"/>
    <w:rsid w:val="00AC43BB"/>
    <w:rsid w:val="00AC5F94"/>
    <w:rsid w:val="00AC610A"/>
    <w:rsid w:val="00AC633D"/>
    <w:rsid w:val="00AC73F2"/>
    <w:rsid w:val="00AD0799"/>
    <w:rsid w:val="00AD168C"/>
    <w:rsid w:val="00AD18EA"/>
    <w:rsid w:val="00AD2B48"/>
    <w:rsid w:val="00AD3E92"/>
    <w:rsid w:val="00AD3F6C"/>
    <w:rsid w:val="00AD4609"/>
    <w:rsid w:val="00AD543B"/>
    <w:rsid w:val="00AD62CE"/>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2AD"/>
    <w:rsid w:val="00B00FC1"/>
    <w:rsid w:val="00B0253C"/>
    <w:rsid w:val="00B04878"/>
    <w:rsid w:val="00B04A8F"/>
    <w:rsid w:val="00B05031"/>
    <w:rsid w:val="00B06494"/>
    <w:rsid w:val="00B06E29"/>
    <w:rsid w:val="00B06E6D"/>
    <w:rsid w:val="00B1395D"/>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4A89"/>
    <w:rsid w:val="00B44C97"/>
    <w:rsid w:val="00B450F8"/>
    <w:rsid w:val="00B514BA"/>
    <w:rsid w:val="00B514D7"/>
    <w:rsid w:val="00B518D9"/>
    <w:rsid w:val="00B53C27"/>
    <w:rsid w:val="00B569F0"/>
    <w:rsid w:val="00B577E8"/>
    <w:rsid w:val="00B57C34"/>
    <w:rsid w:val="00B60C38"/>
    <w:rsid w:val="00B60EE2"/>
    <w:rsid w:val="00B62AB4"/>
    <w:rsid w:val="00B63A47"/>
    <w:rsid w:val="00B6443B"/>
    <w:rsid w:val="00B64458"/>
    <w:rsid w:val="00B646B3"/>
    <w:rsid w:val="00B67236"/>
    <w:rsid w:val="00B706FE"/>
    <w:rsid w:val="00B71059"/>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2B3E"/>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670"/>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49C0"/>
    <w:rsid w:val="00BE5628"/>
    <w:rsid w:val="00BE5B07"/>
    <w:rsid w:val="00BE687E"/>
    <w:rsid w:val="00BE6D75"/>
    <w:rsid w:val="00BE7DFE"/>
    <w:rsid w:val="00BF0BFB"/>
    <w:rsid w:val="00BF1CDD"/>
    <w:rsid w:val="00BF28AD"/>
    <w:rsid w:val="00BF28C6"/>
    <w:rsid w:val="00BF3693"/>
    <w:rsid w:val="00BF3A75"/>
    <w:rsid w:val="00BF4CEF"/>
    <w:rsid w:val="00BF4D15"/>
    <w:rsid w:val="00BF4D9A"/>
    <w:rsid w:val="00BF5B77"/>
    <w:rsid w:val="00BF5C54"/>
    <w:rsid w:val="00BF6B26"/>
    <w:rsid w:val="00C01960"/>
    <w:rsid w:val="00C01FC2"/>
    <w:rsid w:val="00C023AC"/>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12F9"/>
    <w:rsid w:val="00C223C4"/>
    <w:rsid w:val="00C229C1"/>
    <w:rsid w:val="00C23039"/>
    <w:rsid w:val="00C237BE"/>
    <w:rsid w:val="00C25163"/>
    <w:rsid w:val="00C2555E"/>
    <w:rsid w:val="00C25691"/>
    <w:rsid w:val="00C25728"/>
    <w:rsid w:val="00C259D0"/>
    <w:rsid w:val="00C26D05"/>
    <w:rsid w:val="00C27EED"/>
    <w:rsid w:val="00C312E7"/>
    <w:rsid w:val="00C31F01"/>
    <w:rsid w:val="00C327DD"/>
    <w:rsid w:val="00C32F5D"/>
    <w:rsid w:val="00C337B9"/>
    <w:rsid w:val="00C338D0"/>
    <w:rsid w:val="00C33ACE"/>
    <w:rsid w:val="00C33FC4"/>
    <w:rsid w:val="00C378D6"/>
    <w:rsid w:val="00C37E33"/>
    <w:rsid w:val="00C40952"/>
    <w:rsid w:val="00C40B55"/>
    <w:rsid w:val="00C40D87"/>
    <w:rsid w:val="00C41373"/>
    <w:rsid w:val="00C41952"/>
    <w:rsid w:val="00C42C5E"/>
    <w:rsid w:val="00C4363B"/>
    <w:rsid w:val="00C44242"/>
    <w:rsid w:val="00C4614F"/>
    <w:rsid w:val="00C47137"/>
    <w:rsid w:val="00C47F09"/>
    <w:rsid w:val="00C50AC2"/>
    <w:rsid w:val="00C52485"/>
    <w:rsid w:val="00C5266E"/>
    <w:rsid w:val="00C53F70"/>
    <w:rsid w:val="00C55753"/>
    <w:rsid w:val="00C5583F"/>
    <w:rsid w:val="00C5632B"/>
    <w:rsid w:val="00C563C5"/>
    <w:rsid w:val="00C602A0"/>
    <w:rsid w:val="00C6156C"/>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900B0"/>
    <w:rsid w:val="00C90391"/>
    <w:rsid w:val="00C90A29"/>
    <w:rsid w:val="00C92017"/>
    <w:rsid w:val="00C93C72"/>
    <w:rsid w:val="00C93E81"/>
    <w:rsid w:val="00C94B82"/>
    <w:rsid w:val="00C95136"/>
    <w:rsid w:val="00C97D75"/>
    <w:rsid w:val="00CA0547"/>
    <w:rsid w:val="00CA0A6D"/>
    <w:rsid w:val="00CA1194"/>
    <w:rsid w:val="00CA1459"/>
    <w:rsid w:val="00CA2FA4"/>
    <w:rsid w:val="00CA356A"/>
    <w:rsid w:val="00CA3603"/>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134"/>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2E4"/>
    <w:rsid w:val="00CF76FB"/>
    <w:rsid w:val="00CF7ABA"/>
    <w:rsid w:val="00D0148F"/>
    <w:rsid w:val="00D0209F"/>
    <w:rsid w:val="00D021DC"/>
    <w:rsid w:val="00D02D9A"/>
    <w:rsid w:val="00D04E1F"/>
    <w:rsid w:val="00D0586E"/>
    <w:rsid w:val="00D059F8"/>
    <w:rsid w:val="00D06105"/>
    <w:rsid w:val="00D068C3"/>
    <w:rsid w:val="00D07011"/>
    <w:rsid w:val="00D07313"/>
    <w:rsid w:val="00D0760A"/>
    <w:rsid w:val="00D07DA1"/>
    <w:rsid w:val="00D1448C"/>
    <w:rsid w:val="00D15261"/>
    <w:rsid w:val="00D1573F"/>
    <w:rsid w:val="00D20302"/>
    <w:rsid w:val="00D209AC"/>
    <w:rsid w:val="00D2185B"/>
    <w:rsid w:val="00D22CF0"/>
    <w:rsid w:val="00D23756"/>
    <w:rsid w:val="00D24EA9"/>
    <w:rsid w:val="00D25855"/>
    <w:rsid w:val="00D25A9C"/>
    <w:rsid w:val="00D25C2A"/>
    <w:rsid w:val="00D26122"/>
    <w:rsid w:val="00D26F03"/>
    <w:rsid w:val="00D31766"/>
    <w:rsid w:val="00D32B0E"/>
    <w:rsid w:val="00D32ECA"/>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19"/>
    <w:rsid w:val="00D644D5"/>
    <w:rsid w:val="00D6462B"/>
    <w:rsid w:val="00D65524"/>
    <w:rsid w:val="00D66138"/>
    <w:rsid w:val="00D663E0"/>
    <w:rsid w:val="00D665AD"/>
    <w:rsid w:val="00D705FE"/>
    <w:rsid w:val="00D712C1"/>
    <w:rsid w:val="00D716F4"/>
    <w:rsid w:val="00D725A5"/>
    <w:rsid w:val="00D7269F"/>
    <w:rsid w:val="00D72CB1"/>
    <w:rsid w:val="00D73D8F"/>
    <w:rsid w:val="00D77066"/>
    <w:rsid w:val="00D770B7"/>
    <w:rsid w:val="00D77D90"/>
    <w:rsid w:val="00D83633"/>
    <w:rsid w:val="00D85FA6"/>
    <w:rsid w:val="00D86D7E"/>
    <w:rsid w:val="00D87549"/>
    <w:rsid w:val="00D8796C"/>
    <w:rsid w:val="00D90A1E"/>
    <w:rsid w:val="00D90D9A"/>
    <w:rsid w:val="00D90F61"/>
    <w:rsid w:val="00D9238F"/>
    <w:rsid w:val="00D947D9"/>
    <w:rsid w:val="00D94AD2"/>
    <w:rsid w:val="00D96A5B"/>
    <w:rsid w:val="00DA20EC"/>
    <w:rsid w:val="00DA2E43"/>
    <w:rsid w:val="00DA3D20"/>
    <w:rsid w:val="00DA5A2D"/>
    <w:rsid w:val="00DA6A9D"/>
    <w:rsid w:val="00DB06D3"/>
    <w:rsid w:val="00DB1311"/>
    <w:rsid w:val="00DB156C"/>
    <w:rsid w:val="00DB2601"/>
    <w:rsid w:val="00DB2A1A"/>
    <w:rsid w:val="00DB2C2D"/>
    <w:rsid w:val="00DB3540"/>
    <w:rsid w:val="00DB4D8C"/>
    <w:rsid w:val="00DB560B"/>
    <w:rsid w:val="00DB673B"/>
    <w:rsid w:val="00DB68D6"/>
    <w:rsid w:val="00DB6C7E"/>
    <w:rsid w:val="00DC1399"/>
    <w:rsid w:val="00DC1DC1"/>
    <w:rsid w:val="00DC2920"/>
    <w:rsid w:val="00DC3C3B"/>
    <w:rsid w:val="00DC485D"/>
    <w:rsid w:val="00DC542D"/>
    <w:rsid w:val="00DD09CA"/>
    <w:rsid w:val="00DD0D16"/>
    <w:rsid w:val="00DD168B"/>
    <w:rsid w:val="00DD3FCE"/>
    <w:rsid w:val="00DD57B7"/>
    <w:rsid w:val="00DD60D4"/>
    <w:rsid w:val="00DD6D42"/>
    <w:rsid w:val="00DD7D81"/>
    <w:rsid w:val="00DE1540"/>
    <w:rsid w:val="00DE2418"/>
    <w:rsid w:val="00DE2D3E"/>
    <w:rsid w:val="00DE3061"/>
    <w:rsid w:val="00DE450D"/>
    <w:rsid w:val="00DE5F74"/>
    <w:rsid w:val="00DE60ED"/>
    <w:rsid w:val="00DE6825"/>
    <w:rsid w:val="00DF0C7B"/>
    <w:rsid w:val="00DF178A"/>
    <w:rsid w:val="00DF1DDB"/>
    <w:rsid w:val="00DF1E5A"/>
    <w:rsid w:val="00DF451E"/>
    <w:rsid w:val="00DF48AD"/>
    <w:rsid w:val="00DF4CDA"/>
    <w:rsid w:val="00DF679C"/>
    <w:rsid w:val="00DF685F"/>
    <w:rsid w:val="00DF7E01"/>
    <w:rsid w:val="00E005C4"/>
    <w:rsid w:val="00E00927"/>
    <w:rsid w:val="00E01500"/>
    <w:rsid w:val="00E01A94"/>
    <w:rsid w:val="00E02C5E"/>
    <w:rsid w:val="00E044DF"/>
    <w:rsid w:val="00E060E9"/>
    <w:rsid w:val="00E065D2"/>
    <w:rsid w:val="00E06E3F"/>
    <w:rsid w:val="00E0777D"/>
    <w:rsid w:val="00E103C4"/>
    <w:rsid w:val="00E1275B"/>
    <w:rsid w:val="00E12C70"/>
    <w:rsid w:val="00E13B45"/>
    <w:rsid w:val="00E17F52"/>
    <w:rsid w:val="00E20AAE"/>
    <w:rsid w:val="00E23922"/>
    <w:rsid w:val="00E243F5"/>
    <w:rsid w:val="00E24AD9"/>
    <w:rsid w:val="00E2535F"/>
    <w:rsid w:val="00E25DE9"/>
    <w:rsid w:val="00E26C4D"/>
    <w:rsid w:val="00E26C74"/>
    <w:rsid w:val="00E27096"/>
    <w:rsid w:val="00E27192"/>
    <w:rsid w:val="00E27A40"/>
    <w:rsid w:val="00E30FB6"/>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3B01"/>
    <w:rsid w:val="00E54299"/>
    <w:rsid w:val="00E5604D"/>
    <w:rsid w:val="00E600D4"/>
    <w:rsid w:val="00E60DF8"/>
    <w:rsid w:val="00E663EC"/>
    <w:rsid w:val="00E66535"/>
    <w:rsid w:val="00E66E46"/>
    <w:rsid w:val="00E72604"/>
    <w:rsid w:val="00E72A9A"/>
    <w:rsid w:val="00E739EA"/>
    <w:rsid w:val="00E73FC4"/>
    <w:rsid w:val="00E758AC"/>
    <w:rsid w:val="00E759C5"/>
    <w:rsid w:val="00E76C00"/>
    <w:rsid w:val="00E76E31"/>
    <w:rsid w:val="00E77841"/>
    <w:rsid w:val="00E77FFB"/>
    <w:rsid w:val="00E82451"/>
    <w:rsid w:val="00E82817"/>
    <w:rsid w:val="00E82B33"/>
    <w:rsid w:val="00E83B0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A50A1"/>
    <w:rsid w:val="00EB2CD1"/>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2234"/>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20F"/>
    <w:rsid w:val="00EF0ADB"/>
    <w:rsid w:val="00EF128D"/>
    <w:rsid w:val="00EF263A"/>
    <w:rsid w:val="00EF3831"/>
    <w:rsid w:val="00EF3A69"/>
    <w:rsid w:val="00EF6203"/>
    <w:rsid w:val="00EF6C54"/>
    <w:rsid w:val="00EF7625"/>
    <w:rsid w:val="00EF773C"/>
    <w:rsid w:val="00F0000B"/>
    <w:rsid w:val="00F00DE4"/>
    <w:rsid w:val="00F01AC3"/>
    <w:rsid w:val="00F03ACE"/>
    <w:rsid w:val="00F043BE"/>
    <w:rsid w:val="00F0566E"/>
    <w:rsid w:val="00F0624D"/>
    <w:rsid w:val="00F07C99"/>
    <w:rsid w:val="00F1025C"/>
    <w:rsid w:val="00F13136"/>
    <w:rsid w:val="00F13956"/>
    <w:rsid w:val="00F153EB"/>
    <w:rsid w:val="00F17053"/>
    <w:rsid w:val="00F17562"/>
    <w:rsid w:val="00F1784E"/>
    <w:rsid w:val="00F200D4"/>
    <w:rsid w:val="00F22761"/>
    <w:rsid w:val="00F2601C"/>
    <w:rsid w:val="00F27058"/>
    <w:rsid w:val="00F27236"/>
    <w:rsid w:val="00F2752C"/>
    <w:rsid w:val="00F27E88"/>
    <w:rsid w:val="00F30214"/>
    <w:rsid w:val="00F307A2"/>
    <w:rsid w:val="00F30B68"/>
    <w:rsid w:val="00F316F7"/>
    <w:rsid w:val="00F317A8"/>
    <w:rsid w:val="00F32BE3"/>
    <w:rsid w:val="00F32CA4"/>
    <w:rsid w:val="00F32D82"/>
    <w:rsid w:val="00F32E96"/>
    <w:rsid w:val="00F34741"/>
    <w:rsid w:val="00F3482F"/>
    <w:rsid w:val="00F34859"/>
    <w:rsid w:val="00F3555C"/>
    <w:rsid w:val="00F35F79"/>
    <w:rsid w:val="00F36D63"/>
    <w:rsid w:val="00F3731E"/>
    <w:rsid w:val="00F37430"/>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5CB9"/>
    <w:rsid w:val="00F6718C"/>
    <w:rsid w:val="00F67733"/>
    <w:rsid w:val="00F70638"/>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3B9E"/>
    <w:rsid w:val="00F8441A"/>
    <w:rsid w:val="00F8452F"/>
    <w:rsid w:val="00F8514F"/>
    <w:rsid w:val="00F853B8"/>
    <w:rsid w:val="00F85B32"/>
    <w:rsid w:val="00F85BEC"/>
    <w:rsid w:val="00F86161"/>
    <w:rsid w:val="00F86B72"/>
    <w:rsid w:val="00F87DED"/>
    <w:rsid w:val="00F9039B"/>
    <w:rsid w:val="00F9057A"/>
    <w:rsid w:val="00F9147F"/>
    <w:rsid w:val="00F91682"/>
    <w:rsid w:val="00F933D6"/>
    <w:rsid w:val="00F935D6"/>
    <w:rsid w:val="00F94589"/>
    <w:rsid w:val="00F956D9"/>
    <w:rsid w:val="00F967F6"/>
    <w:rsid w:val="00F97C7B"/>
    <w:rsid w:val="00F97DB6"/>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0FF3"/>
    <w:rsid w:val="00FC1A3D"/>
    <w:rsid w:val="00FC4386"/>
    <w:rsid w:val="00FC5B9C"/>
    <w:rsid w:val="00FC7457"/>
    <w:rsid w:val="00FD17C7"/>
    <w:rsid w:val="00FD44DC"/>
    <w:rsid w:val="00FD5381"/>
    <w:rsid w:val="00FD7C5F"/>
    <w:rsid w:val="00FE03E3"/>
    <w:rsid w:val="00FE0787"/>
    <w:rsid w:val="00FE203C"/>
    <w:rsid w:val="00FE26CA"/>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unhideWhenUsed/>
    <w:qFormat/>
    <w:rsid w:val="00055E6E"/>
    <w:pPr>
      <w:keepNext/>
      <w:jc w:val="center"/>
      <w:outlineLvl w:val="3"/>
    </w:pPr>
    <w:rPr>
      <w:b/>
      <w:bCs/>
      <w:sz w:val="48"/>
    </w:rPr>
  </w:style>
  <w:style w:type="paragraph" w:styleId="Heading5">
    <w:name w:val="heading 5"/>
    <w:basedOn w:val="Normal"/>
    <w:next w:val="Normal"/>
    <w:link w:val="Heading5Char"/>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nhideWhenUsed/>
    <w:qFormat/>
    <w:rsid w:val="00055E6E"/>
    <w:pPr>
      <w:keepNext/>
      <w:outlineLvl w:val="5"/>
    </w:pPr>
    <w:rPr>
      <w:b/>
      <w:bCs/>
    </w:rPr>
  </w:style>
  <w:style w:type="paragraph" w:styleId="Heading7">
    <w:name w:val="heading 7"/>
    <w:basedOn w:val="Normal"/>
    <w:next w:val="Normal"/>
    <w:link w:val="Heading7Char"/>
    <w:unhideWhenUsed/>
    <w:qFormat/>
    <w:rsid w:val="00055E6E"/>
    <w:pPr>
      <w:keepNext/>
      <w:jc w:val="center"/>
      <w:outlineLvl w:val="6"/>
    </w:pPr>
    <w:rPr>
      <w:b/>
      <w:bCs/>
      <w:sz w:val="40"/>
    </w:rPr>
  </w:style>
  <w:style w:type="paragraph" w:styleId="Heading8">
    <w:name w:val="heading 8"/>
    <w:basedOn w:val="Normal"/>
    <w:next w:val="Normal"/>
    <w:link w:val="Heading8Char"/>
    <w:unhideWhenUsed/>
    <w:qFormat/>
    <w:rsid w:val="00055E6E"/>
    <w:pPr>
      <w:keepNext/>
      <w:jc w:val="center"/>
      <w:outlineLvl w:val="7"/>
    </w:pPr>
    <w:rPr>
      <w:b/>
      <w:bCs/>
      <w:sz w:val="32"/>
    </w:rPr>
  </w:style>
  <w:style w:type="paragraph" w:styleId="Heading9">
    <w:name w:val="heading 9"/>
    <w:basedOn w:val="Normal"/>
    <w:next w:val="Normal"/>
    <w:link w:val="Heading9Char"/>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rsid w:val="00F32CA4"/>
    <w:pPr>
      <w:tabs>
        <w:tab w:val="center" w:pos="4153"/>
        <w:tab w:val="right" w:pos="8306"/>
      </w:tabs>
    </w:pPr>
  </w:style>
  <w:style w:type="character" w:customStyle="1" w:styleId="HeaderChar">
    <w:name w:val="Header Char"/>
    <w:link w:val="Header"/>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rsid w:val="00F32CA4"/>
    <w:rPr>
      <w:color w:val="0000FF"/>
      <w:u w:val="single"/>
    </w:rPr>
  </w:style>
  <w:style w:type="character" w:styleId="FootnoteReference">
    <w:name w:val="footnote reference"/>
    <w:uiPriority w:val="99"/>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unhideWhenUsed/>
    <w:rsid w:val="00055E6E"/>
    <w:rPr>
      <w:color w:val="800080"/>
      <w:u w:val="single"/>
    </w:rPr>
  </w:style>
  <w:style w:type="paragraph" w:styleId="Caption">
    <w:name w:val="caption"/>
    <w:basedOn w:val="Normal"/>
    <w:next w:val="Normal"/>
    <w:unhideWhenUsed/>
    <w:qFormat/>
    <w:rsid w:val="00055E6E"/>
    <w:pPr>
      <w:spacing w:before="120" w:after="120"/>
    </w:pPr>
    <w:rPr>
      <w:b/>
      <w:bCs/>
      <w:sz w:val="20"/>
      <w:szCs w:val="20"/>
    </w:rPr>
  </w:style>
  <w:style w:type="paragraph" w:styleId="EndnoteText">
    <w:name w:val="endnote text"/>
    <w:basedOn w:val="Normal"/>
    <w:link w:val="EndnoteTextChar"/>
    <w:unhideWhenUsed/>
    <w:rsid w:val="00055E6E"/>
    <w:rPr>
      <w:sz w:val="20"/>
      <w:szCs w:val="20"/>
    </w:rPr>
  </w:style>
  <w:style w:type="character" w:customStyle="1" w:styleId="EndnoteTextChar">
    <w:name w:val="Endnote Text Char"/>
    <w:basedOn w:val="DefaultParagraphFont"/>
    <w:link w:val="EndnoteText"/>
    <w:rsid w:val="00055E6E"/>
    <w:rPr>
      <w:rFonts w:ascii="Times New Roman" w:eastAsia="Times New Roman" w:hAnsi="Times New Roman"/>
    </w:rPr>
  </w:style>
  <w:style w:type="paragraph" w:styleId="Title">
    <w:name w:val="Title"/>
    <w:basedOn w:val="Normal"/>
    <w:link w:val="TitleChar"/>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nhideWhenUsed/>
    <w:rsid w:val="00055E6E"/>
    <w:pPr>
      <w:ind w:left="851" w:right="-432" w:firstLine="567"/>
      <w:jc w:val="both"/>
    </w:pPr>
    <w:rPr>
      <w:szCs w:val="20"/>
    </w:rPr>
  </w:style>
  <w:style w:type="character" w:styleId="EndnoteReference">
    <w:name w:val="endnote reference"/>
    <w:basedOn w:val="DefaultParagraphFont"/>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citation">
    <w:name w:val="citation"/>
    <w:basedOn w:val="DefaultParagraphFont"/>
    <w:rsid w:val="001046E0"/>
  </w:style>
  <w:style w:type="character" w:customStyle="1" w:styleId="refnode">
    <w:name w:val="refnode"/>
    <w:basedOn w:val="DefaultParagraphFont"/>
    <w:rsid w:val="00F8514F"/>
  </w:style>
  <w:style w:type="character" w:customStyle="1" w:styleId="tidy-1">
    <w:name w:val="tidy-1"/>
    <w:basedOn w:val="DefaultParagraphFont"/>
    <w:rsid w:val="00DF7E01"/>
  </w:style>
  <w:style w:type="character" w:customStyle="1" w:styleId="byline">
    <w:name w:val="byline"/>
    <w:basedOn w:val="DefaultParagraphFont"/>
    <w:rsid w:val="00DF7E01"/>
  </w:style>
  <w:style w:type="table" w:customStyle="1" w:styleId="PlainTable1">
    <w:name w:val="Plain Table 1"/>
    <w:basedOn w:val="TableNormal"/>
    <w:uiPriority w:val="41"/>
    <w:rsid w:val="00E25DE9"/>
    <w:rPr>
      <w:rFonts w:ascii="Times New Roman" w:eastAsia="SimSun" w:hAnsi="Times New Roman"/>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lectionshareable">
    <w:name w:val="selectionshareable"/>
    <w:basedOn w:val="Normal"/>
    <w:uiPriority w:val="99"/>
    <w:rsid w:val="001A72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34812014">
      <w:bodyDiv w:val="1"/>
      <w:marLeft w:val="0"/>
      <w:marRight w:val="0"/>
      <w:marTop w:val="0"/>
      <w:marBottom w:val="0"/>
      <w:divBdr>
        <w:top w:val="none" w:sz="0" w:space="0" w:color="auto"/>
        <w:left w:val="none" w:sz="0" w:space="0" w:color="auto"/>
        <w:bottom w:val="none" w:sz="0" w:space="0" w:color="auto"/>
        <w:right w:val="none" w:sz="0" w:space="0" w:color="auto"/>
      </w:divBdr>
    </w:div>
    <w:div w:id="59181613">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33053666">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69962722">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15829668">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23129726">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8560015">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63000730">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1577077">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1335946">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32106507">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19339956">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14964825">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26067379">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1977754410">
      <w:bodyDiv w:val="1"/>
      <w:marLeft w:val="0"/>
      <w:marRight w:val="0"/>
      <w:marTop w:val="0"/>
      <w:marBottom w:val="0"/>
      <w:divBdr>
        <w:top w:val="none" w:sz="0" w:space="0" w:color="auto"/>
        <w:left w:val="none" w:sz="0" w:space="0" w:color="auto"/>
        <w:bottom w:val="none" w:sz="0" w:space="0" w:color="auto"/>
        <w:right w:val="none" w:sz="0" w:space="0" w:color="auto"/>
      </w:divBdr>
    </w:div>
    <w:div w:id="2000035287">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japan.com/sejarah-perkembangan-anime-di-Jepang/2/" TargetMode="External"/><Relationship Id="rId13" Type="http://schemas.openxmlformats.org/officeDocument/2006/relationships/hyperlink" Target="http://www.animindo.net/wp-content/uploads/2013/02/sejarah_anim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dailyjapan.com/sejarah-perkembangan-anime-di-Jepang/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orinusantara.or.id/newsline/38414/bongkar-salah-kaprah-mengenai-industri-anime-bagian-1-pendahulu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nimefestival.asia/af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aorinusantara.or.id/newsline/8984/binatang-konsumsi-di-era-globalisasi" TargetMode="External"/><Relationship Id="rId14" Type="http://schemas.openxmlformats.org/officeDocument/2006/relationships/hyperlink" Target="http://www.kyotomm.jp/english/about/mm/about-jigyo.php"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4B9F-BFDE-4772-928F-4FAB03D4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7210</Words>
  <Characters>41100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48214</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17</cp:revision>
  <cp:lastPrinted>2017-08-08T06:38:00Z</cp:lastPrinted>
  <dcterms:created xsi:type="dcterms:W3CDTF">2017-07-21T12:55:00Z</dcterms:created>
  <dcterms:modified xsi:type="dcterms:W3CDTF">2017-08-08T06:39:00Z</dcterms:modified>
</cp:coreProperties>
</file>